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27EE1B" w14:textId="4B8D1E5E" w:rsidR="00321D04" w:rsidRPr="00B660AE" w:rsidRDefault="00C04129" w:rsidP="00B660AE">
      <w:pPr>
        <w:spacing w:line="0" w:lineRule="atLeast"/>
        <w:ind w:right="-3"/>
        <w:jc w:val="center"/>
        <w:rPr>
          <w:rFonts w:ascii="Arial" w:hAnsi="Arial"/>
          <w:b/>
          <w:sz w:val="32"/>
        </w:rPr>
      </w:pPr>
      <w:r w:rsidRPr="00C04129">
        <w:rPr>
          <w:rFonts w:ascii="ＭＳ 明朝" w:eastAsia="ＭＳ 明朝" w:hAnsi="ＭＳ 明朝" w:cs="ＭＳ 明朝" w:hint="eastAsia"/>
          <w:b/>
          <w:sz w:val="32"/>
        </w:rPr>
        <w:t>日本</w:t>
      </w:r>
      <w:r w:rsidR="009239E5" w:rsidRPr="00C04129">
        <w:rPr>
          <w:rFonts w:ascii="ＭＳ 明朝" w:eastAsia="ＭＳ 明朝" w:hAnsi="ＭＳ 明朝" w:cs="ＭＳ 明朝" w:hint="eastAsia"/>
          <w:b/>
          <w:sz w:val="32"/>
        </w:rPr>
        <w:t>ジオパーク</w:t>
      </w:r>
      <w:r>
        <w:rPr>
          <w:rFonts w:ascii="ＭＳ 明朝" w:eastAsia="ＭＳ 明朝" w:hAnsi="ＭＳ 明朝" w:cs="ＭＳ 明朝" w:hint="eastAsia"/>
          <w:b/>
          <w:sz w:val="32"/>
        </w:rPr>
        <w:t>認定</w:t>
      </w:r>
      <w:r w:rsidR="009239E5" w:rsidRPr="00C04129">
        <w:rPr>
          <w:rFonts w:ascii="ＭＳ 明朝" w:eastAsia="ＭＳ 明朝" w:hAnsi="ＭＳ 明朝" w:cs="ＭＳ 明朝" w:hint="eastAsia"/>
          <w:b/>
          <w:sz w:val="32"/>
        </w:rPr>
        <w:t>申請書</w:t>
      </w:r>
    </w:p>
    <w:p w14:paraId="45B07572" w14:textId="70B2B7D8" w:rsidR="009D45E6" w:rsidRPr="00A05844" w:rsidRDefault="00B660AE" w:rsidP="00B660AE">
      <w:pPr>
        <w:spacing w:line="0" w:lineRule="atLeast"/>
        <w:ind w:left="4"/>
        <w:jc w:val="right"/>
        <w:rPr>
          <w:rFonts w:asciiTheme="minorEastAsia" w:hAnsiTheme="minorEastAsia"/>
          <w:color w:val="0070C0"/>
        </w:rPr>
      </w:pPr>
      <w:r>
        <w:rPr>
          <w:rFonts w:asciiTheme="minorEastAsia" w:hAnsiTheme="minorEastAsia" w:cs="ＭＳ ゴシック" w:hint="eastAsia"/>
          <w:color w:val="0070C0"/>
        </w:rPr>
        <w:t>＊</w:t>
      </w:r>
      <w:r w:rsidR="00603BEB" w:rsidRPr="00A05844">
        <w:rPr>
          <w:rFonts w:asciiTheme="minorEastAsia" w:hAnsiTheme="minorEastAsia" w:cs="ＭＳ ゴシック" w:hint="eastAsia"/>
          <w:color w:val="0070C0"/>
        </w:rPr>
        <w:t>申請書は、</w:t>
      </w:r>
      <w:r w:rsidR="005B2029" w:rsidRPr="00A05844">
        <w:rPr>
          <w:rFonts w:asciiTheme="minorEastAsia" w:hAnsiTheme="minorEastAsia" w:hint="eastAsia"/>
          <w:color w:val="0070C0"/>
        </w:rPr>
        <w:t>50</w:t>
      </w:r>
      <w:r w:rsidR="005B2029" w:rsidRPr="00A05844">
        <w:rPr>
          <w:rFonts w:asciiTheme="minorEastAsia" w:hAnsiTheme="minorEastAsia" w:cs="ＭＳ ゴシック" w:hint="eastAsia"/>
          <w:color w:val="0070C0"/>
        </w:rPr>
        <w:t>ページ</w:t>
      </w:r>
      <w:r w:rsidR="00603BEB" w:rsidRPr="00A05844">
        <w:rPr>
          <w:rFonts w:asciiTheme="minorEastAsia" w:hAnsiTheme="minorEastAsia" w:cs="ＭＳ ゴシック" w:hint="eastAsia"/>
          <w:color w:val="0070C0"/>
        </w:rPr>
        <w:t>以内</w:t>
      </w:r>
      <w:r w:rsidR="005B2029" w:rsidRPr="00A05844">
        <w:rPr>
          <w:rFonts w:asciiTheme="minorEastAsia" w:hAnsiTheme="minorEastAsia" w:cs="ＭＳ ゴシック" w:hint="eastAsia"/>
          <w:color w:val="0070C0"/>
        </w:rPr>
        <w:t>（添付書類を除く）</w:t>
      </w:r>
      <w:r w:rsidR="00603BEB" w:rsidRPr="00A05844">
        <w:rPr>
          <w:rFonts w:asciiTheme="minorEastAsia" w:hAnsiTheme="minorEastAsia" w:cs="ＭＳ ゴシック" w:hint="eastAsia"/>
          <w:color w:val="0070C0"/>
        </w:rPr>
        <w:t>と</w:t>
      </w:r>
      <w:r w:rsidR="00A05844">
        <w:rPr>
          <w:rFonts w:asciiTheme="minorEastAsia" w:hAnsiTheme="minorEastAsia" w:cs="ＭＳ ゴシック" w:hint="eastAsia"/>
          <w:color w:val="0070C0"/>
        </w:rPr>
        <w:t>し、</w:t>
      </w:r>
      <w:r w:rsidR="00A05844">
        <w:rPr>
          <w:rFonts w:asciiTheme="minorEastAsia" w:hAnsiTheme="minorEastAsia" w:hint="eastAsia"/>
          <w:color w:val="0070C0"/>
        </w:rPr>
        <w:t>青字の部分は提出時には削除すること。</w:t>
      </w:r>
    </w:p>
    <w:p w14:paraId="25D595BD" w14:textId="77777777" w:rsidR="0062164A" w:rsidRPr="0042569C" w:rsidRDefault="0062164A">
      <w:pPr>
        <w:spacing w:line="273" w:lineRule="exact"/>
        <w:rPr>
          <w:rFonts w:ascii="Arial" w:eastAsia="Times New Roman" w:hAnsi="Arial"/>
          <w:sz w:val="24"/>
        </w:rPr>
      </w:pPr>
    </w:p>
    <w:p w14:paraId="7E08C25D" w14:textId="77777777" w:rsidR="00AC385B" w:rsidRPr="00703EAB" w:rsidRDefault="00AC385B" w:rsidP="00AC385B">
      <w:pPr>
        <w:rPr>
          <w:b/>
          <w:sz w:val="28"/>
          <w:szCs w:val="28"/>
        </w:rPr>
      </w:pPr>
      <w:r w:rsidRPr="00703EAB">
        <w:rPr>
          <w:rFonts w:hint="eastAsia"/>
          <w:b/>
          <w:sz w:val="28"/>
          <w:szCs w:val="28"/>
        </w:rPr>
        <w:t xml:space="preserve">A </w:t>
      </w:r>
      <w:r w:rsidRPr="00703EAB">
        <w:rPr>
          <w:rFonts w:hint="eastAsia"/>
          <w:b/>
          <w:sz w:val="28"/>
          <w:szCs w:val="28"/>
        </w:rPr>
        <w:t>基本情報</w:t>
      </w:r>
    </w:p>
    <w:p w14:paraId="311560C6" w14:textId="20267770" w:rsidR="00AC385B" w:rsidRPr="00703EAB" w:rsidRDefault="003B704C" w:rsidP="00AC385B">
      <w:pPr>
        <w:pStyle w:val="ab"/>
        <w:numPr>
          <w:ilvl w:val="0"/>
          <w:numId w:val="19"/>
        </w:numPr>
        <w:contextualSpacing w:val="0"/>
      </w:pPr>
      <w:r w:rsidRPr="00703EAB">
        <w:rPr>
          <w:rFonts w:hint="eastAsia"/>
        </w:rPr>
        <w:t>申請地域</w:t>
      </w:r>
      <w:r w:rsidR="00AC385B" w:rsidRPr="00703EAB">
        <w:rPr>
          <w:rFonts w:hint="eastAsia"/>
        </w:rPr>
        <w:t>の名称</w:t>
      </w:r>
    </w:p>
    <w:p w14:paraId="1C2E507E" w14:textId="77777777" w:rsidR="00AC385B" w:rsidRPr="00703EAB" w:rsidRDefault="00AC385B" w:rsidP="00AC385B">
      <w:pPr>
        <w:pStyle w:val="ab"/>
        <w:numPr>
          <w:ilvl w:val="0"/>
          <w:numId w:val="19"/>
        </w:numPr>
        <w:contextualSpacing w:val="0"/>
      </w:pPr>
      <w:r w:rsidRPr="00703EAB">
        <w:rPr>
          <w:rFonts w:hint="eastAsia"/>
        </w:rPr>
        <w:t>位置</w:t>
      </w:r>
    </w:p>
    <w:p w14:paraId="7ECE0E1A" w14:textId="7FCDA490" w:rsidR="00AC385B" w:rsidRPr="00703EAB" w:rsidRDefault="00AC385B" w:rsidP="00AC385B">
      <w:pPr>
        <w:pStyle w:val="ab"/>
        <w:numPr>
          <w:ilvl w:val="0"/>
          <w:numId w:val="19"/>
        </w:numPr>
        <w:contextualSpacing w:val="0"/>
      </w:pPr>
      <w:r w:rsidRPr="00703EAB">
        <w:rPr>
          <w:rFonts w:hint="eastAsia"/>
        </w:rPr>
        <w:t>面積（㎢）</w:t>
      </w:r>
    </w:p>
    <w:p w14:paraId="200D4126" w14:textId="0E50D376" w:rsidR="00AC385B" w:rsidRPr="00703EAB" w:rsidRDefault="00AC385B" w:rsidP="00AC385B">
      <w:pPr>
        <w:pStyle w:val="ab"/>
        <w:numPr>
          <w:ilvl w:val="0"/>
          <w:numId w:val="19"/>
        </w:numPr>
        <w:contextualSpacing w:val="0"/>
      </w:pPr>
      <w:r w:rsidRPr="00703EAB">
        <w:rPr>
          <w:rFonts w:hint="eastAsia"/>
        </w:rPr>
        <w:t>自然地理・人文地理学的特徴の</w:t>
      </w:r>
      <w:r w:rsidR="00703EAB">
        <w:rPr>
          <w:rFonts w:hint="eastAsia"/>
        </w:rPr>
        <w:t>概要</w:t>
      </w:r>
      <w:r w:rsidR="003B704C" w:rsidRPr="00703EAB">
        <w:rPr>
          <w:rFonts w:hint="eastAsia"/>
          <w:color w:val="0070C0"/>
        </w:rPr>
        <w:t>（地勢、気候、生態系、歴史、社会、経済、人口、交通など）</w:t>
      </w:r>
    </w:p>
    <w:p w14:paraId="174D26DD" w14:textId="58B1EAA5" w:rsidR="00AC385B" w:rsidRPr="00703EAB" w:rsidRDefault="00AC385B" w:rsidP="00AC385B">
      <w:pPr>
        <w:pStyle w:val="ab"/>
        <w:numPr>
          <w:ilvl w:val="0"/>
          <w:numId w:val="19"/>
        </w:numPr>
        <w:contextualSpacing w:val="0"/>
      </w:pPr>
      <w:r w:rsidRPr="00703EAB">
        <w:rPr>
          <w:rFonts w:hint="eastAsia"/>
        </w:rPr>
        <w:t>運営組織</w:t>
      </w:r>
    </w:p>
    <w:p w14:paraId="05D8BABD" w14:textId="77777777" w:rsidR="00AC385B" w:rsidRPr="00703EAB" w:rsidRDefault="00AC385B" w:rsidP="00AC385B">
      <w:pPr>
        <w:pStyle w:val="ab"/>
        <w:numPr>
          <w:ilvl w:val="0"/>
          <w:numId w:val="19"/>
        </w:numPr>
        <w:contextualSpacing w:val="0"/>
      </w:pPr>
      <w:r w:rsidRPr="00703EAB">
        <w:rPr>
          <w:rFonts w:hint="eastAsia"/>
        </w:rPr>
        <w:t>連絡先</w:t>
      </w:r>
      <w:r w:rsidRPr="00416565">
        <w:rPr>
          <w:rFonts w:hint="eastAsia"/>
          <w:color w:val="0070C0"/>
        </w:rPr>
        <w:t>（氏名、肩書、電話番号、メールアドレス）</w:t>
      </w:r>
    </w:p>
    <w:p w14:paraId="66809EF4" w14:textId="3FC140CC" w:rsidR="00AC385B" w:rsidRPr="00703EAB" w:rsidRDefault="00603BEB" w:rsidP="00AC385B">
      <w:pPr>
        <w:pStyle w:val="ab"/>
        <w:numPr>
          <w:ilvl w:val="0"/>
          <w:numId w:val="19"/>
        </w:numPr>
        <w:contextualSpacing w:val="0"/>
      </w:pPr>
      <w:r w:rsidRPr="00703EAB">
        <w:rPr>
          <w:rFonts w:hint="eastAsia"/>
        </w:rPr>
        <w:t>ウェブサイト</w:t>
      </w:r>
      <w:r w:rsidR="003B704C" w:rsidRPr="002F47AF">
        <w:rPr>
          <w:rFonts w:hint="eastAsia"/>
          <w:color w:val="0070C0"/>
        </w:rPr>
        <w:t>（</w:t>
      </w:r>
      <w:r w:rsidR="00AC385B" w:rsidRPr="002F47AF">
        <w:rPr>
          <w:rFonts w:hint="eastAsia"/>
          <w:color w:val="0070C0"/>
        </w:rPr>
        <w:t>URL</w:t>
      </w:r>
      <w:r w:rsidR="00AC385B" w:rsidRPr="002F47AF">
        <w:rPr>
          <w:rFonts w:hint="eastAsia"/>
          <w:color w:val="0070C0"/>
        </w:rPr>
        <w:t>を記載</w:t>
      </w:r>
      <w:r w:rsidR="003B704C" w:rsidRPr="002F47AF">
        <w:rPr>
          <w:rFonts w:hint="eastAsia"/>
          <w:color w:val="0070C0"/>
        </w:rPr>
        <w:t>）</w:t>
      </w:r>
    </w:p>
    <w:p w14:paraId="6F5EDC9E" w14:textId="77777777" w:rsidR="00AC385B" w:rsidRPr="00703EAB" w:rsidRDefault="00AC385B" w:rsidP="00AC385B">
      <w:pPr>
        <w:pStyle w:val="ab"/>
        <w:numPr>
          <w:ilvl w:val="0"/>
          <w:numId w:val="19"/>
        </w:numPr>
        <w:contextualSpacing w:val="0"/>
      </w:pPr>
      <w:r w:rsidRPr="00703EAB">
        <w:rPr>
          <w:rFonts w:hint="eastAsia"/>
        </w:rPr>
        <w:t>SNS</w:t>
      </w:r>
      <w:r w:rsidRPr="002F47AF">
        <w:rPr>
          <w:rFonts w:hint="eastAsia"/>
          <w:color w:val="0070C0"/>
        </w:rPr>
        <w:t>（すべて列記）</w:t>
      </w:r>
    </w:p>
    <w:p w14:paraId="12CB447C" w14:textId="77777777" w:rsidR="00C90EEA" w:rsidRPr="0062164A" w:rsidRDefault="00C90EEA" w:rsidP="00C90EEA">
      <w:pPr>
        <w:tabs>
          <w:tab w:val="left" w:pos="224"/>
        </w:tabs>
        <w:spacing w:line="0" w:lineRule="atLeast"/>
        <w:rPr>
          <w:rFonts w:ascii="Arial" w:eastAsia="Arial" w:hAnsi="Arial"/>
          <w:sz w:val="24"/>
        </w:rPr>
      </w:pPr>
    </w:p>
    <w:p w14:paraId="61DE9AAB" w14:textId="77777777" w:rsidR="00AC385B" w:rsidRPr="009D1CFA" w:rsidRDefault="00AC385B" w:rsidP="00AC385B">
      <w:pPr>
        <w:rPr>
          <w:b/>
          <w:sz w:val="28"/>
          <w:szCs w:val="28"/>
        </w:rPr>
      </w:pPr>
      <w:r w:rsidRPr="009D1CFA">
        <w:rPr>
          <w:rFonts w:hint="eastAsia"/>
          <w:b/>
          <w:sz w:val="28"/>
          <w:szCs w:val="28"/>
        </w:rPr>
        <w:t xml:space="preserve">B </w:t>
      </w:r>
      <w:r w:rsidRPr="009D1CFA">
        <w:rPr>
          <w:rFonts w:hint="eastAsia"/>
          <w:b/>
          <w:sz w:val="28"/>
          <w:szCs w:val="28"/>
        </w:rPr>
        <w:t>提出書類一覧</w:t>
      </w:r>
    </w:p>
    <w:p w14:paraId="463B2FC7" w14:textId="77777777" w:rsidR="00AC385B" w:rsidRPr="009D1CFA" w:rsidRDefault="00AC385B" w:rsidP="00AC385B">
      <w:pPr>
        <w:pStyle w:val="ab"/>
        <w:numPr>
          <w:ilvl w:val="0"/>
          <w:numId w:val="17"/>
        </w:numPr>
        <w:contextualSpacing w:val="0"/>
      </w:pPr>
      <w:r w:rsidRPr="009D1CFA">
        <w:rPr>
          <w:rFonts w:hint="eastAsia"/>
        </w:rPr>
        <w:t>申請書</w:t>
      </w:r>
    </w:p>
    <w:p w14:paraId="356AD6DA" w14:textId="77777777" w:rsidR="00AC385B" w:rsidRPr="009D1CFA" w:rsidRDefault="00AC385B" w:rsidP="00AC385B">
      <w:pPr>
        <w:pStyle w:val="ab"/>
        <w:numPr>
          <w:ilvl w:val="0"/>
          <w:numId w:val="17"/>
        </w:numPr>
        <w:contextualSpacing w:val="0"/>
      </w:pPr>
      <w:r w:rsidRPr="009D1CFA">
        <w:rPr>
          <w:rFonts w:hint="eastAsia"/>
        </w:rPr>
        <w:t>申請書の別添書類</w:t>
      </w:r>
    </w:p>
    <w:p w14:paraId="5EC148E1" w14:textId="3C1A08B1" w:rsidR="00AC385B" w:rsidRPr="009D1CFA" w:rsidRDefault="00AC385B" w:rsidP="00AC385B">
      <w:pPr>
        <w:pStyle w:val="ab"/>
        <w:numPr>
          <w:ilvl w:val="0"/>
          <w:numId w:val="18"/>
        </w:numPr>
        <w:contextualSpacing w:val="0"/>
      </w:pPr>
      <w:bookmarkStart w:id="0" w:name="_Hlk3383912"/>
      <w:r w:rsidRPr="009D1CFA">
        <w:rPr>
          <w:rFonts w:hint="eastAsia"/>
        </w:rPr>
        <w:t>自己評価</w:t>
      </w:r>
      <w:r w:rsidR="003B704C" w:rsidRPr="009D1CFA">
        <w:rPr>
          <w:rFonts w:hint="eastAsia"/>
        </w:rPr>
        <w:t>表</w:t>
      </w:r>
      <w:r w:rsidR="00E16E85">
        <w:rPr>
          <w:rFonts w:hint="eastAsia"/>
        </w:rPr>
        <w:t>およびその添付資料</w:t>
      </w:r>
    </w:p>
    <w:p w14:paraId="59FE0297" w14:textId="50CB2BD5" w:rsidR="00AC385B" w:rsidRPr="00C1491D" w:rsidRDefault="003B704C" w:rsidP="00AC385B">
      <w:pPr>
        <w:pStyle w:val="ab"/>
        <w:numPr>
          <w:ilvl w:val="0"/>
          <w:numId w:val="18"/>
        </w:numPr>
        <w:contextualSpacing w:val="0"/>
        <w:rPr>
          <w:color w:val="0070C0"/>
        </w:rPr>
      </w:pPr>
      <w:r w:rsidRPr="009D1CFA">
        <w:rPr>
          <w:rFonts w:hint="eastAsia"/>
        </w:rPr>
        <w:t>申請地域</w:t>
      </w:r>
      <w:r w:rsidR="00AC385B" w:rsidRPr="009D1CFA">
        <w:rPr>
          <w:rFonts w:hint="eastAsia"/>
        </w:rPr>
        <w:t>の地図</w:t>
      </w:r>
      <w:r w:rsidR="00092101">
        <w:rPr>
          <w:rFonts w:hint="eastAsia"/>
          <w:color w:val="0070C0"/>
        </w:rPr>
        <w:t>（申請地域の</w:t>
      </w:r>
      <w:r w:rsidR="00092101" w:rsidRPr="00092101">
        <w:rPr>
          <w:rFonts w:hint="eastAsia"/>
          <w:color w:val="0070C0"/>
        </w:rPr>
        <w:t>境界線</w:t>
      </w:r>
      <w:r w:rsidR="00092101">
        <w:rPr>
          <w:rFonts w:hint="eastAsia"/>
          <w:color w:val="0070C0"/>
        </w:rPr>
        <w:t>を</w:t>
      </w:r>
      <w:r w:rsidR="00092101" w:rsidRPr="00092101">
        <w:rPr>
          <w:rFonts w:hint="eastAsia"/>
          <w:color w:val="0070C0"/>
        </w:rPr>
        <w:t>明確に示</w:t>
      </w:r>
      <w:r w:rsidR="00092101">
        <w:rPr>
          <w:rFonts w:hint="eastAsia"/>
          <w:color w:val="0070C0"/>
        </w:rPr>
        <w:t>した</w:t>
      </w:r>
      <w:r w:rsidR="00092101" w:rsidRPr="00092101">
        <w:rPr>
          <w:rFonts w:hint="eastAsia"/>
          <w:color w:val="0070C0"/>
        </w:rPr>
        <w:t>大縮尺地図。全ての</w:t>
      </w:r>
      <w:r w:rsidR="00BD3203">
        <w:rPr>
          <w:rFonts w:hint="eastAsia"/>
          <w:color w:val="0070C0"/>
        </w:rPr>
        <w:t>地質</w:t>
      </w:r>
      <w:r w:rsidR="00092101" w:rsidRPr="00092101">
        <w:rPr>
          <w:rFonts w:hint="eastAsia"/>
          <w:color w:val="0070C0"/>
        </w:rPr>
        <w:t>サイト</w:t>
      </w:r>
      <w:r w:rsidR="00BD3203">
        <w:rPr>
          <w:rFonts w:hint="eastAsia"/>
          <w:color w:val="0070C0"/>
        </w:rPr>
        <w:t>（地形を含む）</w:t>
      </w:r>
      <w:r w:rsidR="00092101" w:rsidRPr="00092101">
        <w:rPr>
          <w:rFonts w:hint="eastAsia"/>
          <w:color w:val="0070C0"/>
        </w:rPr>
        <w:t>、博物館、</w:t>
      </w:r>
      <w:r w:rsidR="00092101">
        <w:rPr>
          <w:rFonts w:hint="eastAsia"/>
          <w:color w:val="0070C0"/>
        </w:rPr>
        <w:t>市、</w:t>
      </w:r>
      <w:r w:rsidR="00092101" w:rsidRPr="00092101">
        <w:rPr>
          <w:rFonts w:hint="eastAsia"/>
          <w:color w:val="0070C0"/>
        </w:rPr>
        <w:t>町、村、</w:t>
      </w:r>
      <w:r w:rsidR="00E45287">
        <w:rPr>
          <w:rFonts w:hint="eastAsia"/>
          <w:color w:val="0070C0"/>
        </w:rPr>
        <w:t>エコ</w:t>
      </w:r>
      <w:r w:rsidR="00092101" w:rsidRPr="00092101">
        <w:rPr>
          <w:rFonts w:hint="eastAsia"/>
          <w:color w:val="0070C0"/>
        </w:rPr>
        <w:t>サイト、</w:t>
      </w:r>
      <w:r w:rsidR="001E1B74" w:rsidRPr="00092101">
        <w:rPr>
          <w:rFonts w:hint="eastAsia"/>
          <w:color w:val="0070C0"/>
        </w:rPr>
        <w:t>文化サイト</w:t>
      </w:r>
      <w:r w:rsidR="001E1B74">
        <w:rPr>
          <w:rFonts w:hint="eastAsia"/>
          <w:color w:val="0070C0"/>
        </w:rPr>
        <w:t>、</w:t>
      </w:r>
      <w:r w:rsidR="00092101" w:rsidRPr="00092101">
        <w:rPr>
          <w:rFonts w:hint="eastAsia"/>
          <w:color w:val="0070C0"/>
        </w:rPr>
        <w:t>ビジターセンター、インフォメーションセンター</w:t>
      </w:r>
      <w:r w:rsidR="00C262D7">
        <w:rPr>
          <w:rFonts w:hint="eastAsia"/>
          <w:color w:val="0070C0"/>
        </w:rPr>
        <w:t>等</w:t>
      </w:r>
      <w:r w:rsidR="00092101" w:rsidRPr="00092101">
        <w:rPr>
          <w:rFonts w:hint="eastAsia"/>
          <w:color w:val="0070C0"/>
        </w:rPr>
        <w:t>を含む</w:t>
      </w:r>
      <w:r w:rsidR="00BD2C68">
        <w:rPr>
          <w:rFonts w:hint="eastAsia"/>
          <w:color w:val="0070C0"/>
        </w:rPr>
        <w:t>関連</w:t>
      </w:r>
      <w:r w:rsidR="00BD2C68" w:rsidRPr="00092101">
        <w:rPr>
          <w:rFonts w:hint="eastAsia"/>
          <w:color w:val="0070C0"/>
        </w:rPr>
        <w:t>施設</w:t>
      </w:r>
      <w:r w:rsidR="00092101" w:rsidRPr="00092101">
        <w:rPr>
          <w:rFonts w:hint="eastAsia"/>
          <w:color w:val="0070C0"/>
        </w:rPr>
        <w:t>を明示</w:t>
      </w:r>
      <w:r w:rsidR="00092101">
        <w:rPr>
          <w:rFonts w:hint="eastAsia"/>
          <w:color w:val="0070C0"/>
        </w:rPr>
        <w:t>すること</w:t>
      </w:r>
      <w:r w:rsidR="00092101" w:rsidRPr="00092101">
        <w:rPr>
          <w:rFonts w:hint="eastAsia"/>
          <w:color w:val="0070C0"/>
        </w:rPr>
        <w:t>。</w:t>
      </w:r>
      <w:r w:rsidR="0070750D" w:rsidRPr="0070750D">
        <w:rPr>
          <w:color w:val="0070C0"/>
        </w:rPr>
        <w:t>国土地理院地図５万分</w:t>
      </w:r>
      <w:r w:rsidR="0070750D" w:rsidRPr="0070750D">
        <w:rPr>
          <w:color w:val="0070C0"/>
        </w:rPr>
        <w:t>1</w:t>
      </w:r>
      <w:r w:rsidR="0070750D" w:rsidRPr="0070750D">
        <w:rPr>
          <w:color w:val="0070C0"/>
        </w:rPr>
        <w:t>をベースとするの</w:t>
      </w:r>
      <w:r w:rsidR="00092101" w:rsidRPr="00092101">
        <w:rPr>
          <w:rFonts w:hint="eastAsia"/>
          <w:color w:val="0070C0"/>
        </w:rPr>
        <w:t>が</w:t>
      </w:r>
      <w:r w:rsidR="002D2D41">
        <w:rPr>
          <w:rFonts w:hint="eastAsia"/>
          <w:color w:val="0070C0"/>
        </w:rPr>
        <w:t>望ましい</w:t>
      </w:r>
      <w:r w:rsidR="00092101" w:rsidRPr="00092101">
        <w:rPr>
          <w:rFonts w:hint="eastAsia"/>
          <w:color w:val="0070C0"/>
        </w:rPr>
        <w:t>。世界遺産、生物圏保存地域</w:t>
      </w:r>
      <w:r w:rsidR="00A538A7">
        <w:rPr>
          <w:rFonts w:hint="eastAsia"/>
          <w:color w:val="0070C0"/>
        </w:rPr>
        <w:t>（ユネスコエコパーク）</w:t>
      </w:r>
      <w:r w:rsidR="00092101" w:rsidRPr="00092101">
        <w:rPr>
          <w:rFonts w:hint="eastAsia"/>
          <w:color w:val="0070C0"/>
        </w:rPr>
        <w:t>、国立公園</w:t>
      </w:r>
      <w:r w:rsidR="00092101">
        <w:rPr>
          <w:rFonts w:hint="eastAsia"/>
          <w:color w:val="0070C0"/>
        </w:rPr>
        <w:t>、国定公園等</w:t>
      </w:r>
      <w:r w:rsidR="002D6ABD" w:rsidRPr="002D6ABD">
        <w:rPr>
          <w:color w:val="0070C0"/>
        </w:rPr>
        <w:t>と重複する場合には</w:t>
      </w:r>
      <w:r w:rsidR="002D6ABD">
        <w:rPr>
          <w:rFonts w:hint="eastAsia"/>
          <w:color w:val="0070C0"/>
        </w:rPr>
        <w:t>明</w:t>
      </w:r>
      <w:r w:rsidR="00092101" w:rsidRPr="00092101">
        <w:rPr>
          <w:rFonts w:hint="eastAsia"/>
          <w:color w:val="0070C0"/>
        </w:rPr>
        <w:t>示す</w:t>
      </w:r>
      <w:r w:rsidR="002D6ABD">
        <w:rPr>
          <w:rFonts w:hint="eastAsia"/>
          <w:color w:val="0070C0"/>
        </w:rPr>
        <w:t>る</w:t>
      </w:r>
      <w:r w:rsidR="00092101" w:rsidRPr="00092101">
        <w:rPr>
          <w:rFonts w:hint="eastAsia"/>
          <w:color w:val="0070C0"/>
        </w:rPr>
        <w:t>こと。</w:t>
      </w:r>
      <w:r w:rsidR="00092101">
        <w:rPr>
          <w:rFonts w:hint="eastAsia"/>
          <w:color w:val="0070C0"/>
        </w:rPr>
        <w:t>）</w:t>
      </w:r>
    </w:p>
    <w:p w14:paraId="00B646D5" w14:textId="57DF5937" w:rsidR="00AC385B" w:rsidRPr="00C1491D" w:rsidRDefault="003B704C" w:rsidP="00AC385B">
      <w:pPr>
        <w:pStyle w:val="ab"/>
        <w:numPr>
          <w:ilvl w:val="0"/>
          <w:numId w:val="18"/>
        </w:numPr>
        <w:contextualSpacing w:val="0"/>
        <w:rPr>
          <w:color w:val="0070C0"/>
        </w:rPr>
      </w:pPr>
      <w:r w:rsidRPr="009D1CFA">
        <w:rPr>
          <w:rFonts w:hint="eastAsia"/>
        </w:rPr>
        <w:t>申請</w:t>
      </w:r>
      <w:r w:rsidR="00AC385B" w:rsidRPr="009D1CFA">
        <w:rPr>
          <w:rFonts w:hint="eastAsia"/>
        </w:rPr>
        <w:t>地域の</w:t>
      </w:r>
      <w:r w:rsidR="00C3253E" w:rsidRPr="00C3253E">
        <w:t>地球科学的価値</w:t>
      </w:r>
      <w:r w:rsidR="00AC385B" w:rsidRPr="009D1CFA">
        <w:rPr>
          <w:rFonts w:hint="eastAsia"/>
        </w:rPr>
        <w:t>の概説</w:t>
      </w:r>
      <w:r>
        <w:rPr>
          <w:rFonts w:hint="eastAsia"/>
          <w:color w:val="0070C0"/>
        </w:rPr>
        <w:t>（</w:t>
      </w:r>
      <w:r w:rsidRPr="00C1491D">
        <w:rPr>
          <w:rFonts w:hint="eastAsia"/>
          <w:color w:val="0070C0"/>
        </w:rPr>
        <w:t>１ページ</w:t>
      </w:r>
      <w:r>
        <w:rPr>
          <w:rFonts w:hint="eastAsia"/>
          <w:color w:val="0070C0"/>
        </w:rPr>
        <w:t>）</w:t>
      </w:r>
    </w:p>
    <w:p w14:paraId="5DE60F05" w14:textId="5CE21F4B" w:rsidR="003B704C" w:rsidRPr="002D2D41" w:rsidRDefault="00213523" w:rsidP="00AC385B">
      <w:pPr>
        <w:pStyle w:val="ab"/>
        <w:numPr>
          <w:ilvl w:val="0"/>
          <w:numId w:val="18"/>
        </w:numPr>
        <w:contextualSpacing w:val="0"/>
        <w:rPr>
          <w:color w:val="0070C0"/>
        </w:rPr>
      </w:pPr>
      <w:bookmarkStart w:id="1" w:name="_Hlk3323175"/>
      <w:r w:rsidRPr="00213523">
        <w:rPr>
          <w:rFonts w:hint="eastAsia"/>
        </w:rPr>
        <w:t>申請地域におけるジオパークと関わりのある文献リスト</w:t>
      </w:r>
      <w:r w:rsidR="00F71D26" w:rsidRPr="005B03A1">
        <w:rPr>
          <w:rFonts w:hint="eastAsia"/>
          <w:color w:val="0070C0"/>
        </w:rPr>
        <w:t>（</w:t>
      </w:r>
      <w:r w:rsidR="004B1215" w:rsidRPr="005B03A1">
        <w:rPr>
          <w:color w:val="0070C0"/>
        </w:rPr>
        <w:t>「地質サイト」の科学的価値の裏付けとなる文献はすべてリストに示す。出版物や論文そのものを添付する必要はない。重要な文献については、ジオパークとの関係性についての簡単な説明があることが望ましい。（例：「地域の災害史について地元の地域史研究者が古文書を元にまとめた本で、ガイド講座の参考書に指定している。」「ジオパーク地域内の</w:t>
      </w:r>
      <w:r w:rsidR="004B1215" w:rsidRPr="005B03A1">
        <w:rPr>
          <w:color w:val="0070C0"/>
        </w:rPr>
        <w:t>○○</w:t>
      </w:r>
      <w:r w:rsidR="004B1215" w:rsidRPr="005B03A1">
        <w:rPr>
          <w:color w:val="0070C0"/>
        </w:rPr>
        <w:t>地形の形成過程について論じた論文である。」）</w:t>
      </w:r>
      <w:r w:rsidR="00F71D26" w:rsidRPr="005B03A1">
        <w:rPr>
          <w:rFonts w:hint="eastAsia"/>
          <w:color w:val="0070C0"/>
        </w:rPr>
        <w:t>）</w:t>
      </w:r>
    </w:p>
    <w:p w14:paraId="2E52132A" w14:textId="3BD91E30" w:rsidR="002D2D41" w:rsidRDefault="002D2D41" w:rsidP="00AC385B">
      <w:pPr>
        <w:pStyle w:val="ab"/>
        <w:numPr>
          <w:ilvl w:val="0"/>
          <w:numId w:val="18"/>
        </w:numPr>
        <w:contextualSpacing w:val="0"/>
      </w:pPr>
      <w:r w:rsidRPr="002D2D41">
        <w:rPr>
          <w:rFonts w:hint="eastAsia"/>
        </w:rPr>
        <w:t>サイトリスト</w:t>
      </w:r>
    </w:p>
    <w:p w14:paraId="1367E837" w14:textId="58FE7DD5" w:rsidR="002D2D41" w:rsidRPr="002D2D41" w:rsidRDefault="007C5FB6" w:rsidP="007C5FB6">
      <w:pPr>
        <w:pStyle w:val="ab"/>
        <w:numPr>
          <w:ilvl w:val="0"/>
          <w:numId w:val="18"/>
        </w:numPr>
        <w:contextualSpacing w:val="0"/>
      </w:pPr>
      <w:r>
        <w:rPr>
          <w:rFonts w:hint="eastAsia"/>
        </w:rPr>
        <w:t>その他添付</w:t>
      </w:r>
      <w:r w:rsidR="00E16E85">
        <w:rPr>
          <w:rFonts w:hint="eastAsia"/>
        </w:rPr>
        <w:t>資料</w:t>
      </w:r>
      <w:r w:rsidRPr="005B03A1">
        <w:rPr>
          <w:rFonts w:hint="eastAsia"/>
          <w:color w:val="0070C0"/>
        </w:rPr>
        <w:t>（</w:t>
      </w:r>
      <w:r w:rsidR="002D2D41" w:rsidRPr="005B03A1">
        <w:rPr>
          <w:rFonts w:hint="eastAsia"/>
          <w:color w:val="0070C0"/>
        </w:rPr>
        <w:t>ジオツアーの実績一覧表</w:t>
      </w:r>
      <w:r w:rsidRPr="005B03A1">
        <w:rPr>
          <w:rFonts w:hint="eastAsia"/>
          <w:color w:val="0070C0"/>
        </w:rPr>
        <w:t>等）</w:t>
      </w:r>
    </w:p>
    <w:bookmarkEnd w:id="0"/>
    <w:bookmarkEnd w:id="1"/>
    <w:p w14:paraId="2A7F3196" w14:textId="77777777" w:rsidR="0062164A" w:rsidRPr="002D2D41" w:rsidRDefault="0062164A" w:rsidP="00061A3E">
      <w:pPr>
        <w:tabs>
          <w:tab w:val="left" w:pos="224"/>
        </w:tabs>
        <w:spacing w:line="0" w:lineRule="atLeast"/>
        <w:rPr>
          <w:rFonts w:ascii="Arial" w:hAnsi="Arial"/>
          <w:b/>
          <w:sz w:val="24"/>
        </w:rPr>
      </w:pPr>
    </w:p>
    <w:p w14:paraId="59C049B6" w14:textId="77777777" w:rsidR="00AD2523" w:rsidRPr="009D1CFA" w:rsidRDefault="00AD2523" w:rsidP="00AD2523">
      <w:pPr>
        <w:rPr>
          <w:b/>
          <w:sz w:val="28"/>
          <w:szCs w:val="28"/>
        </w:rPr>
      </w:pPr>
      <w:r w:rsidRPr="009D1CFA">
        <w:rPr>
          <w:rFonts w:hint="eastAsia"/>
          <w:b/>
          <w:sz w:val="28"/>
          <w:szCs w:val="28"/>
        </w:rPr>
        <w:t xml:space="preserve">C </w:t>
      </w:r>
      <w:r w:rsidRPr="009D1CFA">
        <w:rPr>
          <w:rFonts w:hint="eastAsia"/>
          <w:b/>
          <w:sz w:val="28"/>
          <w:szCs w:val="28"/>
        </w:rPr>
        <w:t>地域の位置</w:t>
      </w:r>
    </w:p>
    <w:p w14:paraId="5FE3227B" w14:textId="029FDA37" w:rsidR="00092101" w:rsidRPr="00846819" w:rsidRDefault="00E67D0A" w:rsidP="00092101">
      <w:pPr>
        <w:rPr>
          <w:color w:val="0070C0"/>
        </w:rPr>
      </w:pPr>
      <w:r w:rsidRPr="00846819">
        <w:rPr>
          <w:rFonts w:hint="eastAsia"/>
          <w:color w:val="0070C0"/>
        </w:rPr>
        <w:t>別添</w:t>
      </w:r>
      <w:r w:rsidR="00092101">
        <w:rPr>
          <w:rFonts w:hint="eastAsia"/>
          <w:color w:val="0070C0"/>
        </w:rPr>
        <w:t>２</w:t>
      </w:r>
      <w:r w:rsidRPr="00846819">
        <w:rPr>
          <w:rFonts w:hint="eastAsia"/>
          <w:color w:val="0070C0"/>
        </w:rPr>
        <w:t>の地図に加えて、地域の</w:t>
      </w:r>
      <w:r w:rsidR="00092101">
        <w:rPr>
          <w:rFonts w:hint="eastAsia"/>
          <w:color w:val="0070C0"/>
        </w:rPr>
        <w:t>位置を示す地図、経緯度を示してください。</w:t>
      </w:r>
    </w:p>
    <w:p w14:paraId="04F7079B" w14:textId="77777777" w:rsidR="0062164A" w:rsidRPr="00BD2C68" w:rsidRDefault="0062164A" w:rsidP="00061A3E">
      <w:pPr>
        <w:tabs>
          <w:tab w:val="left" w:pos="224"/>
        </w:tabs>
        <w:spacing w:line="0" w:lineRule="atLeast"/>
        <w:rPr>
          <w:rFonts w:ascii="Arial" w:eastAsia="Arial" w:hAnsi="Arial"/>
          <w:b/>
          <w:sz w:val="24"/>
          <w:szCs w:val="28"/>
        </w:rPr>
      </w:pPr>
    </w:p>
    <w:p w14:paraId="21472D92" w14:textId="4DB75BB8" w:rsidR="00B80411" w:rsidRPr="009D1CFA" w:rsidRDefault="00092101" w:rsidP="00B80411">
      <w:pPr>
        <w:tabs>
          <w:tab w:val="left" w:pos="224"/>
        </w:tabs>
        <w:spacing w:line="0" w:lineRule="atLeast"/>
        <w:rPr>
          <w:rFonts w:ascii="Arial" w:eastAsia="Arial" w:hAnsi="Arial"/>
          <w:b/>
          <w:sz w:val="28"/>
          <w:szCs w:val="28"/>
        </w:rPr>
      </w:pPr>
      <w:r w:rsidRPr="009D1CFA">
        <w:rPr>
          <w:rFonts w:ascii="Arial" w:eastAsia="Arial" w:hAnsi="Arial"/>
          <w:b/>
          <w:sz w:val="28"/>
          <w:szCs w:val="28"/>
        </w:rPr>
        <w:t>D</w:t>
      </w:r>
      <w:r w:rsidR="00B80411" w:rsidRPr="009D1CFA">
        <w:rPr>
          <w:rFonts w:ascii="ＭＳ 明朝" w:eastAsia="ＭＳ 明朝" w:hAnsi="ＭＳ 明朝" w:cs="ＭＳ 明朝" w:hint="eastAsia"/>
          <w:b/>
          <w:sz w:val="28"/>
          <w:szCs w:val="28"/>
        </w:rPr>
        <w:t>主要な地質学的特徴（見どころ）と他の要素</w:t>
      </w:r>
    </w:p>
    <w:p w14:paraId="6B572245" w14:textId="74903FF6" w:rsidR="00B80411" w:rsidRDefault="00092101" w:rsidP="00F45552">
      <w:pPr>
        <w:rPr>
          <w:color w:val="0070C0"/>
        </w:rPr>
      </w:pPr>
      <w:r>
        <w:rPr>
          <w:rFonts w:hint="eastAsia"/>
          <w:color w:val="0070C0"/>
        </w:rPr>
        <w:t>申請地域</w:t>
      </w:r>
      <w:r w:rsidR="00F45552" w:rsidRPr="007E2B64">
        <w:rPr>
          <w:rFonts w:hint="eastAsia"/>
          <w:color w:val="0070C0"/>
        </w:rPr>
        <w:t>の</w:t>
      </w:r>
      <w:r w:rsidR="00F45552" w:rsidRPr="007E2B64">
        <w:rPr>
          <w:rFonts w:hint="eastAsia"/>
          <w:b/>
          <w:color w:val="0070C0"/>
        </w:rPr>
        <w:t>最も重要な</w:t>
      </w:r>
      <w:r w:rsidR="002717FB">
        <w:rPr>
          <w:rFonts w:hint="eastAsia"/>
          <w:b/>
          <w:color w:val="0070C0"/>
        </w:rPr>
        <w:t>、</w:t>
      </w:r>
      <w:r w:rsidR="00F45552" w:rsidRPr="007E2B64">
        <w:rPr>
          <w:rFonts w:hint="eastAsia"/>
          <w:b/>
          <w:color w:val="0070C0"/>
        </w:rPr>
        <w:t>地質学的</w:t>
      </w:r>
      <w:r w:rsidR="002717FB">
        <w:rPr>
          <w:rFonts w:hint="eastAsia"/>
          <w:b/>
          <w:color w:val="0070C0"/>
        </w:rPr>
        <w:t>見どころ</w:t>
      </w:r>
      <w:r w:rsidR="00F45552" w:rsidRPr="007E2B64">
        <w:rPr>
          <w:rFonts w:hint="eastAsia"/>
          <w:b/>
          <w:color w:val="0070C0"/>
        </w:rPr>
        <w:t>、</w:t>
      </w:r>
      <w:r w:rsidR="002717FB">
        <w:rPr>
          <w:rFonts w:hint="eastAsia"/>
          <w:b/>
          <w:color w:val="0070C0"/>
        </w:rPr>
        <w:t>その</w:t>
      </w:r>
      <w:r w:rsidR="00F45552" w:rsidRPr="007E2B64">
        <w:rPr>
          <w:rFonts w:hint="eastAsia"/>
          <w:b/>
          <w:color w:val="0070C0"/>
        </w:rPr>
        <w:t>他の要素、サイト、</w:t>
      </w:r>
      <w:r w:rsidR="002717FB">
        <w:rPr>
          <w:rFonts w:hint="eastAsia"/>
          <w:b/>
          <w:color w:val="0070C0"/>
        </w:rPr>
        <w:t>アクティビティ</w:t>
      </w:r>
      <w:r w:rsidR="00C90B64" w:rsidRPr="007E2B64">
        <w:rPr>
          <w:rFonts w:hint="eastAsia"/>
          <w:color w:val="0070C0"/>
        </w:rPr>
        <w:t>は何ですか？</w:t>
      </w:r>
    </w:p>
    <w:p w14:paraId="1222F78E" w14:textId="3F8EBA68" w:rsidR="00F45552" w:rsidRPr="007E2B64" w:rsidRDefault="00F45552" w:rsidP="00F45552">
      <w:pPr>
        <w:rPr>
          <w:color w:val="0070C0"/>
        </w:rPr>
      </w:pPr>
      <w:r w:rsidRPr="007E2B64">
        <w:rPr>
          <w:rFonts w:hint="eastAsia"/>
          <w:color w:val="0070C0"/>
        </w:rPr>
        <w:t>人びと</w:t>
      </w:r>
      <w:r w:rsidR="00C90B64" w:rsidRPr="007E2B64">
        <w:rPr>
          <w:rFonts w:hint="eastAsia"/>
          <w:color w:val="0070C0"/>
        </w:rPr>
        <w:t>が</w:t>
      </w:r>
      <w:r w:rsidR="00092101">
        <w:rPr>
          <w:rFonts w:hint="eastAsia"/>
          <w:color w:val="0070C0"/>
        </w:rPr>
        <w:t>申請地域</w:t>
      </w:r>
      <w:r w:rsidRPr="007E2B64">
        <w:rPr>
          <w:rFonts w:hint="eastAsia"/>
          <w:color w:val="0070C0"/>
        </w:rPr>
        <w:t>を訪れ</w:t>
      </w:r>
      <w:r w:rsidR="00C90B64" w:rsidRPr="007E2B64">
        <w:rPr>
          <w:rFonts w:hint="eastAsia"/>
          <w:color w:val="0070C0"/>
        </w:rPr>
        <w:t>るべき理由は何です</w:t>
      </w:r>
      <w:r w:rsidRPr="007E2B64">
        <w:rPr>
          <w:rFonts w:hint="eastAsia"/>
          <w:color w:val="0070C0"/>
        </w:rPr>
        <w:t>か。</w:t>
      </w:r>
    </w:p>
    <w:p w14:paraId="180B5336" w14:textId="77777777" w:rsidR="00F45552" w:rsidRPr="00FD288A" w:rsidRDefault="00F45552" w:rsidP="00F45552"/>
    <w:p w14:paraId="1E7FEC3C" w14:textId="44C0AA87" w:rsidR="00715929" w:rsidRPr="009D1CFA" w:rsidRDefault="00C1491D">
      <w:pPr>
        <w:spacing w:line="0" w:lineRule="atLeast"/>
        <w:ind w:left="4"/>
        <w:rPr>
          <w:b/>
          <w:sz w:val="28"/>
          <w:szCs w:val="28"/>
        </w:rPr>
      </w:pPr>
      <w:r w:rsidRPr="009D1CFA">
        <w:rPr>
          <w:rFonts w:ascii="Arial" w:eastAsia="Arial" w:hAnsi="Arial"/>
          <w:b/>
          <w:sz w:val="28"/>
          <w:szCs w:val="28"/>
        </w:rPr>
        <w:t>E</w:t>
      </w:r>
      <w:r w:rsidR="00C90B64" w:rsidRPr="009D1CFA">
        <w:rPr>
          <w:rFonts w:hint="eastAsia"/>
          <w:b/>
          <w:sz w:val="28"/>
          <w:szCs w:val="28"/>
        </w:rPr>
        <w:t>ユネスコ世界ジオパーク基準の検証</w:t>
      </w:r>
    </w:p>
    <w:p w14:paraId="3B77B031" w14:textId="24E15DA2" w:rsidR="00C90B64" w:rsidRPr="00C1491D" w:rsidRDefault="00C90B64" w:rsidP="007E2B64">
      <w:pPr>
        <w:jc w:val="left"/>
        <w:rPr>
          <w:rStyle w:val="A20"/>
          <w:rFonts w:ascii="Arial" w:hAnsi="Arial"/>
          <w:b w:val="0"/>
          <w:bCs/>
          <w:color w:val="0070C0"/>
          <w:sz w:val="22"/>
        </w:rPr>
      </w:pPr>
      <w:r w:rsidRPr="00C1491D">
        <w:rPr>
          <w:rStyle w:val="A20"/>
          <w:rFonts w:ascii="Arial" w:hAnsi="Arial"/>
          <w:b w:val="0"/>
          <w:bCs/>
          <w:color w:val="0070C0"/>
          <w:sz w:val="21"/>
          <w:szCs w:val="21"/>
        </w:rPr>
        <w:t>IGGP</w:t>
      </w:r>
      <w:r w:rsidRPr="00C1491D">
        <w:rPr>
          <w:rStyle w:val="A20"/>
          <w:rFonts w:ascii="Arial" w:hAnsi="Arial" w:hint="eastAsia"/>
          <w:b w:val="0"/>
          <w:bCs/>
          <w:color w:val="0070C0"/>
          <w:sz w:val="21"/>
          <w:szCs w:val="21"/>
        </w:rPr>
        <w:t>定款・ユネスコ世界ジオパークガイドライン試訳</w:t>
      </w:r>
      <w:r w:rsidRPr="00C1491D">
        <w:rPr>
          <w:rStyle w:val="A20"/>
          <w:rFonts w:ascii="Arial" w:hAnsi="Arial" w:hint="eastAsia"/>
          <w:b w:val="0"/>
          <w:bCs/>
          <w:color w:val="0070C0"/>
          <w:sz w:val="22"/>
        </w:rPr>
        <w:t>（</w:t>
      </w:r>
      <w:hyperlink r:id="rId11" w:history="1">
        <w:r w:rsidRPr="00C1491D">
          <w:rPr>
            <w:rStyle w:val="af1"/>
            <w:rFonts w:ascii="Arial" w:hAnsi="Arial"/>
            <w:b/>
            <w:color w:val="0070C0"/>
            <w:sz w:val="22"/>
          </w:rPr>
          <w:t>http://jgc.geopark.jp/files/20160121_01.pdf</w:t>
        </w:r>
      </w:hyperlink>
      <w:r w:rsidRPr="00C1491D">
        <w:rPr>
          <w:rStyle w:val="A20"/>
          <w:rFonts w:ascii="Arial" w:hAnsi="Arial" w:hint="eastAsia"/>
          <w:b w:val="0"/>
          <w:bCs/>
          <w:color w:val="0070C0"/>
          <w:sz w:val="22"/>
        </w:rPr>
        <w:t>）</w:t>
      </w:r>
      <w:r w:rsidRPr="00C1491D">
        <w:rPr>
          <w:rStyle w:val="A20"/>
          <w:rFonts w:ascii="Arial" w:hAnsi="Arial" w:hint="eastAsia"/>
          <w:b w:val="0"/>
          <w:bCs/>
          <w:color w:val="0070C0"/>
          <w:sz w:val="21"/>
          <w:szCs w:val="21"/>
        </w:rPr>
        <w:t>特に</w:t>
      </w:r>
      <w:r w:rsidRPr="00C1491D">
        <w:rPr>
          <w:rStyle w:val="A20"/>
          <w:rFonts w:ascii="Arial" w:hAnsi="Arial"/>
          <w:b w:val="0"/>
          <w:bCs/>
          <w:color w:val="0070C0"/>
          <w:sz w:val="21"/>
          <w:szCs w:val="21"/>
        </w:rPr>
        <w:t>P.8-9</w:t>
      </w:r>
      <w:r w:rsidRPr="00C1491D">
        <w:rPr>
          <w:rStyle w:val="A20"/>
          <w:rFonts w:ascii="Arial" w:hAnsi="Arial" w:hint="eastAsia"/>
          <w:b w:val="0"/>
          <w:bCs/>
          <w:color w:val="0070C0"/>
          <w:sz w:val="21"/>
          <w:szCs w:val="21"/>
        </w:rPr>
        <w:t>「</w:t>
      </w:r>
      <w:r w:rsidRPr="00C1491D">
        <w:rPr>
          <w:rStyle w:val="A20"/>
          <w:rFonts w:ascii="Arial" w:hAnsi="Arial"/>
          <w:b w:val="0"/>
          <w:bCs/>
          <w:color w:val="0070C0"/>
          <w:sz w:val="21"/>
          <w:szCs w:val="21"/>
        </w:rPr>
        <w:t>3.</w:t>
      </w:r>
      <w:r w:rsidRPr="00C1491D">
        <w:rPr>
          <w:rStyle w:val="A20"/>
          <w:rFonts w:ascii="Arial" w:hAnsi="Arial" w:hint="eastAsia"/>
          <w:b w:val="0"/>
          <w:bCs/>
          <w:color w:val="0070C0"/>
          <w:sz w:val="21"/>
          <w:szCs w:val="21"/>
        </w:rPr>
        <w:t>ユネスコ世界ジオパークの基準」参照。</w:t>
      </w:r>
    </w:p>
    <w:p w14:paraId="33746EB4" w14:textId="77777777" w:rsidR="00C90B64" w:rsidRPr="00C90B64" w:rsidRDefault="00C90B64">
      <w:pPr>
        <w:spacing w:line="0" w:lineRule="atLeast"/>
        <w:ind w:left="4"/>
        <w:rPr>
          <w:rFonts w:ascii="Arial" w:eastAsia="Arial" w:hAnsi="Arial"/>
          <w:b/>
          <w:sz w:val="28"/>
          <w:szCs w:val="28"/>
        </w:rPr>
      </w:pPr>
    </w:p>
    <w:p w14:paraId="5EABA0A5" w14:textId="7D7D26EA" w:rsidR="00C90B64" w:rsidRPr="009D1CFA" w:rsidRDefault="00C90B64" w:rsidP="00C90B64">
      <w:pPr>
        <w:rPr>
          <w:b/>
          <w:sz w:val="28"/>
          <w:szCs w:val="28"/>
        </w:rPr>
      </w:pPr>
      <w:r w:rsidRPr="009D1CFA">
        <w:rPr>
          <w:rFonts w:hint="eastAsia"/>
          <w:b/>
          <w:sz w:val="28"/>
          <w:szCs w:val="28"/>
        </w:rPr>
        <w:t xml:space="preserve">E.1 </w:t>
      </w:r>
      <w:r w:rsidRPr="009D1CFA">
        <w:rPr>
          <w:rFonts w:hint="eastAsia"/>
          <w:b/>
          <w:sz w:val="28"/>
          <w:szCs w:val="28"/>
        </w:rPr>
        <w:t>領域</w:t>
      </w:r>
    </w:p>
    <w:p w14:paraId="34FDC77D" w14:textId="0E467325" w:rsidR="00C90B64" w:rsidRPr="009D1CFA" w:rsidRDefault="00C90B64" w:rsidP="00C90B64">
      <w:pPr>
        <w:rPr>
          <w:b/>
        </w:rPr>
      </w:pPr>
      <w:r w:rsidRPr="009D1CFA">
        <w:rPr>
          <w:rFonts w:hint="eastAsia"/>
          <w:b/>
        </w:rPr>
        <w:lastRenderedPageBreak/>
        <w:t xml:space="preserve">E.1.1  </w:t>
      </w:r>
      <w:r w:rsidR="00603BEB" w:rsidRPr="009D1CFA">
        <w:rPr>
          <w:rFonts w:hint="eastAsia"/>
          <w:b/>
        </w:rPr>
        <w:t>地質</w:t>
      </w:r>
      <w:r w:rsidRPr="009D1CFA">
        <w:rPr>
          <w:rFonts w:hint="eastAsia"/>
          <w:b/>
        </w:rPr>
        <w:t>遺産</w:t>
      </w:r>
      <w:r w:rsidR="00557204">
        <w:rPr>
          <w:rFonts w:hint="eastAsia"/>
          <w:b/>
        </w:rPr>
        <w:t>（地形も含む）</w:t>
      </w:r>
      <w:r w:rsidRPr="009D1CFA">
        <w:rPr>
          <w:rFonts w:hint="eastAsia"/>
          <w:b/>
        </w:rPr>
        <w:t>及び保全</w:t>
      </w:r>
    </w:p>
    <w:p w14:paraId="06DACA13" w14:textId="3E38CD7A" w:rsidR="00C90B64" w:rsidRPr="00C1491D" w:rsidRDefault="00603BEB" w:rsidP="00C90B64">
      <w:pPr>
        <w:pStyle w:val="ab"/>
        <w:numPr>
          <w:ilvl w:val="0"/>
          <w:numId w:val="20"/>
        </w:numPr>
        <w:contextualSpacing w:val="0"/>
        <w:rPr>
          <w:color w:val="0070C0"/>
        </w:rPr>
      </w:pPr>
      <w:r>
        <w:rPr>
          <w:rFonts w:hint="eastAsia"/>
          <w:color w:val="0070C0"/>
        </w:rPr>
        <w:t>申請地域</w:t>
      </w:r>
      <w:r w:rsidR="00C90B64" w:rsidRPr="00C1491D">
        <w:rPr>
          <w:rFonts w:hint="eastAsia"/>
          <w:color w:val="0070C0"/>
        </w:rPr>
        <w:t>の</w:t>
      </w:r>
      <w:r>
        <w:rPr>
          <w:rFonts w:hint="eastAsia"/>
          <w:color w:val="0070C0"/>
        </w:rPr>
        <w:t>地質</w:t>
      </w:r>
      <w:r w:rsidR="00234A93">
        <w:rPr>
          <w:rFonts w:hint="eastAsia"/>
          <w:color w:val="0070C0"/>
        </w:rPr>
        <w:t>遺産</w:t>
      </w:r>
      <w:r w:rsidR="00C90B64" w:rsidRPr="00C1491D">
        <w:rPr>
          <w:rFonts w:hint="eastAsia"/>
          <w:color w:val="0070C0"/>
        </w:rPr>
        <w:t>に関する概要</w:t>
      </w:r>
    </w:p>
    <w:p w14:paraId="1286EF35" w14:textId="4CC2AFF3" w:rsidR="00C90B64" w:rsidRPr="00C1491D" w:rsidRDefault="00603BEB" w:rsidP="00C90B64">
      <w:pPr>
        <w:pStyle w:val="ab"/>
        <w:numPr>
          <w:ilvl w:val="0"/>
          <w:numId w:val="20"/>
        </w:numPr>
        <w:contextualSpacing w:val="0"/>
        <w:rPr>
          <w:color w:val="0070C0"/>
        </w:rPr>
      </w:pPr>
      <w:r>
        <w:rPr>
          <w:rFonts w:hint="eastAsia"/>
          <w:color w:val="0070C0"/>
        </w:rPr>
        <w:t>申請地域</w:t>
      </w:r>
      <w:r w:rsidR="00C90B64" w:rsidRPr="00C1491D">
        <w:rPr>
          <w:rFonts w:hint="eastAsia"/>
          <w:color w:val="0070C0"/>
        </w:rPr>
        <w:t>の</w:t>
      </w:r>
      <w:r>
        <w:rPr>
          <w:rFonts w:hint="eastAsia"/>
          <w:color w:val="0070C0"/>
        </w:rPr>
        <w:t>地質</w:t>
      </w:r>
      <w:r w:rsidR="00C90B64" w:rsidRPr="00C1491D">
        <w:rPr>
          <w:rFonts w:hint="eastAsia"/>
          <w:color w:val="0070C0"/>
        </w:rPr>
        <w:t>サイト一覧</w:t>
      </w:r>
      <w:r w:rsidR="00C96A21">
        <w:rPr>
          <w:rFonts w:hint="eastAsia"/>
          <w:color w:val="0070C0"/>
        </w:rPr>
        <w:t>と</w:t>
      </w:r>
      <w:r w:rsidR="00C90B64" w:rsidRPr="00C1491D">
        <w:rPr>
          <w:rFonts w:hint="eastAsia"/>
          <w:color w:val="0070C0"/>
        </w:rPr>
        <w:t>説明</w:t>
      </w:r>
    </w:p>
    <w:p w14:paraId="5D936F7C" w14:textId="460F0144" w:rsidR="00C90B64" w:rsidRPr="00C1491D" w:rsidRDefault="00C90B64" w:rsidP="00C90B64">
      <w:pPr>
        <w:pStyle w:val="ab"/>
        <w:numPr>
          <w:ilvl w:val="0"/>
          <w:numId w:val="20"/>
        </w:numPr>
        <w:contextualSpacing w:val="0"/>
        <w:rPr>
          <w:color w:val="0070C0"/>
        </w:rPr>
      </w:pPr>
      <w:r w:rsidRPr="00C1491D">
        <w:rPr>
          <w:rFonts w:hint="eastAsia"/>
          <w:color w:val="0070C0"/>
        </w:rPr>
        <w:t>そ</w:t>
      </w:r>
      <w:r w:rsidR="00C1491D">
        <w:rPr>
          <w:rFonts w:hint="eastAsia"/>
          <w:color w:val="0070C0"/>
        </w:rPr>
        <w:t>れら</w:t>
      </w:r>
      <w:r w:rsidRPr="00C1491D">
        <w:rPr>
          <w:rFonts w:hint="eastAsia"/>
          <w:color w:val="0070C0"/>
        </w:rPr>
        <w:t>サイトの国際</w:t>
      </w:r>
      <w:r w:rsidR="00C1491D">
        <w:rPr>
          <w:rFonts w:hint="eastAsia"/>
          <w:color w:val="0070C0"/>
        </w:rPr>
        <w:t>的あるいは</w:t>
      </w:r>
      <w:r w:rsidRPr="00C1491D">
        <w:rPr>
          <w:rFonts w:hint="eastAsia"/>
          <w:color w:val="0070C0"/>
        </w:rPr>
        <w:t>国</w:t>
      </w:r>
      <w:r w:rsidR="00C1491D">
        <w:rPr>
          <w:rFonts w:hint="eastAsia"/>
          <w:color w:val="0070C0"/>
        </w:rPr>
        <w:t>内的</w:t>
      </w:r>
      <w:r w:rsidRPr="00C1491D">
        <w:rPr>
          <w:rFonts w:hint="eastAsia"/>
          <w:color w:val="0070C0"/>
        </w:rPr>
        <w:t>、地域的な価値（科学</w:t>
      </w:r>
      <w:r w:rsidR="00C1491D">
        <w:rPr>
          <w:rFonts w:hint="eastAsia"/>
          <w:color w:val="0070C0"/>
        </w:rPr>
        <w:t>的</w:t>
      </w:r>
      <w:r w:rsidRPr="00C1491D">
        <w:rPr>
          <w:rFonts w:hint="eastAsia"/>
          <w:color w:val="0070C0"/>
        </w:rPr>
        <w:t>、教育</w:t>
      </w:r>
      <w:r w:rsidR="00C1491D">
        <w:rPr>
          <w:rFonts w:hint="eastAsia"/>
          <w:color w:val="0070C0"/>
        </w:rPr>
        <w:t>的</w:t>
      </w:r>
      <w:r w:rsidRPr="00C1491D">
        <w:rPr>
          <w:rFonts w:hint="eastAsia"/>
          <w:color w:val="0070C0"/>
        </w:rPr>
        <w:t>、美学</w:t>
      </w:r>
      <w:r w:rsidR="00C1491D">
        <w:rPr>
          <w:rFonts w:hint="eastAsia"/>
          <w:color w:val="0070C0"/>
        </w:rPr>
        <w:t>的な</w:t>
      </w:r>
      <w:r w:rsidRPr="00C1491D">
        <w:rPr>
          <w:rFonts w:hint="eastAsia"/>
          <w:color w:val="0070C0"/>
        </w:rPr>
        <w:t>価値等）</w:t>
      </w:r>
      <w:r w:rsidR="00C1491D">
        <w:rPr>
          <w:rFonts w:hint="eastAsia"/>
          <w:color w:val="0070C0"/>
        </w:rPr>
        <w:t>の</w:t>
      </w:r>
      <w:r w:rsidRPr="00C1491D">
        <w:rPr>
          <w:rFonts w:hint="eastAsia"/>
          <w:color w:val="0070C0"/>
        </w:rPr>
        <w:t>詳細</w:t>
      </w:r>
    </w:p>
    <w:p w14:paraId="7C28E0D4" w14:textId="41DA4FE4" w:rsidR="00C90B64" w:rsidRPr="00C1491D" w:rsidRDefault="002E1166" w:rsidP="00C90B64">
      <w:pPr>
        <w:pStyle w:val="ab"/>
        <w:numPr>
          <w:ilvl w:val="0"/>
          <w:numId w:val="20"/>
        </w:numPr>
        <w:contextualSpacing w:val="0"/>
        <w:rPr>
          <w:color w:val="0070C0"/>
        </w:rPr>
      </w:pPr>
      <w:r>
        <w:rPr>
          <w:rFonts w:hint="eastAsia"/>
          <w:color w:val="0070C0"/>
        </w:rPr>
        <w:t>地質</w:t>
      </w:r>
      <w:r w:rsidR="00C90B64" w:rsidRPr="00C1491D">
        <w:rPr>
          <w:rFonts w:hint="eastAsia"/>
          <w:color w:val="0070C0"/>
        </w:rPr>
        <w:t>サイトの</w:t>
      </w:r>
      <w:r w:rsidR="00C96A21">
        <w:rPr>
          <w:rFonts w:hint="eastAsia"/>
          <w:color w:val="0070C0"/>
        </w:rPr>
        <w:t>保全</w:t>
      </w:r>
      <w:r w:rsidR="00C90B64" w:rsidRPr="00C1491D">
        <w:rPr>
          <w:rFonts w:hint="eastAsia"/>
          <w:color w:val="0070C0"/>
        </w:rPr>
        <w:t>と</w:t>
      </w:r>
      <w:r w:rsidR="00C1491D">
        <w:rPr>
          <w:rFonts w:hint="eastAsia"/>
          <w:color w:val="0070C0"/>
        </w:rPr>
        <w:t>適正な</w:t>
      </w:r>
      <w:r w:rsidR="00C90B64" w:rsidRPr="00C1491D">
        <w:rPr>
          <w:rFonts w:hint="eastAsia"/>
          <w:color w:val="0070C0"/>
        </w:rPr>
        <w:t>維持管理に関して、</w:t>
      </w:r>
      <w:r w:rsidR="00C1491D">
        <w:rPr>
          <w:rFonts w:hint="eastAsia"/>
          <w:color w:val="0070C0"/>
        </w:rPr>
        <w:t>現在</w:t>
      </w:r>
      <w:r w:rsidR="00C90B64" w:rsidRPr="00C1491D">
        <w:rPr>
          <w:rFonts w:hint="eastAsia"/>
          <w:color w:val="0070C0"/>
        </w:rPr>
        <w:t>どの</w:t>
      </w:r>
      <w:r w:rsidR="00C1491D">
        <w:rPr>
          <w:rFonts w:hint="eastAsia"/>
          <w:color w:val="0070C0"/>
        </w:rPr>
        <w:t>ような</w:t>
      </w:r>
      <w:r w:rsidR="00C90B64" w:rsidRPr="00C1491D">
        <w:rPr>
          <w:rFonts w:hint="eastAsia"/>
          <w:color w:val="0070C0"/>
        </w:rPr>
        <w:t>問題があるか、</w:t>
      </w:r>
      <w:r w:rsidR="00C1491D">
        <w:rPr>
          <w:rFonts w:hint="eastAsia"/>
          <w:color w:val="0070C0"/>
        </w:rPr>
        <w:t>またはあり得るか。</w:t>
      </w:r>
    </w:p>
    <w:p w14:paraId="47461DBA" w14:textId="17C452C9" w:rsidR="00C90B64" w:rsidRPr="00C1491D" w:rsidRDefault="00603BEB" w:rsidP="00C90B64">
      <w:pPr>
        <w:pStyle w:val="ab"/>
        <w:numPr>
          <w:ilvl w:val="0"/>
          <w:numId w:val="20"/>
        </w:numPr>
        <w:contextualSpacing w:val="0"/>
        <w:rPr>
          <w:color w:val="0070C0"/>
        </w:rPr>
      </w:pPr>
      <w:r>
        <w:rPr>
          <w:rFonts w:hint="eastAsia"/>
          <w:color w:val="0070C0"/>
        </w:rPr>
        <w:t>申請地域</w:t>
      </w:r>
      <w:r w:rsidR="00C90B64" w:rsidRPr="00C1491D">
        <w:rPr>
          <w:rFonts w:hint="eastAsia"/>
          <w:color w:val="0070C0"/>
        </w:rPr>
        <w:t>の</w:t>
      </w:r>
      <w:r>
        <w:rPr>
          <w:rFonts w:hint="eastAsia"/>
          <w:color w:val="0070C0"/>
        </w:rPr>
        <w:t>地質</w:t>
      </w:r>
      <w:r w:rsidR="00C90B64" w:rsidRPr="00C1491D">
        <w:rPr>
          <w:rFonts w:hint="eastAsia"/>
          <w:color w:val="0070C0"/>
        </w:rPr>
        <w:t>サイトの保全</w:t>
      </w:r>
      <w:r w:rsidR="00416B5E">
        <w:rPr>
          <w:rFonts w:hint="eastAsia"/>
          <w:color w:val="0070C0"/>
        </w:rPr>
        <w:t>の現状</w:t>
      </w:r>
    </w:p>
    <w:p w14:paraId="45204299" w14:textId="77777777" w:rsidR="003E2628" w:rsidRPr="0042569C" w:rsidRDefault="003E2628" w:rsidP="0062164A">
      <w:pPr>
        <w:tabs>
          <w:tab w:val="left" w:pos="224"/>
        </w:tabs>
        <w:rPr>
          <w:rFonts w:ascii="Arial" w:eastAsia="Arial" w:hAnsi="Arial"/>
        </w:rPr>
      </w:pPr>
    </w:p>
    <w:p w14:paraId="07209619" w14:textId="2E09A65D" w:rsidR="002E2203" w:rsidRPr="009D1CFA" w:rsidRDefault="002E2203" w:rsidP="002E2203">
      <w:pPr>
        <w:rPr>
          <w:rStyle w:val="A20"/>
          <w:rFonts w:ascii="Arial" w:eastAsia="Times New Roman" w:hAnsi="Arial"/>
          <w:b w:val="0"/>
          <w:color w:val="auto"/>
          <w:sz w:val="20"/>
        </w:rPr>
      </w:pPr>
      <w:r w:rsidRPr="009D1CFA">
        <w:rPr>
          <w:rFonts w:ascii="Arial" w:eastAsia="Times New Roman" w:hAnsi="Arial"/>
          <w:b/>
        </w:rPr>
        <w:t xml:space="preserve">E.1.2 </w:t>
      </w:r>
      <w:r w:rsidRPr="009D1CFA">
        <w:rPr>
          <w:rFonts w:ascii="ＭＳ 明朝" w:eastAsia="ＭＳ 明朝" w:hAnsi="ＭＳ 明朝" w:cs="ＭＳ 明朝" w:hint="eastAsia"/>
          <w:b/>
        </w:rPr>
        <w:t>境界線</w:t>
      </w:r>
    </w:p>
    <w:p w14:paraId="67B3C67C" w14:textId="2BBDED32" w:rsidR="003E2628" w:rsidRPr="00C96A21" w:rsidRDefault="00603BEB" w:rsidP="003E2628">
      <w:pPr>
        <w:rPr>
          <w:rStyle w:val="A20"/>
          <w:rFonts w:ascii="Arial" w:hAnsi="Arial"/>
          <w:b w:val="0"/>
          <w:bCs/>
          <w:color w:val="0070C0"/>
          <w:sz w:val="21"/>
          <w:szCs w:val="21"/>
        </w:rPr>
      </w:pPr>
      <w:r w:rsidRPr="00C96A21">
        <w:rPr>
          <w:rStyle w:val="A20"/>
          <w:rFonts w:ascii="Arial" w:hAnsi="Arial" w:hint="eastAsia"/>
          <w:b w:val="0"/>
          <w:bCs/>
          <w:color w:val="0070C0"/>
          <w:sz w:val="21"/>
          <w:szCs w:val="21"/>
        </w:rPr>
        <w:t>申請地域</w:t>
      </w:r>
      <w:r w:rsidR="002E2203" w:rsidRPr="00C96A21">
        <w:rPr>
          <w:rStyle w:val="A20"/>
          <w:rFonts w:ascii="Arial" w:hAnsi="Arial" w:hint="eastAsia"/>
          <w:b w:val="0"/>
          <w:bCs/>
          <w:color w:val="0070C0"/>
          <w:sz w:val="21"/>
          <w:szCs w:val="21"/>
        </w:rPr>
        <w:t>の境界線について説明し、何によるものか（行政界、国立公園等）を記述してください。</w:t>
      </w:r>
    </w:p>
    <w:p w14:paraId="0FF4507F" w14:textId="77777777" w:rsidR="002E2203" w:rsidRPr="0042569C" w:rsidRDefault="002E2203" w:rsidP="003E2628">
      <w:pPr>
        <w:rPr>
          <w:rStyle w:val="A20"/>
          <w:rFonts w:ascii="Arial" w:hAnsi="Arial"/>
          <w:b w:val="0"/>
          <w:bCs/>
          <w:sz w:val="20"/>
        </w:rPr>
      </w:pPr>
    </w:p>
    <w:p w14:paraId="4DD88253" w14:textId="28234BA3" w:rsidR="00EA5CB6" w:rsidRPr="009D1CFA" w:rsidRDefault="00EA5CB6" w:rsidP="00EA5CB6">
      <w:pPr>
        <w:rPr>
          <w:b/>
        </w:rPr>
      </w:pPr>
      <w:r w:rsidRPr="009D1CFA">
        <w:rPr>
          <w:b/>
        </w:rPr>
        <w:t xml:space="preserve">E.1.3 </w:t>
      </w:r>
      <w:r w:rsidRPr="009D1CFA">
        <w:rPr>
          <w:rFonts w:hint="eastAsia"/>
          <w:b/>
        </w:rPr>
        <w:t>可視性（ビジビリティ）</w:t>
      </w:r>
    </w:p>
    <w:p w14:paraId="7DA8DAD1" w14:textId="77777777" w:rsidR="00C96A21" w:rsidRDefault="00603BEB" w:rsidP="00EA5CB6">
      <w:pPr>
        <w:pStyle w:val="ab"/>
        <w:numPr>
          <w:ilvl w:val="0"/>
          <w:numId w:val="21"/>
        </w:numPr>
        <w:contextualSpacing w:val="0"/>
        <w:rPr>
          <w:color w:val="0070C0"/>
        </w:rPr>
      </w:pPr>
      <w:r>
        <w:rPr>
          <w:color w:val="0070C0"/>
        </w:rPr>
        <w:t>申請地域</w:t>
      </w:r>
      <w:r w:rsidR="00EA5CB6" w:rsidRPr="00EA5CB6">
        <w:rPr>
          <w:rFonts w:hint="eastAsia"/>
          <w:color w:val="0070C0"/>
        </w:rPr>
        <w:t>の可視性をどのよう</w:t>
      </w:r>
      <w:r w:rsidR="004150E2">
        <w:rPr>
          <w:rFonts w:hint="eastAsia"/>
          <w:color w:val="0070C0"/>
        </w:rPr>
        <w:t>な手段やインフラで</w:t>
      </w:r>
      <w:r w:rsidR="00EA5CB6" w:rsidRPr="00EA5CB6">
        <w:rPr>
          <w:rFonts w:hint="eastAsia"/>
          <w:color w:val="0070C0"/>
        </w:rPr>
        <w:t>確保しているか説明してください。</w:t>
      </w:r>
    </w:p>
    <w:p w14:paraId="060C820C" w14:textId="5017E809" w:rsidR="00EA5CB6" w:rsidRPr="00EA5CB6" w:rsidRDefault="004150E2" w:rsidP="00C96A21">
      <w:pPr>
        <w:pStyle w:val="ab"/>
        <w:ind w:left="360"/>
        <w:contextualSpacing w:val="0"/>
        <w:rPr>
          <w:color w:val="0070C0"/>
        </w:rPr>
      </w:pPr>
      <w:r>
        <w:rPr>
          <w:rFonts w:hint="eastAsia"/>
          <w:color w:val="0070C0"/>
        </w:rPr>
        <w:t>（</w:t>
      </w:r>
      <w:r w:rsidR="00EA5CB6" w:rsidRPr="00EA5CB6">
        <w:rPr>
          <w:rFonts w:hint="eastAsia"/>
          <w:color w:val="0070C0"/>
        </w:rPr>
        <w:t>例：博物館や</w:t>
      </w:r>
      <w:r w:rsidR="00C96A21">
        <w:rPr>
          <w:rFonts w:hint="eastAsia"/>
          <w:color w:val="0070C0"/>
        </w:rPr>
        <w:t>ビジター</w:t>
      </w:r>
      <w:r w:rsidR="00EA5CB6" w:rsidRPr="00EA5CB6">
        <w:rPr>
          <w:rFonts w:hint="eastAsia"/>
          <w:color w:val="0070C0"/>
        </w:rPr>
        <w:t>センター</w:t>
      </w:r>
      <w:r>
        <w:rPr>
          <w:rFonts w:hint="eastAsia"/>
          <w:color w:val="0070C0"/>
        </w:rPr>
        <w:t>入口</w:t>
      </w:r>
      <w:r w:rsidR="00EA5CB6" w:rsidRPr="00EA5CB6">
        <w:rPr>
          <w:rFonts w:hint="eastAsia"/>
          <w:color w:val="0070C0"/>
        </w:rPr>
        <w:t>の</w:t>
      </w:r>
      <w:r w:rsidR="00EA5CB6">
        <w:rPr>
          <w:rFonts w:hint="eastAsia"/>
          <w:color w:val="0070C0"/>
        </w:rPr>
        <w:t>常設</w:t>
      </w:r>
      <w:r w:rsidR="00EA5CB6" w:rsidRPr="00EA5CB6">
        <w:rPr>
          <w:rFonts w:hint="eastAsia"/>
          <w:color w:val="0070C0"/>
        </w:rPr>
        <w:t>看板、サイトの</w:t>
      </w:r>
      <w:r>
        <w:rPr>
          <w:rFonts w:hint="eastAsia"/>
          <w:color w:val="0070C0"/>
        </w:rPr>
        <w:t>解説版</w:t>
      </w:r>
      <w:r w:rsidR="00EA5CB6" w:rsidRPr="00EA5CB6">
        <w:rPr>
          <w:rFonts w:hint="eastAsia"/>
          <w:color w:val="0070C0"/>
        </w:rPr>
        <w:t>、</w:t>
      </w:r>
      <w:r w:rsidRPr="004150E2">
        <w:rPr>
          <w:rFonts w:hint="eastAsia"/>
          <w:color w:val="0070C0"/>
        </w:rPr>
        <w:t>入口のドア、道路標識</w:t>
      </w:r>
      <w:r>
        <w:rPr>
          <w:rFonts w:hint="eastAsia"/>
          <w:color w:val="0070C0"/>
        </w:rPr>
        <w:t>、</w:t>
      </w:r>
      <w:r w:rsidR="00EA5CB6" w:rsidRPr="00EA5CB6">
        <w:rPr>
          <w:rFonts w:hint="eastAsia"/>
          <w:color w:val="0070C0"/>
        </w:rPr>
        <w:t>道順</w:t>
      </w:r>
      <w:r>
        <w:rPr>
          <w:rFonts w:hint="eastAsia"/>
          <w:color w:val="0070C0"/>
        </w:rPr>
        <w:t>案内板</w:t>
      </w:r>
      <w:r w:rsidR="00EA5CB6" w:rsidRPr="00EA5CB6">
        <w:rPr>
          <w:rFonts w:hint="eastAsia"/>
          <w:color w:val="0070C0"/>
        </w:rPr>
        <w:t>、</w:t>
      </w:r>
      <w:r w:rsidRPr="004150E2">
        <w:rPr>
          <w:rFonts w:hint="eastAsia"/>
          <w:color w:val="0070C0"/>
        </w:rPr>
        <w:t>教育看板、リーフレット</w:t>
      </w:r>
      <w:r w:rsidRPr="004150E2">
        <w:rPr>
          <w:rFonts w:hint="eastAsia"/>
          <w:color w:val="0070C0"/>
        </w:rPr>
        <w:t xml:space="preserve"> </w:t>
      </w:r>
      <w:r w:rsidRPr="004150E2">
        <w:rPr>
          <w:rFonts w:hint="eastAsia"/>
          <w:color w:val="0070C0"/>
        </w:rPr>
        <w:t>、出版物、ウェブサイト</w:t>
      </w:r>
      <w:r w:rsidRPr="004150E2">
        <w:rPr>
          <w:rFonts w:hint="eastAsia"/>
          <w:color w:val="0070C0"/>
        </w:rPr>
        <w:t xml:space="preserve"> </w:t>
      </w:r>
      <w:r w:rsidRPr="004150E2">
        <w:rPr>
          <w:rFonts w:hint="eastAsia"/>
          <w:color w:val="0070C0"/>
        </w:rPr>
        <w:t>、</w:t>
      </w:r>
      <w:r w:rsidRPr="004150E2">
        <w:rPr>
          <w:rFonts w:hint="eastAsia"/>
          <w:color w:val="0070C0"/>
        </w:rPr>
        <w:t>SNS</w:t>
      </w:r>
      <w:r w:rsidRPr="004150E2">
        <w:rPr>
          <w:rFonts w:hint="eastAsia"/>
          <w:color w:val="0070C0"/>
        </w:rPr>
        <w:t>など）</w:t>
      </w:r>
    </w:p>
    <w:p w14:paraId="1C932686" w14:textId="2C06C3A1" w:rsidR="00EA5CB6" w:rsidRPr="004150E2" w:rsidRDefault="004150E2" w:rsidP="003E2628">
      <w:pPr>
        <w:pStyle w:val="ab"/>
        <w:numPr>
          <w:ilvl w:val="0"/>
          <w:numId w:val="21"/>
        </w:numPr>
        <w:contextualSpacing w:val="0"/>
        <w:rPr>
          <w:rStyle w:val="A20"/>
          <w:b w:val="0"/>
          <w:color w:val="0070C0"/>
          <w:sz w:val="20"/>
        </w:rPr>
      </w:pPr>
      <w:r>
        <w:rPr>
          <w:rFonts w:hint="eastAsia"/>
          <w:color w:val="0070C0"/>
        </w:rPr>
        <w:t>情報</w:t>
      </w:r>
      <w:r w:rsidR="00C96A21">
        <w:rPr>
          <w:rFonts w:hint="eastAsia"/>
          <w:color w:val="0070C0"/>
        </w:rPr>
        <w:t>は何か国語で</w:t>
      </w:r>
      <w:r>
        <w:rPr>
          <w:rFonts w:hint="eastAsia"/>
          <w:color w:val="0070C0"/>
        </w:rPr>
        <w:t>利用可能</w:t>
      </w:r>
      <w:r w:rsidR="00C96A21">
        <w:rPr>
          <w:rFonts w:hint="eastAsia"/>
          <w:color w:val="0070C0"/>
        </w:rPr>
        <w:t>ですか。</w:t>
      </w:r>
    </w:p>
    <w:p w14:paraId="42B4F203" w14:textId="77777777" w:rsidR="00EA5CB6" w:rsidRPr="0042569C" w:rsidRDefault="00EA5CB6" w:rsidP="003E2628">
      <w:pPr>
        <w:rPr>
          <w:rStyle w:val="A20"/>
          <w:rFonts w:ascii="Arial" w:hAnsi="Arial"/>
          <w:b w:val="0"/>
          <w:bCs/>
          <w:sz w:val="20"/>
        </w:rPr>
      </w:pPr>
    </w:p>
    <w:p w14:paraId="0F3E7225" w14:textId="12A60ED7" w:rsidR="004150E2" w:rsidRPr="009D1CFA" w:rsidRDefault="004150E2" w:rsidP="004150E2">
      <w:pPr>
        <w:rPr>
          <w:b/>
        </w:rPr>
      </w:pPr>
      <w:r w:rsidRPr="009D1CFA">
        <w:rPr>
          <w:b/>
        </w:rPr>
        <w:t xml:space="preserve">E.1.4 </w:t>
      </w:r>
      <w:r w:rsidRPr="009D1CFA">
        <w:rPr>
          <w:rFonts w:hint="eastAsia"/>
          <w:b/>
        </w:rPr>
        <w:t>施設・インフラ整備</w:t>
      </w:r>
    </w:p>
    <w:p w14:paraId="69ADAD30" w14:textId="004C3C4E" w:rsidR="004150E2" w:rsidRPr="009352FB" w:rsidRDefault="00603BEB" w:rsidP="004150E2">
      <w:pPr>
        <w:pStyle w:val="ab"/>
        <w:numPr>
          <w:ilvl w:val="0"/>
          <w:numId w:val="22"/>
        </w:numPr>
        <w:contextualSpacing w:val="0"/>
        <w:rPr>
          <w:color w:val="0070C0"/>
        </w:rPr>
      </w:pPr>
      <w:r>
        <w:rPr>
          <w:color w:val="0070C0"/>
        </w:rPr>
        <w:t>申請地域</w:t>
      </w:r>
      <w:r w:rsidR="004150E2" w:rsidRPr="009352FB">
        <w:rPr>
          <w:rFonts w:hint="eastAsia"/>
          <w:color w:val="0070C0"/>
          <w:sz w:val="22"/>
        </w:rPr>
        <w:t>の情報やサービスを提供する施設</w:t>
      </w:r>
      <w:r w:rsidR="004150E2" w:rsidRPr="009352FB">
        <w:rPr>
          <w:rFonts w:hint="eastAsia"/>
          <w:color w:val="0070C0"/>
        </w:rPr>
        <w:t>について説明してください。</w:t>
      </w:r>
    </w:p>
    <w:p w14:paraId="46D9E9AC" w14:textId="5F1968F5" w:rsidR="004150E2" w:rsidRPr="009352FB" w:rsidRDefault="009352FB" w:rsidP="004150E2">
      <w:pPr>
        <w:pStyle w:val="ab"/>
        <w:numPr>
          <w:ilvl w:val="0"/>
          <w:numId w:val="22"/>
        </w:numPr>
        <w:contextualSpacing w:val="0"/>
        <w:rPr>
          <w:color w:val="0070C0"/>
        </w:rPr>
      </w:pPr>
      <w:r>
        <w:rPr>
          <w:rFonts w:hint="eastAsia"/>
          <w:color w:val="0070C0"/>
        </w:rPr>
        <w:t>一般</w:t>
      </w:r>
      <w:r w:rsidR="00C96A21">
        <w:rPr>
          <w:rFonts w:hint="eastAsia"/>
          <w:color w:val="0070C0"/>
        </w:rPr>
        <w:t>の</w:t>
      </w:r>
      <w:r>
        <w:rPr>
          <w:rFonts w:hint="eastAsia"/>
          <w:color w:val="0070C0"/>
        </w:rPr>
        <w:t>人</w:t>
      </w:r>
      <w:r w:rsidR="004150E2" w:rsidRPr="009352FB">
        <w:rPr>
          <w:rFonts w:hint="eastAsia"/>
          <w:color w:val="0070C0"/>
        </w:rPr>
        <w:t>が利用できる施設</w:t>
      </w:r>
      <w:r>
        <w:rPr>
          <w:rFonts w:hint="eastAsia"/>
          <w:color w:val="0070C0"/>
        </w:rPr>
        <w:t>と</w:t>
      </w:r>
      <w:r w:rsidR="004150E2" w:rsidRPr="009352FB">
        <w:rPr>
          <w:rFonts w:hint="eastAsia"/>
          <w:color w:val="0070C0"/>
        </w:rPr>
        <w:t>その施設が持続可能な観光</w:t>
      </w:r>
      <w:r>
        <w:rPr>
          <w:rFonts w:hint="eastAsia"/>
          <w:color w:val="0070C0"/>
        </w:rPr>
        <w:t>（サステイナブル・ツーリズム）や持続可能な</w:t>
      </w:r>
      <w:r w:rsidR="004150E2" w:rsidRPr="009352FB">
        <w:rPr>
          <w:rFonts w:hint="eastAsia"/>
          <w:color w:val="0070C0"/>
        </w:rPr>
        <w:t>経済発展にどのような影響を及ぼしているか説明してください。</w:t>
      </w:r>
    </w:p>
    <w:p w14:paraId="768B27F1" w14:textId="77777777" w:rsidR="003E2628" w:rsidRPr="0042569C" w:rsidRDefault="003E2628" w:rsidP="003E2628">
      <w:pPr>
        <w:rPr>
          <w:rFonts w:ascii="Arial" w:hAnsi="Arial"/>
        </w:rPr>
      </w:pPr>
    </w:p>
    <w:p w14:paraId="6683D1D5" w14:textId="633D57E5" w:rsidR="0047725F" w:rsidRPr="009D1CFA" w:rsidRDefault="0047725F" w:rsidP="0047725F">
      <w:pPr>
        <w:rPr>
          <w:b/>
        </w:rPr>
      </w:pPr>
      <w:r w:rsidRPr="009D1CFA">
        <w:rPr>
          <w:b/>
        </w:rPr>
        <w:t xml:space="preserve">E.1.5  </w:t>
      </w:r>
      <w:r w:rsidRPr="009D1CFA">
        <w:rPr>
          <w:rFonts w:hint="eastAsia"/>
          <w:b/>
        </w:rPr>
        <w:t>情報、教育、研究</w:t>
      </w:r>
    </w:p>
    <w:p w14:paraId="6A15CE8A" w14:textId="27399175" w:rsidR="0047725F" w:rsidRPr="0047725F" w:rsidRDefault="0047725F" w:rsidP="0047725F">
      <w:pPr>
        <w:pStyle w:val="ab"/>
        <w:numPr>
          <w:ilvl w:val="0"/>
          <w:numId w:val="23"/>
        </w:numPr>
        <w:contextualSpacing w:val="0"/>
        <w:rPr>
          <w:color w:val="0070C0"/>
        </w:rPr>
      </w:pPr>
      <w:r w:rsidRPr="0047725F">
        <w:rPr>
          <w:rFonts w:hint="eastAsia"/>
          <w:color w:val="0070C0"/>
        </w:rPr>
        <w:t>広く一般向けにどのような情報や解説を、どのような手段</w:t>
      </w:r>
      <w:r w:rsidR="00C96A21">
        <w:rPr>
          <w:rFonts w:hint="eastAsia"/>
          <w:color w:val="0070C0"/>
        </w:rPr>
        <w:t>で</w:t>
      </w:r>
      <w:r w:rsidRPr="0047725F">
        <w:rPr>
          <w:rFonts w:hint="eastAsia"/>
          <w:color w:val="0070C0"/>
        </w:rPr>
        <w:t>提供していますか。</w:t>
      </w:r>
    </w:p>
    <w:p w14:paraId="61A16F21" w14:textId="7A6777CD" w:rsidR="0047725F" w:rsidRPr="0047725F" w:rsidRDefault="0047725F" w:rsidP="0047725F">
      <w:pPr>
        <w:pStyle w:val="ab"/>
        <w:numPr>
          <w:ilvl w:val="0"/>
          <w:numId w:val="23"/>
        </w:numPr>
        <w:contextualSpacing w:val="0"/>
        <w:rPr>
          <w:color w:val="0070C0"/>
        </w:rPr>
      </w:pPr>
      <w:r w:rsidRPr="0047725F">
        <w:rPr>
          <w:rFonts w:hint="eastAsia"/>
          <w:color w:val="0070C0"/>
        </w:rPr>
        <w:t>看板、パンフレット</w:t>
      </w:r>
      <w:r>
        <w:rPr>
          <w:rFonts w:hint="eastAsia"/>
          <w:color w:val="0070C0"/>
        </w:rPr>
        <w:t>、リーフレット</w:t>
      </w:r>
      <w:r w:rsidRPr="0047725F">
        <w:rPr>
          <w:rFonts w:hint="eastAsia"/>
          <w:color w:val="0070C0"/>
        </w:rPr>
        <w:t>で提供している情報</w:t>
      </w:r>
      <w:r w:rsidR="00C96A21">
        <w:rPr>
          <w:rFonts w:hint="eastAsia"/>
          <w:color w:val="0070C0"/>
        </w:rPr>
        <w:t>は、</w:t>
      </w:r>
      <w:r>
        <w:rPr>
          <w:rFonts w:hint="eastAsia"/>
          <w:color w:val="0070C0"/>
        </w:rPr>
        <w:t>一般の人</w:t>
      </w:r>
      <w:r w:rsidRPr="0047725F">
        <w:rPr>
          <w:rFonts w:hint="eastAsia"/>
          <w:color w:val="0070C0"/>
        </w:rPr>
        <w:t>が理解でき</w:t>
      </w:r>
      <w:r w:rsidR="00C96A21">
        <w:rPr>
          <w:rFonts w:hint="eastAsia"/>
          <w:color w:val="0070C0"/>
        </w:rPr>
        <w:t>ますか？その状況を説明</w:t>
      </w:r>
      <w:r w:rsidRPr="0047725F">
        <w:rPr>
          <w:rFonts w:hint="eastAsia"/>
          <w:color w:val="0070C0"/>
        </w:rPr>
        <w:t>してください。</w:t>
      </w:r>
    </w:p>
    <w:p w14:paraId="09312D84" w14:textId="7036C2F4" w:rsidR="0047725F" w:rsidRPr="0047725F" w:rsidRDefault="00603BEB" w:rsidP="0047725F">
      <w:pPr>
        <w:pStyle w:val="ab"/>
        <w:numPr>
          <w:ilvl w:val="0"/>
          <w:numId w:val="23"/>
        </w:numPr>
        <w:contextualSpacing w:val="0"/>
        <w:rPr>
          <w:color w:val="0070C0"/>
        </w:rPr>
      </w:pPr>
      <w:r>
        <w:rPr>
          <w:color w:val="0070C0"/>
        </w:rPr>
        <w:t>申請</w:t>
      </w:r>
      <w:r w:rsidR="00C96A21">
        <w:rPr>
          <w:rFonts w:hint="eastAsia"/>
          <w:color w:val="0070C0"/>
        </w:rPr>
        <w:t>組織</w:t>
      </w:r>
      <w:r w:rsidR="0047725F" w:rsidRPr="0047725F">
        <w:rPr>
          <w:rFonts w:hint="eastAsia"/>
          <w:color w:val="0070C0"/>
        </w:rPr>
        <w:t>による教育プログラムを説明してください。そのプログラム</w:t>
      </w:r>
      <w:r w:rsidR="00C96A21">
        <w:rPr>
          <w:rFonts w:hint="eastAsia"/>
          <w:color w:val="0070C0"/>
        </w:rPr>
        <w:t>の良い点</w:t>
      </w:r>
      <w:r w:rsidR="0047725F" w:rsidRPr="0047725F">
        <w:rPr>
          <w:rFonts w:hint="eastAsia"/>
          <w:color w:val="0070C0"/>
        </w:rPr>
        <w:t>、</w:t>
      </w:r>
      <w:r w:rsidR="00660834">
        <w:rPr>
          <w:rFonts w:hint="eastAsia"/>
          <w:color w:val="0070C0"/>
        </w:rPr>
        <w:t>斬新</w:t>
      </w:r>
      <w:r w:rsidR="00C96A21">
        <w:rPr>
          <w:rFonts w:hint="eastAsia"/>
          <w:color w:val="0070C0"/>
        </w:rPr>
        <w:t>な点</w:t>
      </w:r>
      <w:r w:rsidR="0047725F" w:rsidRPr="0047725F">
        <w:rPr>
          <w:rFonts w:hint="eastAsia"/>
          <w:color w:val="0070C0"/>
        </w:rPr>
        <w:t>、改善</w:t>
      </w:r>
      <w:r w:rsidR="00C96A21">
        <w:rPr>
          <w:rFonts w:hint="eastAsia"/>
          <w:color w:val="0070C0"/>
        </w:rPr>
        <w:t>すべき点を述べてください。</w:t>
      </w:r>
      <w:r>
        <w:rPr>
          <w:color w:val="0070C0"/>
        </w:rPr>
        <w:t>申請</w:t>
      </w:r>
      <w:r w:rsidR="00C96A21">
        <w:rPr>
          <w:rFonts w:hint="eastAsia"/>
          <w:color w:val="0070C0"/>
        </w:rPr>
        <w:t>組織</w:t>
      </w:r>
      <w:r w:rsidR="00657D9F">
        <w:rPr>
          <w:rFonts w:hint="eastAsia"/>
          <w:color w:val="0070C0"/>
        </w:rPr>
        <w:t>が提供できるすべての教育活動</w:t>
      </w:r>
      <w:r w:rsidR="00724EBD">
        <w:rPr>
          <w:rFonts w:hint="eastAsia"/>
          <w:color w:val="0070C0"/>
        </w:rPr>
        <w:t>の種類</w:t>
      </w:r>
      <w:r w:rsidR="0047725F" w:rsidRPr="0047725F">
        <w:rPr>
          <w:rFonts w:hint="eastAsia"/>
          <w:color w:val="0070C0"/>
        </w:rPr>
        <w:t>（地質学だけでなく、自然、文化、無形遺産、資源、水、岩石、土地利用、水門地質学、鉱物、気候変動</w:t>
      </w:r>
      <w:r w:rsidR="00657D9F">
        <w:rPr>
          <w:rFonts w:hint="eastAsia"/>
          <w:color w:val="0070C0"/>
        </w:rPr>
        <w:t>、</w:t>
      </w:r>
      <w:r w:rsidR="0047725F" w:rsidRPr="0047725F">
        <w:rPr>
          <w:rFonts w:hint="eastAsia"/>
          <w:color w:val="0070C0"/>
        </w:rPr>
        <w:t>自然災害）を</w:t>
      </w:r>
      <w:r w:rsidR="00724EBD">
        <w:rPr>
          <w:rFonts w:hint="eastAsia"/>
          <w:color w:val="0070C0"/>
        </w:rPr>
        <w:t>記載</w:t>
      </w:r>
      <w:r w:rsidR="0047725F" w:rsidRPr="0047725F">
        <w:rPr>
          <w:rFonts w:hint="eastAsia"/>
          <w:color w:val="0070C0"/>
        </w:rPr>
        <w:t>してください。（大学</w:t>
      </w:r>
      <w:r w:rsidR="00724EBD">
        <w:rPr>
          <w:rFonts w:hint="eastAsia"/>
          <w:color w:val="0070C0"/>
        </w:rPr>
        <w:t>のフィールドコース</w:t>
      </w:r>
      <w:r w:rsidR="0047725F" w:rsidRPr="0047725F">
        <w:rPr>
          <w:rFonts w:hint="eastAsia"/>
          <w:color w:val="0070C0"/>
        </w:rPr>
        <w:t>、学校の環境教育プログラム、職業訓練、家族や子</w:t>
      </w:r>
      <w:r w:rsidR="00724EBD">
        <w:rPr>
          <w:rFonts w:hint="eastAsia"/>
          <w:color w:val="0070C0"/>
        </w:rPr>
        <w:t>ども向けの</w:t>
      </w:r>
      <w:r w:rsidR="0047725F" w:rsidRPr="0047725F">
        <w:rPr>
          <w:rFonts w:hint="eastAsia"/>
          <w:color w:val="0070C0"/>
        </w:rPr>
        <w:t>プログラム等）</w:t>
      </w:r>
    </w:p>
    <w:p w14:paraId="1C7AAA1A" w14:textId="2AABAB97" w:rsidR="0047725F" w:rsidRPr="00724EBD" w:rsidRDefault="00603BEB" w:rsidP="0047725F">
      <w:pPr>
        <w:pStyle w:val="ab"/>
        <w:numPr>
          <w:ilvl w:val="0"/>
          <w:numId w:val="23"/>
        </w:numPr>
        <w:contextualSpacing w:val="0"/>
        <w:rPr>
          <w:rFonts w:ascii="Arial" w:hAnsi="Arial"/>
          <w:color w:val="0070C0"/>
          <w:sz w:val="22"/>
        </w:rPr>
      </w:pPr>
      <w:r>
        <w:rPr>
          <w:color w:val="0070C0"/>
        </w:rPr>
        <w:t>申請</w:t>
      </w:r>
      <w:r w:rsidR="00C96A21">
        <w:rPr>
          <w:rFonts w:hint="eastAsia"/>
          <w:color w:val="0070C0"/>
        </w:rPr>
        <w:t>組織</w:t>
      </w:r>
      <w:r w:rsidR="00724EBD">
        <w:rPr>
          <w:rFonts w:hint="eastAsia"/>
          <w:color w:val="0070C0"/>
        </w:rPr>
        <w:t>が実施している、あるいは</w:t>
      </w:r>
      <w:r>
        <w:rPr>
          <w:color w:val="0070C0"/>
        </w:rPr>
        <w:t>申請</w:t>
      </w:r>
      <w:r w:rsidR="00C96A21">
        <w:rPr>
          <w:rFonts w:hint="eastAsia"/>
          <w:color w:val="0070C0"/>
        </w:rPr>
        <w:t>組織</w:t>
      </w:r>
      <w:r w:rsidR="0047725F" w:rsidRPr="0047725F">
        <w:rPr>
          <w:rFonts w:hint="eastAsia"/>
          <w:color w:val="0070C0"/>
        </w:rPr>
        <w:t>が</w:t>
      </w:r>
      <w:r w:rsidR="00724EBD">
        <w:rPr>
          <w:rFonts w:hint="eastAsia"/>
          <w:color w:val="0070C0"/>
        </w:rPr>
        <w:t>協力</w:t>
      </w:r>
      <w:r w:rsidR="0047725F" w:rsidRPr="0047725F">
        <w:rPr>
          <w:rFonts w:hint="eastAsia"/>
          <w:color w:val="0070C0"/>
        </w:rPr>
        <w:t>している</w:t>
      </w:r>
      <w:r w:rsidR="00724EBD">
        <w:rPr>
          <w:rFonts w:hint="eastAsia"/>
          <w:color w:val="0070C0"/>
        </w:rPr>
        <w:t>地球科学及び他の遺産に関する</w:t>
      </w:r>
      <w:r w:rsidR="0047725F" w:rsidRPr="0047725F">
        <w:rPr>
          <w:rFonts w:hint="eastAsia"/>
          <w:color w:val="0070C0"/>
        </w:rPr>
        <w:t>研究について説明してください。</w:t>
      </w:r>
    </w:p>
    <w:p w14:paraId="284A11CF" w14:textId="77777777" w:rsidR="003E2628" w:rsidRPr="0042569C" w:rsidRDefault="003E2628" w:rsidP="003E2628">
      <w:pPr>
        <w:rPr>
          <w:rStyle w:val="A20"/>
          <w:rFonts w:ascii="Arial" w:hAnsi="Arial"/>
          <w:b w:val="0"/>
          <w:bCs/>
          <w:sz w:val="20"/>
        </w:rPr>
      </w:pPr>
    </w:p>
    <w:p w14:paraId="290EB6EE" w14:textId="5400A5E1" w:rsidR="00121B57" w:rsidRPr="009D1CFA" w:rsidRDefault="00121B57" w:rsidP="00121B57">
      <w:pPr>
        <w:rPr>
          <w:b/>
          <w:sz w:val="28"/>
          <w:szCs w:val="28"/>
        </w:rPr>
      </w:pPr>
      <w:r w:rsidRPr="009D1CFA">
        <w:rPr>
          <w:b/>
          <w:sz w:val="28"/>
          <w:szCs w:val="28"/>
        </w:rPr>
        <w:t xml:space="preserve">E.2 </w:t>
      </w:r>
      <w:r w:rsidRPr="009D1CFA">
        <w:rPr>
          <w:rFonts w:hint="eastAsia"/>
          <w:b/>
          <w:sz w:val="28"/>
          <w:szCs w:val="28"/>
        </w:rPr>
        <w:t>その他の遺産</w:t>
      </w:r>
    </w:p>
    <w:p w14:paraId="348C85D4" w14:textId="1E50325A" w:rsidR="00121B57" w:rsidRPr="00121B57" w:rsidRDefault="00121B57" w:rsidP="00121B57">
      <w:pPr>
        <w:rPr>
          <w:color w:val="0070C0"/>
        </w:rPr>
      </w:pPr>
      <w:r w:rsidRPr="00121B57">
        <w:rPr>
          <w:rFonts w:hint="eastAsia"/>
          <w:color w:val="0070C0"/>
        </w:rPr>
        <w:t>ジオパークの目的の一つは、</w:t>
      </w:r>
      <w:r w:rsidR="00603BEB">
        <w:rPr>
          <w:rFonts w:hint="eastAsia"/>
          <w:color w:val="0070C0"/>
        </w:rPr>
        <w:t>地質</w:t>
      </w:r>
      <w:r w:rsidRPr="00121B57">
        <w:rPr>
          <w:rFonts w:hint="eastAsia"/>
          <w:color w:val="0070C0"/>
        </w:rPr>
        <w:t>遺産とその他の自然、文化、無形遺産とのつながりを探求し、発展させ、楽しむことです。ジオパークは、</w:t>
      </w:r>
      <w:r w:rsidR="00603BEB">
        <w:rPr>
          <w:rFonts w:hint="eastAsia"/>
          <w:color w:val="0070C0"/>
        </w:rPr>
        <w:t>地質</w:t>
      </w:r>
      <w:r w:rsidRPr="00121B57">
        <w:rPr>
          <w:rFonts w:hint="eastAsia"/>
          <w:color w:val="0070C0"/>
        </w:rPr>
        <w:t>遺産と文化や地域の特徴を繋</w:t>
      </w:r>
      <w:r>
        <w:rPr>
          <w:rFonts w:hint="eastAsia"/>
          <w:color w:val="0070C0"/>
        </w:rPr>
        <w:t>ぎます</w:t>
      </w:r>
      <w:r w:rsidRPr="00121B57">
        <w:rPr>
          <w:rFonts w:hint="eastAsia"/>
          <w:color w:val="0070C0"/>
        </w:rPr>
        <w:t>。ここでは、地質以外の</w:t>
      </w:r>
      <w:r w:rsidR="00E45287">
        <w:rPr>
          <w:rFonts w:hint="eastAsia"/>
          <w:b/>
          <w:color w:val="0070C0"/>
        </w:rPr>
        <w:t>エコ</w:t>
      </w:r>
      <w:r w:rsidRPr="00121B57">
        <w:rPr>
          <w:rFonts w:hint="eastAsia"/>
          <w:b/>
          <w:color w:val="0070C0"/>
        </w:rPr>
        <w:t>サイト、文化サイト、有形無形遺産サイト、その実践や価値、</w:t>
      </w:r>
      <w:r w:rsidRPr="00121B57">
        <w:rPr>
          <w:rFonts w:hint="eastAsia"/>
          <w:color w:val="0070C0"/>
        </w:rPr>
        <w:t>及びそ</w:t>
      </w:r>
      <w:r>
        <w:rPr>
          <w:rFonts w:hint="eastAsia"/>
          <w:color w:val="0070C0"/>
        </w:rPr>
        <w:t>れら</w:t>
      </w:r>
      <w:r w:rsidRPr="00121B57">
        <w:rPr>
          <w:rFonts w:hint="eastAsia"/>
          <w:color w:val="0070C0"/>
        </w:rPr>
        <w:t>の保全状態について</w:t>
      </w:r>
      <w:r w:rsidR="004D519F">
        <w:rPr>
          <w:rFonts w:hint="eastAsia"/>
          <w:color w:val="0070C0"/>
        </w:rPr>
        <w:t>述べて</w:t>
      </w:r>
      <w:r w:rsidRPr="00121B57">
        <w:rPr>
          <w:rFonts w:hint="eastAsia"/>
          <w:color w:val="0070C0"/>
        </w:rPr>
        <w:t>ください。</w:t>
      </w:r>
      <w:r w:rsidR="00603BEB">
        <w:rPr>
          <w:rFonts w:hint="eastAsia"/>
          <w:color w:val="0070C0"/>
        </w:rPr>
        <w:t>地質</w:t>
      </w:r>
      <w:r w:rsidR="00766611">
        <w:rPr>
          <w:rFonts w:hint="eastAsia"/>
          <w:color w:val="0070C0"/>
        </w:rPr>
        <w:t>遺産</w:t>
      </w:r>
      <w:r w:rsidR="00766611" w:rsidRPr="00121B57">
        <w:rPr>
          <w:rFonts w:hint="eastAsia"/>
          <w:color w:val="0070C0"/>
        </w:rPr>
        <w:t>を</w:t>
      </w:r>
      <w:r w:rsidRPr="00121B57">
        <w:rPr>
          <w:rFonts w:hint="eastAsia"/>
          <w:color w:val="0070C0"/>
        </w:rPr>
        <w:t>他の遺産</w:t>
      </w:r>
      <w:r w:rsidR="00766611">
        <w:rPr>
          <w:rFonts w:hint="eastAsia"/>
          <w:color w:val="0070C0"/>
        </w:rPr>
        <w:t>を含めて</w:t>
      </w:r>
      <w:r w:rsidRPr="00121B57">
        <w:rPr>
          <w:rFonts w:hint="eastAsia"/>
          <w:color w:val="0070C0"/>
        </w:rPr>
        <w:t>包括的にどのように伝え、</w:t>
      </w:r>
      <w:r w:rsidR="00766611">
        <w:rPr>
          <w:rFonts w:hint="eastAsia"/>
          <w:color w:val="0070C0"/>
        </w:rPr>
        <w:t>案内</w:t>
      </w:r>
      <w:r w:rsidRPr="00121B57">
        <w:rPr>
          <w:rFonts w:hint="eastAsia"/>
          <w:color w:val="0070C0"/>
        </w:rPr>
        <w:t>しているか</w:t>
      </w:r>
      <w:r w:rsidR="00766611">
        <w:rPr>
          <w:rFonts w:hint="eastAsia"/>
          <w:color w:val="0070C0"/>
        </w:rPr>
        <w:t>を</w:t>
      </w:r>
      <w:r w:rsidRPr="00121B57">
        <w:rPr>
          <w:rFonts w:hint="eastAsia"/>
          <w:color w:val="0070C0"/>
        </w:rPr>
        <w:t>説明してください。</w:t>
      </w:r>
    </w:p>
    <w:p w14:paraId="404E0EC5" w14:textId="412E416B" w:rsidR="00157DD8" w:rsidRPr="009D1CFA" w:rsidRDefault="00157DD8" w:rsidP="00157DD8">
      <w:pPr>
        <w:rPr>
          <w:b/>
        </w:rPr>
      </w:pPr>
      <w:r w:rsidRPr="009D1CFA">
        <w:rPr>
          <w:b/>
        </w:rPr>
        <w:t xml:space="preserve">E.2.1 </w:t>
      </w:r>
      <w:r w:rsidRPr="009D1CFA">
        <w:rPr>
          <w:rFonts w:hint="eastAsia"/>
          <w:b/>
        </w:rPr>
        <w:t>自然遺産</w:t>
      </w:r>
    </w:p>
    <w:p w14:paraId="0D997183" w14:textId="315B8851" w:rsidR="00157DD8" w:rsidRPr="00157DD8" w:rsidRDefault="00603BEB" w:rsidP="00157DD8">
      <w:pPr>
        <w:pStyle w:val="ab"/>
        <w:numPr>
          <w:ilvl w:val="0"/>
          <w:numId w:val="24"/>
        </w:numPr>
        <w:contextualSpacing w:val="0"/>
        <w:rPr>
          <w:color w:val="0070C0"/>
        </w:rPr>
      </w:pPr>
      <w:r>
        <w:rPr>
          <w:color w:val="0070C0"/>
        </w:rPr>
        <w:t>申請地域</w:t>
      </w:r>
      <w:r w:rsidR="00157DD8" w:rsidRPr="00157DD8">
        <w:rPr>
          <w:rFonts w:hint="eastAsia"/>
          <w:color w:val="0070C0"/>
        </w:rPr>
        <w:t>の自然遺産の現状とその評価、解釈、促進、維持について簡潔に分析してください。</w:t>
      </w:r>
    </w:p>
    <w:p w14:paraId="52A46F2D" w14:textId="13719A50" w:rsidR="00157DD8" w:rsidRPr="00157DD8" w:rsidRDefault="00157DD8" w:rsidP="00157DD8">
      <w:pPr>
        <w:pStyle w:val="ab"/>
        <w:numPr>
          <w:ilvl w:val="0"/>
          <w:numId w:val="24"/>
        </w:numPr>
        <w:contextualSpacing w:val="0"/>
        <w:rPr>
          <w:color w:val="0070C0"/>
        </w:rPr>
      </w:pPr>
      <w:r w:rsidRPr="00157DD8">
        <w:rPr>
          <w:rFonts w:hint="eastAsia"/>
          <w:color w:val="0070C0"/>
          <w:sz w:val="22"/>
        </w:rPr>
        <w:t>その遺産が、地方、地域、国、</w:t>
      </w:r>
      <w:r w:rsidR="004D519F">
        <w:rPr>
          <w:rFonts w:hint="eastAsia"/>
          <w:color w:val="0070C0"/>
          <w:sz w:val="22"/>
        </w:rPr>
        <w:t>国際</w:t>
      </w:r>
      <w:r w:rsidRPr="00157DD8">
        <w:rPr>
          <w:rFonts w:hint="eastAsia"/>
          <w:color w:val="0070C0"/>
          <w:sz w:val="22"/>
        </w:rPr>
        <w:t>レベルで評価され、登録されているか</w:t>
      </w:r>
      <w:r w:rsidR="00EB211B">
        <w:rPr>
          <w:rFonts w:hint="eastAsia"/>
          <w:color w:val="0070C0"/>
          <w:sz w:val="22"/>
        </w:rPr>
        <w:t>記載</w:t>
      </w:r>
      <w:r w:rsidRPr="00157DD8">
        <w:rPr>
          <w:rFonts w:hint="eastAsia"/>
          <w:color w:val="0070C0"/>
          <w:sz w:val="22"/>
        </w:rPr>
        <w:t>してください</w:t>
      </w:r>
      <w:r w:rsidRPr="00157DD8">
        <w:rPr>
          <w:rFonts w:hint="eastAsia"/>
          <w:color w:val="0070C0"/>
        </w:rPr>
        <w:t>。</w:t>
      </w:r>
    </w:p>
    <w:p w14:paraId="57162E59" w14:textId="015B8471" w:rsidR="00157DD8" w:rsidRPr="00EB211B" w:rsidRDefault="00603BEB" w:rsidP="003E2628">
      <w:pPr>
        <w:pStyle w:val="ab"/>
        <w:numPr>
          <w:ilvl w:val="0"/>
          <w:numId w:val="24"/>
        </w:numPr>
        <w:contextualSpacing w:val="0"/>
        <w:rPr>
          <w:rStyle w:val="A20"/>
          <w:b w:val="0"/>
          <w:color w:val="0070C0"/>
          <w:sz w:val="20"/>
        </w:rPr>
      </w:pPr>
      <w:r>
        <w:rPr>
          <w:color w:val="0070C0"/>
        </w:rPr>
        <w:t>申請地域</w:t>
      </w:r>
      <w:r w:rsidR="00157DD8" w:rsidRPr="00157DD8">
        <w:rPr>
          <w:rFonts w:hint="eastAsia"/>
          <w:color w:val="0070C0"/>
        </w:rPr>
        <w:t>内に、</w:t>
      </w:r>
      <w:r w:rsidR="00EB211B" w:rsidRPr="00EB211B">
        <w:rPr>
          <w:rFonts w:hint="eastAsia"/>
          <w:color w:val="0070C0"/>
        </w:rPr>
        <w:t>何らかの保護または他のユネスコのプログラム（世界遺産、生物圏保存地域）</w:t>
      </w:r>
      <w:r w:rsidR="00BD2C68">
        <w:rPr>
          <w:rFonts w:hint="eastAsia"/>
          <w:color w:val="0070C0"/>
        </w:rPr>
        <w:t>の</w:t>
      </w:r>
      <w:r w:rsidR="00EB211B" w:rsidRPr="00EB211B">
        <w:rPr>
          <w:rFonts w:hint="eastAsia"/>
          <w:color w:val="0070C0"/>
        </w:rPr>
        <w:t>認定</w:t>
      </w:r>
      <w:r w:rsidR="009D1CFA">
        <w:rPr>
          <w:rFonts w:hint="eastAsia"/>
          <w:color w:val="0070C0"/>
        </w:rPr>
        <w:t>サイトがある</w:t>
      </w:r>
      <w:r w:rsidR="00EB211B" w:rsidRPr="00EB211B">
        <w:rPr>
          <w:rFonts w:hint="eastAsia"/>
          <w:color w:val="0070C0"/>
        </w:rPr>
        <w:t>場合は、</w:t>
      </w:r>
      <w:r w:rsidR="009D1CFA">
        <w:rPr>
          <w:rFonts w:hint="eastAsia"/>
          <w:color w:val="0070C0"/>
        </w:rPr>
        <w:t>明示</w:t>
      </w:r>
      <w:r w:rsidR="00157DD8" w:rsidRPr="00157DD8">
        <w:rPr>
          <w:rFonts w:hint="eastAsia"/>
          <w:color w:val="0070C0"/>
        </w:rPr>
        <w:t>してください。</w:t>
      </w:r>
    </w:p>
    <w:p w14:paraId="6D5586C5" w14:textId="77777777" w:rsidR="00157DD8" w:rsidRPr="0042569C" w:rsidRDefault="00157DD8" w:rsidP="003E2628">
      <w:pPr>
        <w:rPr>
          <w:rStyle w:val="A20"/>
          <w:rFonts w:ascii="Arial" w:hAnsi="Arial"/>
          <w:b w:val="0"/>
          <w:bCs/>
          <w:sz w:val="20"/>
        </w:rPr>
      </w:pPr>
    </w:p>
    <w:p w14:paraId="35A09065" w14:textId="22616A13" w:rsidR="00571ADD" w:rsidRPr="009D1CFA" w:rsidRDefault="00571ADD" w:rsidP="00571ADD">
      <w:pPr>
        <w:rPr>
          <w:b/>
        </w:rPr>
      </w:pPr>
      <w:r w:rsidRPr="009D1CFA">
        <w:rPr>
          <w:b/>
        </w:rPr>
        <w:t xml:space="preserve">E.2.2 </w:t>
      </w:r>
      <w:r w:rsidRPr="009D1CFA">
        <w:rPr>
          <w:rFonts w:hint="eastAsia"/>
          <w:b/>
        </w:rPr>
        <w:t>文化遺産</w:t>
      </w:r>
    </w:p>
    <w:p w14:paraId="6BD0525F" w14:textId="399DC95A" w:rsidR="00571ADD" w:rsidRPr="00571ADD" w:rsidRDefault="00571ADD" w:rsidP="00571ADD">
      <w:pPr>
        <w:pStyle w:val="ab"/>
        <w:numPr>
          <w:ilvl w:val="0"/>
          <w:numId w:val="25"/>
        </w:numPr>
        <w:contextualSpacing w:val="0"/>
        <w:rPr>
          <w:color w:val="0070C0"/>
        </w:rPr>
      </w:pPr>
      <w:r w:rsidRPr="00571ADD">
        <w:rPr>
          <w:rFonts w:hint="eastAsia"/>
          <w:color w:val="0070C0"/>
        </w:rPr>
        <w:t>文化遺産の現状とその評価、解釈、促進、維持について簡潔に分析してください。</w:t>
      </w:r>
    </w:p>
    <w:p w14:paraId="14538D94" w14:textId="470991D7" w:rsidR="00571ADD" w:rsidRPr="0016601E" w:rsidRDefault="00571ADD" w:rsidP="003E2628">
      <w:pPr>
        <w:pStyle w:val="ab"/>
        <w:numPr>
          <w:ilvl w:val="0"/>
          <w:numId w:val="25"/>
        </w:numPr>
        <w:contextualSpacing w:val="0"/>
        <w:rPr>
          <w:rStyle w:val="A20"/>
          <w:b w:val="0"/>
          <w:color w:val="0070C0"/>
          <w:sz w:val="20"/>
        </w:rPr>
      </w:pPr>
      <w:r w:rsidRPr="00571ADD">
        <w:rPr>
          <w:rFonts w:hint="eastAsia"/>
          <w:color w:val="0070C0"/>
          <w:sz w:val="22"/>
        </w:rPr>
        <w:lastRenderedPageBreak/>
        <w:t>その遺産が地方、地域、国、国際レベルで評価され、登録されているか記述し、他のユネスコプログラムで認められている場合は、</w:t>
      </w:r>
      <w:r w:rsidR="00703EAB">
        <w:rPr>
          <w:rFonts w:hint="eastAsia"/>
          <w:color w:val="0070C0"/>
          <w:sz w:val="22"/>
        </w:rPr>
        <w:t>明示</w:t>
      </w:r>
      <w:r w:rsidRPr="00571ADD">
        <w:rPr>
          <w:rFonts w:hint="eastAsia"/>
          <w:color w:val="0070C0"/>
          <w:sz w:val="22"/>
        </w:rPr>
        <w:t>してください。</w:t>
      </w:r>
    </w:p>
    <w:p w14:paraId="7C33AA2F" w14:textId="77777777" w:rsidR="00571ADD" w:rsidRPr="0042569C" w:rsidRDefault="00571ADD" w:rsidP="003E2628">
      <w:pPr>
        <w:rPr>
          <w:rStyle w:val="A20"/>
          <w:rFonts w:ascii="Arial" w:hAnsi="Arial"/>
          <w:b w:val="0"/>
          <w:bCs/>
          <w:sz w:val="20"/>
        </w:rPr>
      </w:pPr>
    </w:p>
    <w:p w14:paraId="30BBE8BE" w14:textId="430A15A1" w:rsidR="000F079D" w:rsidRPr="00703EAB" w:rsidRDefault="000F079D" w:rsidP="000F079D">
      <w:pPr>
        <w:rPr>
          <w:b/>
        </w:rPr>
      </w:pPr>
      <w:r w:rsidRPr="00703EAB">
        <w:rPr>
          <w:b/>
        </w:rPr>
        <w:t xml:space="preserve">E.2.3  </w:t>
      </w:r>
      <w:r w:rsidRPr="00703EAB">
        <w:rPr>
          <w:rFonts w:hint="eastAsia"/>
          <w:b/>
        </w:rPr>
        <w:t>無形遺産</w:t>
      </w:r>
    </w:p>
    <w:p w14:paraId="33DC7F4A" w14:textId="79B31300" w:rsidR="000F079D" w:rsidRPr="000F079D" w:rsidRDefault="000F079D" w:rsidP="000F079D">
      <w:pPr>
        <w:pStyle w:val="ab"/>
        <w:numPr>
          <w:ilvl w:val="0"/>
          <w:numId w:val="26"/>
        </w:numPr>
        <w:contextualSpacing w:val="0"/>
        <w:rPr>
          <w:color w:val="0070C0"/>
        </w:rPr>
      </w:pPr>
      <w:r w:rsidRPr="000F079D">
        <w:rPr>
          <w:rFonts w:hint="eastAsia"/>
          <w:color w:val="0070C0"/>
        </w:rPr>
        <w:t>無形遺産の現状とその評価、解釈、促進、維持について簡潔に分析してください。</w:t>
      </w:r>
    </w:p>
    <w:p w14:paraId="2E87721C" w14:textId="0FEE1518" w:rsidR="000F079D" w:rsidRPr="00912FB8" w:rsidRDefault="000F079D" w:rsidP="003E2628">
      <w:pPr>
        <w:pStyle w:val="ab"/>
        <w:numPr>
          <w:ilvl w:val="0"/>
          <w:numId w:val="26"/>
        </w:numPr>
        <w:contextualSpacing w:val="0"/>
        <w:rPr>
          <w:rStyle w:val="A20"/>
          <w:b w:val="0"/>
          <w:color w:val="0070C0"/>
          <w:sz w:val="20"/>
        </w:rPr>
      </w:pPr>
      <w:r w:rsidRPr="000F079D">
        <w:rPr>
          <w:rFonts w:hint="eastAsia"/>
          <w:color w:val="0070C0"/>
          <w:sz w:val="22"/>
        </w:rPr>
        <w:t>その遺産が地方、地域、国家、国際レベルで評価され、登録されているか記述し、他のユネスコプログラムで認められている場合は、</w:t>
      </w:r>
      <w:r w:rsidR="00703EAB">
        <w:rPr>
          <w:rFonts w:hint="eastAsia"/>
          <w:color w:val="0070C0"/>
          <w:sz w:val="22"/>
        </w:rPr>
        <w:t>明示</w:t>
      </w:r>
      <w:r w:rsidRPr="000F079D">
        <w:rPr>
          <w:rFonts w:hint="eastAsia"/>
          <w:color w:val="0070C0"/>
          <w:sz w:val="22"/>
        </w:rPr>
        <w:t>してください。</w:t>
      </w:r>
    </w:p>
    <w:p w14:paraId="0A10EABA" w14:textId="77777777" w:rsidR="000F079D" w:rsidRPr="0042569C" w:rsidRDefault="000F079D" w:rsidP="003E2628">
      <w:pPr>
        <w:rPr>
          <w:rStyle w:val="A20"/>
          <w:rFonts w:ascii="Arial" w:hAnsi="Arial"/>
          <w:b w:val="0"/>
          <w:bCs/>
          <w:sz w:val="20"/>
        </w:rPr>
      </w:pPr>
    </w:p>
    <w:p w14:paraId="66310BD4" w14:textId="4D688086" w:rsidR="0063109B" w:rsidRPr="00043946" w:rsidRDefault="0063109B" w:rsidP="0063109B">
      <w:pPr>
        <w:rPr>
          <w:b/>
        </w:rPr>
      </w:pPr>
      <w:r w:rsidRPr="00043946">
        <w:rPr>
          <w:b/>
        </w:rPr>
        <w:t xml:space="preserve">E.2.4  </w:t>
      </w:r>
      <w:r w:rsidRPr="00043946">
        <w:rPr>
          <w:rFonts w:hint="eastAsia"/>
          <w:b/>
        </w:rPr>
        <w:t>気候変動と自然災害への関わり</w:t>
      </w:r>
    </w:p>
    <w:p w14:paraId="029FB6BC" w14:textId="3C3E4B44" w:rsidR="0063109B" w:rsidRPr="0063109B" w:rsidRDefault="0063109B" w:rsidP="0063109B">
      <w:pPr>
        <w:pStyle w:val="ab"/>
        <w:numPr>
          <w:ilvl w:val="0"/>
          <w:numId w:val="27"/>
        </w:numPr>
        <w:contextualSpacing w:val="0"/>
        <w:rPr>
          <w:color w:val="0070C0"/>
        </w:rPr>
      </w:pPr>
      <w:r w:rsidRPr="0063109B">
        <w:rPr>
          <w:rFonts w:hint="eastAsia"/>
          <w:color w:val="0070C0"/>
        </w:rPr>
        <w:t>気候変動と自然災害</w:t>
      </w:r>
      <w:r>
        <w:rPr>
          <w:rFonts w:hint="eastAsia"/>
          <w:color w:val="0070C0"/>
        </w:rPr>
        <w:t>への</w:t>
      </w:r>
      <w:r w:rsidR="00603BEB">
        <w:rPr>
          <w:color w:val="0070C0"/>
        </w:rPr>
        <w:t>申請地域</w:t>
      </w:r>
      <w:r w:rsidRPr="0063109B">
        <w:rPr>
          <w:rFonts w:hint="eastAsia"/>
          <w:color w:val="0070C0"/>
        </w:rPr>
        <w:t>の</w:t>
      </w:r>
      <w:r w:rsidR="009E73CF">
        <w:rPr>
          <w:rFonts w:hint="eastAsia"/>
          <w:color w:val="0070C0"/>
        </w:rPr>
        <w:t>関わり</w:t>
      </w:r>
      <w:r>
        <w:rPr>
          <w:rFonts w:hint="eastAsia"/>
          <w:color w:val="0070C0"/>
        </w:rPr>
        <w:t>と取組状況</w:t>
      </w:r>
      <w:r w:rsidRPr="0063109B">
        <w:rPr>
          <w:rFonts w:hint="eastAsia"/>
          <w:color w:val="0070C0"/>
        </w:rPr>
        <w:t>について簡潔に分析してください。</w:t>
      </w:r>
    </w:p>
    <w:p w14:paraId="4432014B" w14:textId="33889205" w:rsidR="009F0B98" w:rsidRPr="00513D11" w:rsidRDefault="009F0B98" w:rsidP="009F0B98">
      <w:pPr>
        <w:pStyle w:val="ab"/>
        <w:numPr>
          <w:ilvl w:val="0"/>
          <w:numId w:val="27"/>
        </w:numPr>
        <w:contextualSpacing w:val="0"/>
        <w:rPr>
          <w:rStyle w:val="A20"/>
          <w:rFonts w:ascii="Arial" w:hAnsi="Arial"/>
          <w:b w:val="0"/>
          <w:bCs/>
          <w:color w:val="0070C0"/>
          <w:sz w:val="22"/>
        </w:rPr>
      </w:pPr>
      <w:r w:rsidRPr="009F0B98">
        <w:rPr>
          <w:rFonts w:hint="eastAsia"/>
          <w:color w:val="0070C0"/>
          <w:sz w:val="22"/>
        </w:rPr>
        <w:t>気候変化や自然災害に脅かされているサイトがありますか？</w:t>
      </w:r>
      <w:r>
        <w:rPr>
          <w:rFonts w:hint="eastAsia"/>
          <w:color w:val="0070C0"/>
          <w:sz w:val="22"/>
        </w:rPr>
        <w:t xml:space="preserve">　</w:t>
      </w:r>
      <w:r w:rsidR="0063109B" w:rsidRPr="0063109B">
        <w:rPr>
          <w:rFonts w:hint="eastAsia"/>
          <w:color w:val="0070C0"/>
          <w:sz w:val="22"/>
        </w:rPr>
        <w:t>いずれかのサイトが、気候変動や自然災害によって保全や活用が出来なくなる可能性が高いですか。</w:t>
      </w:r>
      <w:r w:rsidRPr="009F0B98">
        <w:rPr>
          <w:rFonts w:hint="eastAsia"/>
          <w:color w:val="0070C0"/>
          <w:sz w:val="22"/>
        </w:rPr>
        <w:t>災害を軽減し対応する活動が行われていますか？</w:t>
      </w:r>
    </w:p>
    <w:p w14:paraId="37DFC42A" w14:textId="78CD160A" w:rsidR="0063109B" w:rsidRPr="00513D11" w:rsidRDefault="0063109B" w:rsidP="0063109B">
      <w:pPr>
        <w:rPr>
          <w:rStyle w:val="A20"/>
          <w:rFonts w:ascii="Arial" w:hAnsi="Arial"/>
          <w:b w:val="0"/>
          <w:bCs/>
          <w:color w:val="0070C0"/>
          <w:sz w:val="22"/>
        </w:rPr>
      </w:pPr>
    </w:p>
    <w:p w14:paraId="72A0FFAF" w14:textId="77777777" w:rsidR="009F0B98" w:rsidRPr="001F75ED" w:rsidRDefault="009F0B98" w:rsidP="009F0B98">
      <w:pPr>
        <w:rPr>
          <w:rFonts w:ascii="Century" w:eastAsia="ＭＳ 明朝" w:hAnsi="Century" w:cs="Times New Roman"/>
          <w:b/>
          <w:sz w:val="28"/>
          <w:szCs w:val="28"/>
        </w:rPr>
      </w:pPr>
      <w:r w:rsidRPr="001F75ED">
        <w:rPr>
          <w:rFonts w:ascii="Century" w:eastAsia="ＭＳ 明朝" w:hAnsi="Century" w:cs="Times New Roman"/>
          <w:b/>
          <w:sz w:val="28"/>
          <w:szCs w:val="28"/>
        </w:rPr>
        <w:t xml:space="preserve">E.3 </w:t>
      </w:r>
      <w:r w:rsidRPr="001F75ED">
        <w:rPr>
          <w:rFonts w:ascii="Century" w:eastAsia="ＭＳ 明朝" w:hAnsi="Century" w:cs="Times New Roman" w:hint="eastAsia"/>
          <w:b/>
          <w:sz w:val="28"/>
          <w:szCs w:val="28"/>
        </w:rPr>
        <w:t>管理運営</w:t>
      </w:r>
    </w:p>
    <w:p w14:paraId="6419452A" w14:textId="3027DD88" w:rsidR="006E5A2F" w:rsidRDefault="009F0B98" w:rsidP="009F0B98">
      <w:pPr>
        <w:rPr>
          <w:rFonts w:ascii="Century" w:eastAsia="ＭＳ 明朝" w:hAnsi="Century" w:cs="Times New Roman"/>
          <w:color w:val="0070C0"/>
        </w:rPr>
      </w:pPr>
      <w:r w:rsidRPr="009F0B98">
        <w:rPr>
          <w:rFonts w:ascii="Century" w:eastAsia="ＭＳ 明朝" w:hAnsi="Century" w:cs="Times New Roman" w:hint="eastAsia"/>
          <w:color w:val="0070C0"/>
          <w:szCs w:val="21"/>
        </w:rPr>
        <w:t>ジオパークの運営組織は、適切に整備され（</w:t>
      </w:r>
      <w:r w:rsidR="00A423F7">
        <w:rPr>
          <w:rFonts w:ascii="Century" w:eastAsia="ＭＳ 明朝" w:hAnsi="Century" w:cs="Times New Roman" w:hint="eastAsia"/>
          <w:color w:val="0070C0"/>
          <w:szCs w:val="21"/>
        </w:rPr>
        <w:t>財源</w:t>
      </w:r>
      <w:r w:rsidRPr="009F0B98">
        <w:rPr>
          <w:rFonts w:ascii="Century" w:eastAsia="ＭＳ 明朝" w:hAnsi="Century" w:cs="Times New Roman" w:hint="eastAsia"/>
          <w:color w:val="0070C0"/>
          <w:szCs w:val="21"/>
        </w:rPr>
        <w:t>、</w:t>
      </w:r>
      <w:r w:rsidR="00A423F7">
        <w:rPr>
          <w:rFonts w:ascii="Century" w:eastAsia="ＭＳ 明朝" w:hAnsi="Century" w:cs="Times New Roman" w:hint="eastAsia"/>
          <w:color w:val="0070C0"/>
          <w:szCs w:val="21"/>
        </w:rPr>
        <w:t>スタッフ</w:t>
      </w:r>
      <w:r w:rsidRPr="009F0B98">
        <w:rPr>
          <w:rFonts w:ascii="Century" w:eastAsia="ＭＳ 明朝" w:hAnsi="Century" w:cs="Times New Roman" w:hint="eastAsia"/>
          <w:color w:val="0070C0"/>
          <w:szCs w:val="21"/>
        </w:rPr>
        <w:t>）、</w:t>
      </w:r>
      <w:r w:rsidRPr="009F0B98">
        <w:rPr>
          <w:rFonts w:ascii="Century" w:eastAsia="ＭＳ 明朝" w:hAnsi="Century" w:cs="Times New Roman" w:hint="eastAsia"/>
          <w:color w:val="0070C0"/>
        </w:rPr>
        <w:t>関連する</w:t>
      </w:r>
      <w:r w:rsidR="00A423F7">
        <w:rPr>
          <w:rFonts w:ascii="Century" w:eastAsia="ＭＳ 明朝" w:hAnsi="Century" w:cs="Times New Roman" w:hint="eastAsia"/>
          <w:color w:val="0070C0"/>
        </w:rPr>
        <w:t>全ての地方</w:t>
      </w:r>
      <w:r w:rsidRPr="009F0B98">
        <w:rPr>
          <w:rFonts w:ascii="Century" w:eastAsia="ＭＳ 明朝" w:hAnsi="Century" w:cs="Times New Roman" w:hint="eastAsia"/>
          <w:color w:val="0070C0"/>
        </w:rPr>
        <w:t>や</w:t>
      </w:r>
      <w:r w:rsidR="00A423F7">
        <w:rPr>
          <w:rFonts w:ascii="Century" w:eastAsia="ＭＳ 明朝" w:hAnsi="Century" w:cs="Times New Roman" w:hint="eastAsia"/>
          <w:color w:val="0070C0"/>
        </w:rPr>
        <w:t>地域</w:t>
      </w:r>
      <w:r w:rsidRPr="009F0B98">
        <w:rPr>
          <w:rFonts w:ascii="Century" w:eastAsia="ＭＳ 明朝" w:hAnsi="Century" w:cs="Times New Roman" w:hint="eastAsia"/>
          <w:color w:val="0070C0"/>
        </w:rPr>
        <w:t>の</w:t>
      </w:r>
      <w:r w:rsidR="00A423F7">
        <w:rPr>
          <w:rFonts w:ascii="Century" w:eastAsia="ＭＳ 明朝" w:hAnsi="Century" w:cs="Times New Roman" w:hint="eastAsia"/>
          <w:color w:val="0070C0"/>
        </w:rPr>
        <w:t>主体</w:t>
      </w:r>
      <w:r w:rsidRPr="009F0B98">
        <w:rPr>
          <w:rFonts w:ascii="Century" w:eastAsia="ＭＳ 明朝" w:hAnsi="Century" w:cs="Times New Roman" w:hint="eastAsia"/>
          <w:color w:val="0070C0"/>
        </w:rPr>
        <w:t>および機関を含まなければなりません。</w:t>
      </w:r>
      <w:r w:rsidR="00A423F7" w:rsidRPr="00A423F7">
        <w:rPr>
          <w:rFonts w:ascii="Century" w:eastAsia="ＭＳ 明朝" w:hAnsi="Century" w:cs="Times New Roman" w:hint="eastAsia"/>
          <w:color w:val="0070C0"/>
        </w:rPr>
        <w:t>ジオパーク</w:t>
      </w:r>
      <w:r w:rsidR="006E5A2F">
        <w:rPr>
          <w:rFonts w:ascii="Century" w:eastAsia="ＭＳ 明朝" w:hAnsi="Century" w:cs="Times New Roman" w:hint="eastAsia"/>
          <w:color w:val="0070C0"/>
        </w:rPr>
        <w:t>が</w:t>
      </w:r>
      <w:r w:rsidR="006E5A2F" w:rsidRPr="00A423F7">
        <w:rPr>
          <w:rFonts w:ascii="Century" w:eastAsia="ＭＳ 明朝" w:hAnsi="Century" w:cs="Times New Roman" w:hint="eastAsia"/>
          <w:color w:val="0070C0"/>
        </w:rPr>
        <w:t>円滑に</w:t>
      </w:r>
      <w:r w:rsidR="006E5A2F">
        <w:rPr>
          <w:rFonts w:ascii="Century" w:eastAsia="ＭＳ 明朝" w:hAnsi="Century" w:cs="Times New Roman" w:hint="eastAsia"/>
          <w:color w:val="0070C0"/>
        </w:rPr>
        <w:t>発展するためには、</w:t>
      </w:r>
      <w:r w:rsidR="006E5A2F" w:rsidRPr="006E5A2F">
        <w:rPr>
          <w:rFonts w:ascii="Century" w:eastAsia="ＭＳ 明朝" w:hAnsi="Century" w:cs="Times New Roman" w:hint="eastAsia"/>
          <w:color w:val="0070C0"/>
        </w:rPr>
        <w:t>徹底的な</w:t>
      </w:r>
      <w:r w:rsidR="006E5A2F">
        <w:rPr>
          <w:rFonts w:ascii="Century" w:eastAsia="ＭＳ 明朝" w:hAnsi="Century" w:cs="Times New Roman" w:hint="eastAsia"/>
          <w:color w:val="0070C0"/>
        </w:rPr>
        <w:t>状況</w:t>
      </w:r>
      <w:r w:rsidR="006E5A2F" w:rsidRPr="006E5A2F">
        <w:rPr>
          <w:rFonts w:ascii="Century" w:eastAsia="ＭＳ 明朝" w:hAnsi="Century" w:cs="Times New Roman" w:hint="eastAsia"/>
          <w:color w:val="0070C0"/>
        </w:rPr>
        <w:t>分析の</w:t>
      </w:r>
      <w:r w:rsidR="006E5A2F">
        <w:rPr>
          <w:rFonts w:ascii="Century" w:eastAsia="ＭＳ 明朝" w:hAnsi="Century" w:cs="Times New Roman" w:hint="eastAsia"/>
          <w:color w:val="0070C0"/>
        </w:rPr>
        <w:t>上で</w:t>
      </w:r>
      <w:r w:rsidR="00A423F7" w:rsidRPr="00A423F7">
        <w:rPr>
          <w:rFonts w:ascii="Century" w:eastAsia="ＭＳ 明朝" w:hAnsi="Century" w:cs="Times New Roman" w:hint="eastAsia"/>
          <w:color w:val="0070C0"/>
        </w:rPr>
        <w:t>地元のステークホルダーとパートナーに</w:t>
      </w:r>
      <w:r w:rsidR="006E5A2F">
        <w:rPr>
          <w:rFonts w:ascii="Century" w:eastAsia="ＭＳ 明朝" w:hAnsi="Century" w:cs="Times New Roman" w:hint="eastAsia"/>
          <w:color w:val="0070C0"/>
        </w:rPr>
        <w:t>合意</w:t>
      </w:r>
      <w:r w:rsidR="00A423F7" w:rsidRPr="00A423F7">
        <w:rPr>
          <w:rFonts w:ascii="Century" w:eastAsia="ＭＳ 明朝" w:hAnsi="Century" w:cs="Times New Roman" w:hint="eastAsia"/>
          <w:color w:val="0070C0"/>
        </w:rPr>
        <w:t>された</w:t>
      </w:r>
      <w:bookmarkStart w:id="2" w:name="_Hlk3316136"/>
      <w:r w:rsidR="00A423F7" w:rsidRPr="006E5A2F">
        <w:rPr>
          <w:rFonts w:ascii="Century" w:eastAsia="ＭＳ 明朝" w:hAnsi="Century" w:cs="Times New Roman" w:hint="eastAsia"/>
          <w:color w:val="0070C0"/>
          <w:u w:val="single"/>
        </w:rPr>
        <w:t>管理計画</w:t>
      </w:r>
      <w:r w:rsidR="006E5A2F" w:rsidRPr="006E5A2F">
        <w:rPr>
          <w:rFonts w:ascii="Century" w:eastAsia="ＭＳ 明朝" w:hAnsi="Century" w:cs="Times New Roman" w:hint="eastAsia"/>
          <w:color w:val="0070C0"/>
          <w:u w:val="single"/>
        </w:rPr>
        <w:t>／マスタープラン</w:t>
      </w:r>
      <w:bookmarkEnd w:id="2"/>
      <w:r w:rsidR="006E5A2F" w:rsidRPr="006E5A2F">
        <w:rPr>
          <w:rFonts w:ascii="Century" w:eastAsia="ＭＳ 明朝" w:hAnsi="Century" w:cs="Times New Roman" w:hint="eastAsia"/>
          <w:color w:val="0070C0"/>
        </w:rPr>
        <w:t>が必要</w:t>
      </w:r>
      <w:r w:rsidR="006E5A2F">
        <w:rPr>
          <w:rFonts w:ascii="Century" w:eastAsia="ＭＳ 明朝" w:hAnsi="Century" w:cs="Times New Roman" w:hint="eastAsia"/>
          <w:color w:val="0070C0"/>
        </w:rPr>
        <w:t>で</w:t>
      </w:r>
      <w:r w:rsidR="006E5A2F" w:rsidRPr="006E5A2F">
        <w:rPr>
          <w:rFonts w:ascii="Century" w:eastAsia="ＭＳ 明朝" w:hAnsi="Century" w:cs="Times New Roman" w:hint="eastAsia"/>
          <w:color w:val="0070C0"/>
        </w:rPr>
        <w:t>す。管理計画は</w:t>
      </w:r>
      <w:r w:rsidR="00565185">
        <w:rPr>
          <w:rFonts w:ascii="Century" w:eastAsia="ＭＳ 明朝" w:hAnsi="Century" w:cs="Times New Roman" w:hint="eastAsia"/>
          <w:color w:val="0070C0"/>
        </w:rPr>
        <w:t>将来の</w:t>
      </w:r>
      <w:r w:rsidR="00043946">
        <w:rPr>
          <w:rFonts w:ascii="Century" w:eastAsia="ＭＳ 明朝" w:hAnsi="Century" w:cs="Times New Roman" w:hint="eastAsia"/>
          <w:color w:val="0070C0"/>
        </w:rPr>
        <w:t>ジオパーク</w:t>
      </w:r>
      <w:r w:rsidR="006E5A2F" w:rsidRPr="006E5A2F">
        <w:rPr>
          <w:rFonts w:ascii="Century" w:eastAsia="ＭＳ 明朝" w:hAnsi="Century" w:cs="Times New Roman" w:hint="eastAsia"/>
          <w:color w:val="0070C0"/>
        </w:rPr>
        <w:t>の</w:t>
      </w:r>
      <w:r w:rsidR="00043946">
        <w:rPr>
          <w:rFonts w:ascii="Century" w:eastAsia="ＭＳ 明朝" w:hAnsi="Century" w:cs="Times New Roman" w:hint="eastAsia"/>
          <w:color w:val="0070C0"/>
        </w:rPr>
        <w:t>組織</w:t>
      </w:r>
      <w:r w:rsidR="00565185">
        <w:rPr>
          <w:rFonts w:ascii="Century" w:eastAsia="ＭＳ 明朝" w:hAnsi="Century" w:cs="Times New Roman" w:hint="eastAsia"/>
          <w:color w:val="0070C0"/>
        </w:rPr>
        <w:t>と十分な</w:t>
      </w:r>
      <w:r w:rsidR="006E5A2F" w:rsidRPr="006E5A2F">
        <w:rPr>
          <w:rFonts w:ascii="Century" w:eastAsia="ＭＳ 明朝" w:hAnsi="Century" w:cs="Times New Roman" w:hint="eastAsia"/>
          <w:color w:val="0070C0"/>
        </w:rPr>
        <w:t>機能及び地元住民の社会的</w:t>
      </w:r>
      <w:r w:rsidR="006E5A2F">
        <w:rPr>
          <w:rFonts w:ascii="Century" w:eastAsia="ＭＳ 明朝" w:hAnsi="Century" w:cs="Times New Roman" w:hint="eastAsia"/>
          <w:color w:val="0070C0"/>
        </w:rPr>
        <w:t>・</w:t>
      </w:r>
      <w:r w:rsidR="006E5A2F" w:rsidRPr="006E5A2F">
        <w:rPr>
          <w:rFonts w:ascii="Century" w:eastAsia="ＭＳ 明朝" w:hAnsi="Century" w:cs="Times New Roman" w:hint="eastAsia"/>
          <w:color w:val="0070C0"/>
        </w:rPr>
        <w:t>経済的ニーズ</w:t>
      </w:r>
      <w:r w:rsidR="00565185">
        <w:rPr>
          <w:rFonts w:ascii="Century" w:eastAsia="ＭＳ 明朝" w:hAnsi="Century" w:cs="Times New Roman" w:hint="eastAsia"/>
          <w:color w:val="0070C0"/>
        </w:rPr>
        <w:t>を</w:t>
      </w:r>
      <w:r w:rsidR="00043946">
        <w:rPr>
          <w:rFonts w:ascii="Century" w:eastAsia="ＭＳ 明朝" w:hAnsi="Century" w:cs="Times New Roman" w:hint="eastAsia"/>
          <w:color w:val="0070C0"/>
        </w:rPr>
        <w:t>満たし</w:t>
      </w:r>
      <w:r w:rsidR="006E5A2F" w:rsidRPr="006E5A2F">
        <w:rPr>
          <w:rFonts w:ascii="Century" w:eastAsia="ＭＳ 明朝" w:hAnsi="Century" w:cs="Times New Roman" w:hint="eastAsia"/>
          <w:color w:val="0070C0"/>
        </w:rPr>
        <w:t>、地理的景観を保護し、文化的アイデンティティを守ります。</w:t>
      </w:r>
      <w:r w:rsidR="00565185">
        <w:rPr>
          <w:rFonts w:ascii="Century" w:eastAsia="ＭＳ 明朝" w:hAnsi="Century" w:cs="Times New Roman" w:hint="eastAsia"/>
          <w:color w:val="0070C0"/>
        </w:rPr>
        <w:t>この計画は総合的で、</w:t>
      </w:r>
      <w:r w:rsidR="00565185" w:rsidRPr="009F0B98">
        <w:rPr>
          <w:rFonts w:ascii="Century" w:eastAsia="ＭＳ 明朝" w:hAnsi="Century" w:cs="Times New Roman" w:hint="eastAsia"/>
          <w:color w:val="0070C0"/>
          <w:szCs w:val="21"/>
        </w:rPr>
        <w:t>地域における全ての</w:t>
      </w:r>
      <w:r w:rsidR="00B1654F">
        <w:rPr>
          <w:rFonts w:ascii="Century" w:eastAsia="ＭＳ 明朝" w:hAnsi="Century" w:cs="Times New Roman" w:hint="eastAsia"/>
          <w:color w:val="0070C0"/>
          <w:szCs w:val="21"/>
        </w:rPr>
        <w:t>物的</w:t>
      </w:r>
      <w:r w:rsidR="00565185">
        <w:rPr>
          <w:rFonts w:ascii="Century" w:eastAsia="ＭＳ 明朝" w:hAnsi="Century" w:cs="Times New Roman" w:hint="eastAsia"/>
          <w:color w:val="0070C0"/>
          <w:szCs w:val="21"/>
        </w:rPr>
        <w:t>、無形、自然の資源</w:t>
      </w:r>
      <w:r w:rsidR="00B1654F">
        <w:rPr>
          <w:rFonts w:ascii="Century" w:eastAsia="ＭＳ 明朝" w:hAnsi="Century" w:cs="Times New Roman" w:hint="eastAsia"/>
          <w:color w:val="0070C0"/>
          <w:szCs w:val="21"/>
        </w:rPr>
        <w:t>、</w:t>
      </w:r>
      <w:r w:rsidR="00603BEB">
        <w:rPr>
          <w:rFonts w:ascii="Century" w:eastAsia="ＭＳ 明朝" w:hAnsi="Century" w:cs="Times New Roman"/>
          <w:color w:val="0070C0"/>
        </w:rPr>
        <w:t>申請地域</w:t>
      </w:r>
      <w:r w:rsidR="00B1654F">
        <w:rPr>
          <w:rFonts w:ascii="Century" w:eastAsia="ＭＳ 明朝" w:hAnsi="Century" w:cs="Times New Roman" w:hint="eastAsia"/>
          <w:color w:val="0070C0"/>
        </w:rPr>
        <w:t>のミッションと目的、ガバナンス、発展、アクションプラン、コミュニケーション、保護、インフラ、施設、財源、パートナーシップ、その他の</w:t>
      </w:r>
      <w:r w:rsidR="00603BEB">
        <w:rPr>
          <w:rFonts w:ascii="Century" w:eastAsia="ＭＳ 明朝" w:hAnsi="Century" w:cs="Times New Roman" w:hint="eastAsia"/>
          <w:color w:val="0070C0"/>
        </w:rPr>
        <w:t>申請地域</w:t>
      </w:r>
      <w:r w:rsidR="00B1654F">
        <w:rPr>
          <w:rFonts w:ascii="Century" w:eastAsia="ＭＳ 明朝" w:hAnsi="Century" w:cs="Times New Roman" w:hint="eastAsia"/>
          <w:color w:val="0070C0"/>
        </w:rPr>
        <w:t>内の関係を</w:t>
      </w:r>
      <w:r w:rsidR="00B1654F" w:rsidRPr="00B1654F">
        <w:rPr>
          <w:rFonts w:ascii="Century" w:eastAsia="ＭＳ 明朝" w:hAnsi="Century" w:cs="Times New Roman" w:hint="eastAsia"/>
          <w:color w:val="0070C0"/>
        </w:rPr>
        <w:t>組み込み、</w:t>
      </w:r>
      <w:r w:rsidR="00B1654F">
        <w:rPr>
          <w:rFonts w:ascii="Century" w:eastAsia="ＭＳ 明朝" w:hAnsi="Century" w:cs="Times New Roman" w:hint="eastAsia"/>
          <w:color w:val="0070C0"/>
        </w:rPr>
        <w:t>実践のための</w:t>
      </w:r>
      <w:r w:rsidR="000112F7">
        <w:rPr>
          <w:rFonts w:ascii="Century" w:eastAsia="ＭＳ 明朝" w:hAnsi="Century" w:cs="Times New Roman" w:hint="eastAsia"/>
          <w:color w:val="0070C0"/>
        </w:rPr>
        <w:t>枠組み</w:t>
      </w:r>
      <w:r w:rsidR="00B1654F" w:rsidRPr="00B1654F">
        <w:rPr>
          <w:rFonts w:ascii="Century" w:eastAsia="ＭＳ 明朝" w:hAnsi="Century" w:cs="Times New Roman" w:hint="eastAsia"/>
          <w:color w:val="0070C0"/>
        </w:rPr>
        <w:t>（タイミング、スタッフ、予算等）を定めるもので</w:t>
      </w:r>
      <w:r w:rsidR="00B1654F">
        <w:rPr>
          <w:rFonts w:ascii="Century" w:eastAsia="ＭＳ 明朝" w:hAnsi="Century" w:cs="Times New Roman" w:hint="eastAsia"/>
          <w:color w:val="0070C0"/>
        </w:rPr>
        <w:t>す。</w:t>
      </w:r>
    </w:p>
    <w:p w14:paraId="18140AC6" w14:textId="14E2BDF3" w:rsidR="009F0B98" w:rsidRPr="009F0B98" w:rsidRDefault="00B1654F" w:rsidP="009F0B98">
      <w:pPr>
        <w:rPr>
          <w:rFonts w:ascii="Century" w:eastAsia="ＭＳ 明朝" w:hAnsi="Century" w:cs="Times New Roman"/>
          <w:color w:val="0070C0"/>
          <w:szCs w:val="21"/>
        </w:rPr>
      </w:pPr>
      <w:r w:rsidRPr="00B1654F">
        <w:rPr>
          <w:rFonts w:ascii="Century" w:eastAsia="ＭＳ 明朝" w:hAnsi="Century" w:cs="Times New Roman" w:hint="eastAsia"/>
          <w:color w:val="0070C0"/>
        </w:rPr>
        <w:t>管理計画／マスタープラン</w:t>
      </w:r>
      <w:r>
        <w:rPr>
          <w:rFonts w:ascii="Century" w:eastAsia="ＭＳ 明朝" w:hAnsi="Century" w:cs="Times New Roman" w:hint="eastAsia"/>
          <w:color w:val="0070C0"/>
        </w:rPr>
        <w:t>は、</w:t>
      </w:r>
      <w:r w:rsidR="00603BEB">
        <w:rPr>
          <w:rFonts w:ascii="Century" w:eastAsia="ＭＳ 明朝" w:hAnsi="Century" w:cs="Times New Roman"/>
          <w:color w:val="0070C0"/>
          <w:szCs w:val="21"/>
        </w:rPr>
        <w:t>申請地域</w:t>
      </w:r>
      <w:r>
        <w:rPr>
          <w:rFonts w:ascii="Century" w:eastAsia="ＭＳ 明朝" w:hAnsi="Century" w:cs="Times New Roman" w:hint="eastAsia"/>
          <w:color w:val="0070C0"/>
          <w:szCs w:val="21"/>
        </w:rPr>
        <w:t>の発展を保証する基本となるものです。</w:t>
      </w:r>
      <w:r w:rsidR="00A54C95">
        <w:rPr>
          <w:rFonts w:ascii="Century" w:eastAsia="ＭＳ 明朝" w:hAnsi="Century" w:cs="Times New Roman" w:hint="eastAsia"/>
          <w:color w:val="0070C0"/>
          <w:szCs w:val="21"/>
        </w:rPr>
        <w:t>したがって、</w:t>
      </w:r>
      <w:r w:rsidR="00603BEB">
        <w:rPr>
          <w:rFonts w:ascii="Century" w:eastAsia="ＭＳ 明朝" w:hAnsi="Century" w:cs="Times New Roman"/>
          <w:color w:val="0070C0"/>
          <w:szCs w:val="21"/>
        </w:rPr>
        <w:t>申請地域</w:t>
      </w:r>
      <w:r w:rsidR="00A54C95">
        <w:rPr>
          <w:rFonts w:ascii="Century" w:eastAsia="ＭＳ 明朝" w:hAnsi="Century" w:cs="Times New Roman" w:hint="eastAsia"/>
          <w:color w:val="0070C0"/>
          <w:szCs w:val="21"/>
        </w:rPr>
        <w:t>には少なくとも将来の管理計画／マスタープランのための</w:t>
      </w:r>
      <w:r w:rsidR="000112F7">
        <w:rPr>
          <w:rFonts w:ascii="Century" w:eastAsia="ＭＳ 明朝" w:hAnsi="Century" w:cs="Times New Roman" w:hint="eastAsia"/>
          <w:color w:val="0070C0"/>
          <w:szCs w:val="21"/>
        </w:rPr>
        <w:t>枠組み</w:t>
      </w:r>
      <w:r w:rsidR="00A54C95">
        <w:rPr>
          <w:rFonts w:ascii="Century" w:eastAsia="ＭＳ 明朝" w:hAnsi="Century" w:cs="Times New Roman" w:hint="eastAsia"/>
          <w:color w:val="0070C0"/>
          <w:szCs w:val="21"/>
        </w:rPr>
        <w:t>はできていないといけません。これは、審査の中で検証されます。</w:t>
      </w:r>
    </w:p>
    <w:p w14:paraId="6CA1C57C" w14:textId="42CCFDA1" w:rsidR="009F0B98" w:rsidRPr="009F0B98" w:rsidRDefault="00603BEB" w:rsidP="009F0B98">
      <w:pPr>
        <w:numPr>
          <w:ilvl w:val="0"/>
          <w:numId w:val="28"/>
        </w:numPr>
        <w:rPr>
          <w:rFonts w:ascii="Century" w:eastAsia="ＭＳ 明朝" w:hAnsi="Century" w:cs="Times New Roman"/>
          <w:color w:val="0070C0"/>
          <w:szCs w:val="21"/>
        </w:rPr>
      </w:pPr>
      <w:r>
        <w:rPr>
          <w:rFonts w:ascii="Century" w:eastAsia="ＭＳ 明朝" w:hAnsi="Century" w:cs="Times New Roman"/>
          <w:color w:val="0070C0"/>
          <w:szCs w:val="21"/>
        </w:rPr>
        <w:t>申請</w:t>
      </w:r>
      <w:r w:rsidR="00043946">
        <w:rPr>
          <w:rFonts w:ascii="Century" w:eastAsia="ＭＳ 明朝" w:hAnsi="Century" w:cs="Times New Roman" w:hint="eastAsia"/>
          <w:color w:val="0070C0"/>
          <w:szCs w:val="21"/>
        </w:rPr>
        <w:t>組織</w:t>
      </w:r>
      <w:r w:rsidR="009F0B98" w:rsidRPr="009F0B98">
        <w:rPr>
          <w:rFonts w:ascii="Century" w:eastAsia="ＭＳ 明朝" w:hAnsi="Century" w:cs="Times New Roman" w:hint="eastAsia"/>
          <w:color w:val="0070C0"/>
          <w:szCs w:val="21"/>
        </w:rPr>
        <w:t>には、運営計画があ</w:t>
      </w:r>
      <w:r w:rsidR="00F02202">
        <w:rPr>
          <w:rFonts w:ascii="Century" w:eastAsia="ＭＳ 明朝" w:hAnsi="Century" w:cs="Times New Roman" w:hint="eastAsia"/>
          <w:color w:val="0070C0"/>
          <w:szCs w:val="21"/>
        </w:rPr>
        <w:t>ります</w:t>
      </w:r>
      <w:r w:rsidR="009F0B98" w:rsidRPr="009F0B98">
        <w:rPr>
          <w:rFonts w:ascii="Century" w:eastAsia="ＭＳ 明朝" w:hAnsi="Century" w:cs="Times New Roman" w:hint="eastAsia"/>
          <w:color w:val="0070C0"/>
          <w:szCs w:val="21"/>
        </w:rPr>
        <w:t>か。</w:t>
      </w:r>
      <w:r w:rsidR="00A54C95">
        <w:rPr>
          <w:rFonts w:ascii="Century" w:eastAsia="ＭＳ 明朝" w:hAnsi="Century" w:cs="Times New Roman" w:hint="eastAsia"/>
          <w:color w:val="0070C0"/>
          <w:szCs w:val="21"/>
        </w:rPr>
        <w:t>（そ</w:t>
      </w:r>
      <w:r w:rsidR="009F0B98" w:rsidRPr="009F0B98">
        <w:rPr>
          <w:rFonts w:ascii="Century" w:eastAsia="ＭＳ 明朝" w:hAnsi="Century" w:cs="Times New Roman" w:hint="eastAsia"/>
          <w:color w:val="0070C0"/>
          <w:szCs w:val="21"/>
        </w:rPr>
        <w:t>の計画は、</w:t>
      </w:r>
      <w:r>
        <w:rPr>
          <w:rFonts w:ascii="Century" w:eastAsia="ＭＳ 明朝" w:hAnsi="Century" w:cs="Times New Roman"/>
          <w:color w:val="0070C0"/>
          <w:szCs w:val="21"/>
        </w:rPr>
        <w:t>申請地域</w:t>
      </w:r>
      <w:r w:rsidR="00A54C95">
        <w:rPr>
          <w:rFonts w:ascii="Century" w:eastAsia="ＭＳ 明朝" w:hAnsi="Century" w:cs="Times New Roman" w:hint="eastAsia"/>
          <w:color w:val="0070C0"/>
          <w:szCs w:val="21"/>
        </w:rPr>
        <w:t>の</w:t>
      </w:r>
      <w:r w:rsidR="009F0B98" w:rsidRPr="009F0B98">
        <w:rPr>
          <w:rFonts w:ascii="Century" w:eastAsia="ＭＳ 明朝" w:hAnsi="Century" w:cs="Times New Roman" w:hint="eastAsia"/>
          <w:color w:val="0070C0"/>
          <w:szCs w:val="21"/>
        </w:rPr>
        <w:t>もの</w:t>
      </w:r>
      <w:r w:rsidR="00043946">
        <w:rPr>
          <w:rFonts w:ascii="Century" w:eastAsia="ＭＳ 明朝" w:hAnsi="Century" w:cs="Times New Roman" w:hint="eastAsia"/>
          <w:color w:val="0070C0"/>
          <w:szCs w:val="21"/>
        </w:rPr>
        <w:t>です</w:t>
      </w:r>
      <w:r w:rsidR="009F0B98" w:rsidRPr="009F0B98">
        <w:rPr>
          <w:rFonts w:ascii="Century" w:eastAsia="ＭＳ 明朝" w:hAnsi="Century" w:cs="Times New Roman" w:hint="eastAsia"/>
          <w:color w:val="0070C0"/>
          <w:szCs w:val="21"/>
        </w:rPr>
        <w:t>か、それとも</w:t>
      </w:r>
      <w:r w:rsidR="00A54C95">
        <w:rPr>
          <w:rFonts w:ascii="Century" w:eastAsia="ＭＳ 明朝" w:hAnsi="Century" w:cs="Times New Roman" w:hint="eastAsia"/>
          <w:color w:val="0070C0"/>
          <w:szCs w:val="21"/>
        </w:rPr>
        <w:t>地方</w:t>
      </w:r>
      <w:r w:rsidR="009F0B98" w:rsidRPr="009F0B98">
        <w:rPr>
          <w:rFonts w:ascii="Century" w:eastAsia="ＭＳ 明朝" w:hAnsi="Century" w:cs="Times New Roman" w:hint="eastAsia"/>
          <w:color w:val="0070C0"/>
          <w:szCs w:val="21"/>
        </w:rPr>
        <w:t>自治体または</w:t>
      </w:r>
      <w:r w:rsidR="00A54C95">
        <w:rPr>
          <w:rFonts w:ascii="Century" w:eastAsia="ＭＳ 明朝" w:hAnsi="Century" w:cs="Times New Roman" w:hint="eastAsia"/>
          <w:color w:val="0070C0"/>
          <w:szCs w:val="21"/>
        </w:rPr>
        <w:t>国の</w:t>
      </w:r>
      <w:r w:rsidR="009F0B98" w:rsidRPr="009F0B98">
        <w:rPr>
          <w:rFonts w:ascii="Century" w:eastAsia="ＭＳ 明朝" w:hAnsi="Century" w:cs="Times New Roman" w:hint="eastAsia"/>
          <w:color w:val="0070C0"/>
          <w:szCs w:val="21"/>
        </w:rPr>
        <w:t>もの</w:t>
      </w:r>
      <w:r w:rsidR="00FD0483">
        <w:rPr>
          <w:rFonts w:ascii="Century" w:eastAsia="ＭＳ 明朝" w:hAnsi="Century" w:cs="Times New Roman" w:hint="eastAsia"/>
          <w:color w:val="0070C0"/>
          <w:szCs w:val="21"/>
        </w:rPr>
        <w:t>です</w:t>
      </w:r>
      <w:r w:rsidR="009F0B98" w:rsidRPr="009F0B98">
        <w:rPr>
          <w:rFonts w:ascii="Century" w:eastAsia="ＭＳ 明朝" w:hAnsi="Century" w:cs="Times New Roman" w:hint="eastAsia"/>
          <w:color w:val="0070C0"/>
          <w:szCs w:val="21"/>
        </w:rPr>
        <w:t>か。</w:t>
      </w:r>
      <w:r w:rsidR="00A54C95">
        <w:rPr>
          <w:rFonts w:ascii="Century" w:eastAsia="ＭＳ 明朝" w:hAnsi="Century" w:cs="Times New Roman" w:hint="eastAsia"/>
          <w:color w:val="0070C0"/>
          <w:szCs w:val="21"/>
        </w:rPr>
        <w:t>）</w:t>
      </w:r>
    </w:p>
    <w:p w14:paraId="15222068" w14:textId="7A023B46" w:rsidR="009F0B98" w:rsidRPr="009F0B98" w:rsidRDefault="00603BEB" w:rsidP="009F0B98">
      <w:pPr>
        <w:numPr>
          <w:ilvl w:val="0"/>
          <w:numId w:val="28"/>
        </w:numPr>
        <w:rPr>
          <w:rFonts w:ascii="Century" w:eastAsia="ＭＳ 明朝" w:hAnsi="Century" w:cs="Times New Roman"/>
          <w:color w:val="0070C0"/>
          <w:szCs w:val="21"/>
        </w:rPr>
      </w:pPr>
      <w:r>
        <w:rPr>
          <w:rFonts w:ascii="Century" w:eastAsia="ＭＳ 明朝" w:hAnsi="Century" w:cs="Times New Roman"/>
          <w:color w:val="0070C0"/>
          <w:szCs w:val="21"/>
        </w:rPr>
        <w:t>申請</w:t>
      </w:r>
      <w:r w:rsidR="00043946">
        <w:rPr>
          <w:rFonts w:ascii="Century" w:eastAsia="ＭＳ 明朝" w:hAnsi="Century" w:cs="Times New Roman" w:hint="eastAsia"/>
          <w:color w:val="0070C0"/>
          <w:szCs w:val="21"/>
        </w:rPr>
        <w:t>組織</w:t>
      </w:r>
      <w:r w:rsidR="009F0B98" w:rsidRPr="009F0B98">
        <w:rPr>
          <w:rFonts w:ascii="Century" w:eastAsia="ＭＳ 明朝" w:hAnsi="Century" w:cs="Times New Roman" w:hint="eastAsia"/>
          <w:color w:val="0070C0"/>
          <w:szCs w:val="21"/>
        </w:rPr>
        <w:t>の運営体制を説明してください。</w:t>
      </w:r>
    </w:p>
    <w:p w14:paraId="59420115" w14:textId="568EA950" w:rsidR="009F0B98" w:rsidRPr="009F0B98" w:rsidRDefault="00603BEB" w:rsidP="009F0B98">
      <w:pPr>
        <w:numPr>
          <w:ilvl w:val="0"/>
          <w:numId w:val="28"/>
        </w:numPr>
        <w:rPr>
          <w:rFonts w:ascii="Century" w:eastAsia="ＭＳ 明朝" w:hAnsi="Century" w:cs="Times New Roman"/>
          <w:color w:val="0070C0"/>
          <w:szCs w:val="21"/>
        </w:rPr>
      </w:pPr>
      <w:r>
        <w:rPr>
          <w:rFonts w:ascii="Century" w:eastAsia="ＭＳ 明朝" w:hAnsi="Century" w:cs="Times New Roman"/>
          <w:color w:val="0070C0"/>
          <w:szCs w:val="21"/>
        </w:rPr>
        <w:t>申請</w:t>
      </w:r>
      <w:r w:rsidR="00043946">
        <w:rPr>
          <w:rFonts w:ascii="Century" w:eastAsia="ＭＳ 明朝" w:hAnsi="Century" w:cs="Times New Roman" w:hint="eastAsia"/>
          <w:color w:val="0070C0"/>
          <w:szCs w:val="21"/>
        </w:rPr>
        <w:t>組織</w:t>
      </w:r>
      <w:r w:rsidR="009F0B98" w:rsidRPr="009F0B98">
        <w:rPr>
          <w:rFonts w:ascii="Century" w:eastAsia="ＭＳ 明朝" w:hAnsi="Century" w:cs="Times New Roman" w:hint="eastAsia"/>
          <w:color w:val="0070C0"/>
          <w:szCs w:val="21"/>
        </w:rPr>
        <w:t>の予算と財政</w:t>
      </w:r>
      <w:r w:rsidR="00A54C95">
        <w:rPr>
          <w:rFonts w:ascii="Century" w:eastAsia="ＭＳ 明朝" w:hAnsi="Century" w:cs="Times New Roman" w:hint="eastAsia"/>
          <w:color w:val="0070C0"/>
          <w:szCs w:val="21"/>
        </w:rPr>
        <w:t>状況の概要</w:t>
      </w:r>
    </w:p>
    <w:p w14:paraId="54307186" w14:textId="2D657B11" w:rsidR="009F0B98" w:rsidRPr="009F0B98" w:rsidRDefault="00603BEB" w:rsidP="009F0B98">
      <w:pPr>
        <w:numPr>
          <w:ilvl w:val="0"/>
          <w:numId w:val="28"/>
        </w:numPr>
        <w:rPr>
          <w:rFonts w:ascii="Century" w:eastAsia="ＭＳ 明朝" w:hAnsi="Century" w:cs="Times New Roman"/>
          <w:color w:val="0070C0"/>
          <w:szCs w:val="21"/>
        </w:rPr>
      </w:pPr>
      <w:r>
        <w:rPr>
          <w:rFonts w:ascii="Century" w:eastAsia="ＭＳ 明朝" w:hAnsi="Century" w:cs="Times New Roman"/>
          <w:color w:val="0070C0"/>
        </w:rPr>
        <w:t>申請</w:t>
      </w:r>
      <w:r w:rsidR="00043946">
        <w:rPr>
          <w:rFonts w:ascii="Century" w:eastAsia="ＭＳ 明朝" w:hAnsi="Century" w:cs="Times New Roman" w:hint="eastAsia"/>
          <w:color w:val="0070C0"/>
        </w:rPr>
        <w:t>組織</w:t>
      </w:r>
      <w:r w:rsidR="00FD0483">
        <w:rPr>
          <w:rFonts w:ascii="Century" w:eastAsia="ＭＳ 明朝" w:hAnsi="Century" w:cs="Times New Roman" w:hint="eastAsia"/>
          <w:color w:val="0070C0"/>
        </w:rPr>
        <w:t>のスタッフに関する明確な情報（下の表に、</w:t>
      </w:r>
      <w:r w:rsidR="009F0B98" w:rsidRPr="009F0B98">
        <w:rPr>
          <w:rFonts w:ascii="Century" w:eastAsia="ＭＳ 明朝" w:hAnsi="Century" w:cs="Times New Roman" w:hint="eastAsia"/>
          <w:color w:val="0070C0"/>
        </w:rPr>
        <w:t>ガイド、レンジャー、科学者、管理者など</w:t>
      </w:r>
      <w:r w:rsidR="00FD0483">
        <w:rPr>
          <w:rFonts w:ascii="Century" w:eastAsia="ＭＳ 明朝" w:hAnsi="Century" w:cs="Times New Roman" w:hint="eastAsia"/>
          <w:color w:val="0070C0"/>
        </w:rPr>
        <w:t>カテゴリー別に入力</w:t>
      </w:r>
      <w:r w:rsidR="009F0B98" w:rsidRPr="009F0B98">
        <w:rPr>
          <w:rFonts w:ascii="Century" w:eastAsia="ＭＳ 明朝" w:hAnsi="Century" w:cs="Times New Roman" w:hint="eastAsia"/>
          <w:color w:val="0070C0"/>
        </w:rPr>
        <w:t>）</w:t>
      </w:r>
      <w:r w:rsidR="00FD0483">
        <w:rPr>
          <w:rFonts w:ascii="Century" w:eastAsia="ＭＳ 明朝" w:hAnsi="Century" w:cs="Times New Roman" w:hint="eastAsia"/>
          <w:color w:val="0070C0"/>
        </w:rPr>
        <w:t>を明記してください。</w:t>
      </w:r>
      <w:r>
        <w:rPr>
          <w:rFonts w:ascii="Century" w:eastAsia="ＭＳ 明朝" w:hAnsi="Century" w:cs="Times New Roman"/>
          <w:color w:val="0070C0"/>
        </w:rPr>
        <w:t>申請</w:t>
      </w:r>
      <w:r w:rsidR="00FD0483">
        <w:rPr>
          <w:rFonts w:ascii="Century" w:eastAsia="ＭＳ 明朝" w:hAnsi="Century" w:cs="Times New Roman" w:hint="eastAsia"/>
          <w:color w:val="0070C0"/>
        </w:rPr>
        <w:t>組織に直接雇用されていな</w:t>
      </w:r>
      <w:r w:rsidR="004D6A0C">
        <w:rPr>
          <w:rFonts w:ascii="Century" w:eastAsia="ＭＳ 明朝" w:hAnsi="Century" w:cs="Times New Roman" w:hint="eastAsia"/>
          <w:color w:val="0070C0"/>
        </w:rPr>
        <w:t>くても申請組織のために実働している</w:t>
      </w:r>
      <w:r w:rsidR="00FD0483">
        <w:rPr>
          <w:rFonts w:ascii="Century" w:eastAsia="ＭＳ 明朝" w:hAnsi="Century" w:cs="Times New Roman" w:hint="eastAsia"/>
          <w:color w:val="0070C0"/>
        </w:rPr>
        <w:t>ボランティアスタッフや専門家も含むこと。</w:t>
      </w:r>
    </w:p>
    <w:p w14:paraId="617FF4EC" w14:textId="77777777" w:rsidR="009F0B98" w:rsidRPr="009F0B98" w:rsidRDefault="009F0B98" w:rsidP="009F0B98">
      <w:pPr>
        <w:numPr>
          <w:ilvl w:val="0"/>
          <w:numId w:val="28"/>
        </w:numPr>
        <w:rPr>
          <w:rFonts w:ascii="Century" w:eastAsia="ＭＳ 明朝" w:hAnsi="Century" w:cs="Times New Roman"/>
          <w:color w:val="0070C0"/>
          <w:szCs w:val="21"/>
        </w:rPr>
      </w:pPr>
      <w:r w:rsidRPr="009F0B98">
        <w:rPr>
          <w:rFonts w:ascii="Century" w:eastAsia="ＭＳ 明朝" w:hAnsi="Century" w:cs="Times New Roman" w:hint="eastAsia"/>
          <w:color w:val="0070C0"/>
        </w:rPr>
        <w:t>常勤の地球科学者が在籍しているか明記してください。</w:t>
      </w:r>
    </w:p>
    <w:p w14:paraId="3908D2EC" w14:textId="50CA6485" w:rsidR="009F0B98" w:rsidRPr="00FD0483" w:rsidRDefault="00603BEB" w:rsidP="009F0B98">
      <w:pPr>
        <w:numPr>
          <w:ilvl w:val="0"/>
          <w:numId w:val="28"/>
        </w:numPr>
        <w:rPr>
          <w:rFonts w:ascii="Century" w:eastAsia="ＭＳ 明朝" w:hAnsi="Century" w:cs="Times New Roman"/>
          <w:color w:val="0070C0"/>
        </w:rPr>
      </w:pPr>
      <w:r>
        <w:rPr>
          <w:rFonts w:ascii="Century" w:eastAsia="ＭＳ 明朝" w:hAnsi="Century" w:cs="Times New Roman"/>
          <w:color w:val="0070C0"/>
          <w:szCs w:val="21"/>
        </w:rPr>
        <w:t>申請地域</w:t>
      </w:r>
      <w:r w:rsidR="009F0B98" w:rsidRPr="009F0B98">
        <w:rPr>
          <w:rFonts w:ascii="Century" w:eastAsia="ＭＳ 明朝" w:hAnsi="Century" w:cs="Times New Roman" w:hint="eastAsia"/>
          <w:color w:val="0070C0"/>
          <w:szCs w:val="21"/>
        </w:rPr>
        <w:t>の</w:t>
      </w:r>
      <w:r w:rsidR="009F0B98" w:rsidRPr="009F0B98">
        <w:rPr>
          <w:rFonts w:ascii="Century" w:eastAsia="ＭＳ 明朝" w:hAnsi="Century" w:cs="Times New Roman" w:hint="eastAsia"/>
          <w:color w:val="0070C0"/>
        </w:rPr>
        <w:t>運営に関わっている女性や、全体としてスタッフやサポートネットワークに雇用されているすべての女性の役割</w:t>
      </w:r>
      <w:r w:rsidR="00FD0483">
        <w:rPr>
          <w:rFonts w:ascii="Century" w:eastAsia="ＭＳ 明朝" w:hAnsi="Century" w:cs="Times New Roman" w:hint="eastAsia"/>
          <w:color w:val="0070C0"/>
        </w:rPr>
        <w:t>と</w:t>
      </w:r>
      <w:r w:rsidR="009F0B98" w:rsidRPr="009F0B98">
        <w:rPr>
          <w:rFonts w:ascii="Century" w:eastAsia="ＭＳ 明朝" w:hAnsi="Century" w:cs="Times New Roman" w:hint="eastAsia"/>
          <w:color w:val="0070C0"/>
        </w:rPr>
        <w:t>存在</w:t>
      </w:r>
      <w:r w:rsidR="00FD0483">
        <w:rPr>
          <w:rFonts w:ascii="Century" w:eastAsia="ＭＳ 明朝" w:hAnsi="Century" w:cs="Times New Roman" w:hint="eastAsia"/>
          <w:color w:val="0070C0"/>
        </w:rPr>
        <w:t>を示して</w:t>
      </w:r>
      <w:r w:rsidR="009F0B98" w:rsidRPr="009F0B98">
        <w:rPr>
          <w:rFonts w:ascii="Century" w:eastAsia="ＭＳ 明朝" w:hAnsi="Century" w:cs="Times New Roman" w:hint="eastAsia"/>
          <w:color w:val="0070C0"/>
        </w:rPr>
        <w:t>ください</w:t>
      </w:r>
      <w:r w:rsidR="009F0B98" w:rsidRPr="009F0B98">
        <w:rPr>
          <w:rFonts w:ascii="Century" w:eastAsia="ＭＳ 明朝" w:hAnsi="Century" w:cs="Times New Roman" w:hint="eastAsia"/>
          <w:color w:val="0070C0"/>
          <w:szCs w:val="21"/>
        </w:rPr>
        <w:t>。</w:t>
      </w:r>
    </w:p>
    <w:tbl>
      <w:tblPr>
        <w:tblStyle w:val="1"/>
        <w:tblW w:w="0" w:type="auto"/>
        <w:tblInd w:w="0" w:type="dxa"/>
        <w:tblLook w:val="04A0" w:firstRow="1" w:lastRow="0" w:firstColumn="1" w:lastColumn="0" w:noHBand="0" w:noVBand="1"/>
      </w:tblPr>
      <w:tblGrid>
        <w:gridCol w:w="543"/>
        <w:gridCol w:w="2010"/>
        <w:gridCol w:w="1547"/>
        <w:gridCol w:w="1864"/>
        <w:gridCol w:w="1551"/>
        <w:gridCol w:w="979"/>
        <w:gridCol w:w="902"/>
      </w:tblGrid>
      <w:tr w:rsidR="001F75ED" w:rsidRPr="001F75ED" w14:paraId="497E6B0D" w14:textId="77777777" w:rsidTr="00043946">
        <w:trPr>
          <w:trHeight w:hRule="exact" w:val="284"/>
        </w:trPr>
        <w:tc>
          <w:tcPr>
            <w:tcW w:w="497" w:type="dxa"/>
            <w:tcBorders>
              <w:top w:val="single" w:sz="4" w:space="0" w:color="auto"/>
              <w:left w:val="single" w:sz="4" w:space="0" w:color="auto"/>
              <w:bottom w:val="single" w:sz="4" w:space="0" w:color="auto"/>
              <w:right w:val="single" w:sz="4" w:space="0" w:color="auto"/>
            </w:tcBorders>
            <w:hideMark/>
          </w:tcPr>
          <w:p w14:paraId="22907B5B" w14:textId="6926478C" w:rsidR="009F0B98" w:rsidRPr="001F75ED" w:rsidRDefault="001F75ED" w:rsidP="009F0B98">
            <w:pPr>
              <w:autoSpaceDE w:val="0"/>
              <w:autoSpaceDN w:val="0"/>
              <w:adjustRightInd w:val="0"/>
              <w:jc w:val="center"/>
              <w:rPr>
                <w:rFonts w:ascii="Arial" w:eastAsia="ＭＳ 明朝" w:hAnsi="Arial"/>
              </w:rPr>
            </w:pPr>
            <w:r w:rsidRPr="001F75ED">
              <w:rPr>
                <w:rFonts w:ascii="Arial" w:eastAsia="ＭＳ 明朝" w:hAnsi="Arial" w:hint="eastAsia"/>
              </w:rPr>
              <w:t>No.</w:t>
            </w:r>
          </w:p>
        </w:tc>
        <w:tc>
          <w:tcPr>
            <w:tcW w:w="2020" w:type="dxa"/>
            <w:tcBorders>
              <w:top w:val="single" w:sz="4" w:space="0" w:color="auto"/>
              <w:left w:val="single" w:sz="4" w:space="0" w:color="auto"/>
              <w:bottom w:val="single" w:sz="4" w:space="0" w:color="auto"/>
              <w:right w:val="single" w:sz="4" w:space="0" w:color="auto"/>
            </w:tcBorders>
            <w:hideMark/>
          </w:tcPr>
          <w:p w14:paraId="1BD920D0" w14:textId="77777777" w:rsidR="009F0B98" w:rsidRPr="001F75ED" w:rsidRDefault="009F0B98" w:rsidP="009F0B98">
            <w:pPr>
              <w:autoSpaceDE w:val="0"/>
              <w:autoSpaceDN w:val="0"/>
              <w:adjustRightInd w:val="0"/>
              <w:jc w:val="center"/>
              <w:rPr>
                <w:rFonts w:ascii="Arial" w:eastAsia="ＭＳ 明朝" w:hAnsi="Arial"/>
              </w:rPr>
            </w:pPr>
            <w:r w:rsidRPr="001F75ED">
              <w:rPr>
                <w:rFonts w:ascii="Arial" w:eastAsia="ＭＳ 明朝" w:hAnsi="Arial" w:hint="eastAsia"/>
              </w:rPr>
              <w:t>名前</w:t>
            </w:r>
          </w:p>
        </w:tc>
        <w:tc>
          <w:tcPr>
            <w:tcW w:w="1557" w:type="dxa"/>
            <w:tcBorders>
              <w:top w:val="single" w:sz="4" w:space="0" w:color="auto"/>
              <w:left w:val="single" w:sz="4" w:space="0" w:color="auto"/>
              <w:bottom w:val="single" w:sz="4" w:space="0" w:color="auto"/>
              <w:right w:val="single" w:sz="4" w:space="0" w:color="auto"/>
            </w:tcBorders>
            <w:hideMark/>
          </w:tcPr>
          <w:p w14:paraId="73CC7B5D" w14:textId="79783C04" w:rsidR="009F0B98" w:rsidRPr="001F75ED" w:rsidRDefault="00154CCE" w:rsidP="009F0B98">
            <w:pPr>
              <w:autoSpaceDE w:val="0"/>
              <w:autoSpaceDN w:val="0"/>
              <w:adjustRightInd w:val="0"/>
              <w:jc w:val="center"/>
              <w:rPr>
                <w:rFonts w:ascii="Arial" w:eastAsia="ＭＳ 明朝" w:hAnsi="Arial"/>
              </w:rPr>
            </w:pPr>
            <w:r w:rsidRPr="001F75ED">
              <w:rPr>
                <w:rFonts w:ascii="Arial" w:eastAsia="ＭＳ 明朝" w:hAnsi="Arial" w:hint="eastAsia"/>
              </w:rPr>
              <w:t>雇用</w:t>
            </w:r>
          </w:p>
        </w:tc>
        <w:tc>
          <w:tcPr>
            <w:tcW w:w="1875" w:type="dxa"/>
            <w:tcBorders>
              <w:top w:val="single" w:sz="4" w:space="0" w:color="auto"/>
              <w:left w:val="single" w:sz="4" w:space="0" w:color="auto"/>
              <w:bottom w:val="single" w:sz="4" w:space="0" w:color="auto"/>
              <w:right w:val="single" w:sz="4" w:space="0" w:color="auto"/>
            </w:tcBorders>
            <w:hideMark/>
          </w:tcPr>
          <w:p w14:paraId="06A59AA5" w14:textId="77777777" w:rsidR="009F0B98" w:rsidRPr="001F75ED" w:rsidRDefault="009F0B98" w:rsidP="009F0B98">
            <w:pPr>
              <w:autoSpaceDE w:val="0"/>
              <w:autoSpaceDN w:val="0"/>
              <w:adjustRightInd w:val="0"/>
              <w:jc w:val="center"/>
              <w:rPr>
                <w:rFonts w:ascii="Arial" w:eastAsia="ＭＳ 明朝" w:hAnsi="Arial"/>
              </w:rPr>
            </w:pPr>
            <w:r w:rsidRPr="001F75ED">
              <w:rPr>
                <w:rFonts w:ascii="Arial" w:eastAsia="ＭＳ 明朝" w:hAnsi="Arial" w:hint="eastAsia"/>
              </w:rPr>
              <w:t>任務</w:t>
            </w:r>
          </w:p>
        </w:tc>
        <w:tc>
          <w:tcPr>
            <w:tcW w:w="1559" w:type="dxa"/>
            <w:tcBorders>
              <w:top w:val="single" w:sz="4" w:space="0" w:color="auto"/>
              <w:left w:val="single" w:sz="4" w:space="0" w:color="auto"/>
              <w:bottom w:val="single" w:sz="4" w:space="0" w:color="auto"/>
              <w:right w:val="single" w:sz="4" w:space="0" w:color="auto"/>
            </w:tcBorders>
            <w:hideMark/>
          </w:tcPr>
          <w:p w14:paraId="1A2A6929" w14:textId="77777777" w:rsidR="009F0B98" w:rsidRPr="001F75ED" w:rsidRDefault="009F0B98" w:rsidP="009F0B98">
            <w:pPr>
              <w:autoSpaceDE w:val="0"/>
              <w:autoSpaceDN w:val="0"/>
              <w:adjustRightInd w:val="0"/>
              <w:jc w:val="center"/>
              <w:rPr>
                <w:rFonts w:ascii="Arial" w:eastAsia="ＭＳ 明朝" w:hAnsi="Arial"/>
              </w:rPr>
            </w:pPr>
            <w:r w:rsidRPr="001F75ED">
              <w:rPr>
                <w:rFonts w:ascii="Arial" w:eastAsia="ＭＳ 明朝" w:hAnsi="Arial" w:hint="eastAsia"/>
              </w:rPr>
              <w:t>専門</w:t>
            </w:r>
          </w:p>
        </w:tc>
        <w:tc>
          <w:tcPr>
            <w:tcW w:w="982" w:type="dxa"/>
            <w:tcBorders>
              <w:top w:val="single" w:sz="4" w:space="0" w:color="auto"/>
              <w:left w:val="single" w:sz="4" w:space="0" w:color="auto"/>
              <w:bottom w:val="single" w:sz="4" w:space="0" w:color="auto"/>
              <w:right w:val="single" w:sz="4" w:space="0" w:color="auto"/>
            </w:tcBorders>
            <w:hideMark/>
          </w:tcPr>
          <w:p w14:paraId="68110CBA" w14:textId="77777777" w:rsidR="009F0B98" w:rsidRPr="001F75ED" w:rsidRDefault="009F0B98" w:rsidP="009F0B98">
            <w:pPr>
              <w:autoSpaceDE w:val="0"/>
              <w:autoSpaceDN w:val="0"/>
              <w:adjustRightInd w:val="0"/>
              <w:jc w:val="center"/>
              <w:rPr>
                <w:rFonts w:ascii="Arial" w:eastAsia="ＭＳ 明朝" w:hAnsi="Arial"/>
              </w:rPr>
            </w:pPr>
            <w:r w:rsidRPr="001F75ED">
              <w:rPr>
                <w:rFonts w:ascii="Arial" w:eastAsia="ＭＳ 明朝" w:hAnsi="Arial"/>
              </w:rPr>
              <w:t xml:space="preserve">% </w:t>
            </w:r>
            <w:r w:rsidRPr="001F75ED">
              <w:rPr>
                <w:rFonts w:ascii="Arial" w:eastAsia="ＭＳ 明朝" w:hAnsi="Arial" w:hint="eastAsia"/>
              </w:rPr>
              <w:t>時間</w:t>
            </w:r>
          </w:p>
        </w:tc>
        <w:tc>
          <w:tcPr>
            <w:tcW w:w="906" w:type="dxa"/>
            <w:tcBorders>
              <w:top w:val="single" w:sz="4" w:space="0" w:color="auto"/>
              <w:left w:val="single" w:sz="4" w:space="0" w:color="auto"/>
              <w:bottom w:val="single" w:sz="4" w:space="0" w:color="auto"/>
              <w:right w:val="single" w:sz="4" w:space="0" w:color="auto"/>
            </w:tcBorders>
            <w:hideMark/>
          </w:tcPr>
          <w:p w14:paraId="71223CAB" w14:textId="77777777" w:rsidR="009F0B98" w:rsidRPr="001F75ED" w:rsidRDefault="009F0B98" w:rsidP="009F0B98">
            <w:pPr>
              <w:autoSpaceDE w:val="0"/>
              <w:autoSpaceDN w:val="0"/>
              <w:adjustRightInd w:val="0"/>
              <w:jc w:val="center"/>
              <w:rPr>
                <w:rFonts w:ascii="Arial" w:eastAsia="ＭＳ 明朝" w:hAnsi="Arial"/>
              </w:rPr>
            </w:pPr>
            <w:r w:rsidRPr="001F75ED">
              <w:rPr>
                <w:rFonts w:ascii="Arial" w:eastAsia="ＭＳ 明朝" w:hAnsi="Arial" w:hint="eastAsia"/>
              </w:rPr>
              <w:t>性別</w:t>
            </w:r>
          </w:p>
        </w:tc>
      </w:tr>
      <w:tr w:rsidR="009F0B98" w:rsidRPr="009F0B98" w14:paraId="0662DB48" w14:textId="77777777" w:rsidTr="00043946">
        <w:trPr>
          <w:trHeight w:hRule="exact" w:val="682"/>
        </w:trPr>
        <w:tc>
          <w:tcPr>
            <w:tcW w:w="497" w:type="dxa"/>
            <w:tcBorders>
              <w:top w:val="single" w:sz="4" w:space="0" w:color="auto"/>
              <w:left w:val="single" w:sz="4" w:space="0" w:color="auto"/>
              <w:bottom w:val="single" w:sz="4" w:space="0" w:color="auto"/>
              <w:right w:val="single" w:sz="4" w:space="0" w:color="auto"/>
            </w:tcBorders>
            <w:hideMark/>
          </w:tcPr>
          <w:p w14:paraId="11DDA02D" w14:textId="77777777" w:rsidR="009F0B98" w:rsidRPr="009F0B98" w:rsidRDefault="009F0B98" w:rsidP="009F0B98">
            <w:pPr>
              <w:autoSpaceDE w:val="0"/>
              <w:autoSpaceDN w:val="0"/>
              <w:adjustRightInd w:val="0"/>
              <w:rPr>
                <w:rFonts w:ascii="Arial" w:eastAsia="ＭＳ 明朝" w:hAnsi="Arial"/>
                <w:color w:val="0070C0"/>
              </w:rPr>
            </w:pPr>
            <w:r w:rsidRPr="009F0B98">
              <w:rPr>
                <w:rFonts w:ascii="Arial" w:eastAsia="ＭＳ 明朝" w:hAnsi="Arial"/>
                <w:color w:val="0070C0"/>
              </w:rPr>
              <w:t>1</w:t>
            </w:r>
          </w:p>
        </w:tc>
        <w:tc>
          <w:tcPr>
            <w:tcW w:w="2020" w:type="dxa"/>
            <w:tcBorders>
              <w:top w:val="single" w:sz="4" w:space="0" w:color="auto"/>
              <w:left w:val="single" w:sz="4" w:space="0" w:color="auto"/>
              <w:bottom w:val="single" w:sz="4" w:space="0" w:color="auto"/>
              <w:right w:val="single" w:sz="4" w:space="0" w:color="auto"/>
            </w:tcBorders>
            <w:hideMark/>
          </w:tcPr>
          <w:p w14:paraId="7E5698A3" w14:textId="62D49583" w:rsidR="009F0B98" w:rsidRPr="009F0B98" w:rsidRDefault="009F0B98" w:rsidP="009F0B98">
            <w:pPr>
              <w:autoSpaceDE w:val="0"/>
              <w:autoSpaceDN w:val="0"/>
              <w:adjustRightInd w:val="0"/>
              <w:rPr>
                <w:rFonts w:ascii="Arial" w:eastAsia="ＭＳ 明朝" w:hAnsi="Arial"/>
                <w:color w:val="0070C0"/>
              </w:rPr>
            </w:pPr>
            <w:r>
              <w:rPr>
                <w:rFonts w:ascii="Arial" w:eastAsia="ＭＳ 明朝" w:hAnsi="Arial" w:hint="eastAsia"/>
                <w:color w:val="0070C0"/>
              </w:rPr>
              <w:t>〇〇　〇〇</w:t>
            </w:r>
          </w:p>
        </w:tc>
        <w:tc>
          <w:tcPr>
            <w:tcW w:w="1557" w:type="dxa"/>
            <w:tcBorders>
              <w:top w:val="single" w:sz="4" w:space="0" w:color="auto"/>
              <w:left w:val="single" w:sz="4" w:space="0" w:color="auto"/>
              <w:bottom w:val="single" w:sz="4" w:space="0" w:color="auto"/>
              <w:right w:val="single" w:sz="4" w:space="0" w:color="auto"/>
            </w:tcBorders>
            <w:hideMark/>
          </w:tcPr>
          <w:p w14:paraId="5B2AB18E" w14:textId="4B3F8994" w:rsidR="009F0B98" w:rsidRPr="009F0B98" w:rsidRDefault="00154CCE" w:rsidP="009F0B98">
            <w:pPr>
              <w:autoSpaceDE w:val="0"/>
              <w:autoSpaceDN w:val="0"/>
              <w:adjustRightInd w:val="0"/>
              <w:rPr>
                <w:rFonts w:ascii="Arial" w:eastAsia="ＭＳ 明朝" w:hAnsi="Arial"/>
                <w:color w:val="0070C0"/>
              </w:rPr>
            </w:pPr>
            <w:r>
              <w:rPr>
                <w:rFonts w:ascii="Arial" w:eastAsia="ＭＳ 明朝" w:hAnsi="Arial" w:hint="eastAsia"/>
                <w:color w:val="0070C0"/>
              </w:rPr>
              <w:t>常勤／</w:t>
            </w:r>
            <w:r w:rsidR="009F0B98" w:rsidRPr="009F0B98">
              <w:rPr>
                <w:rFonts w:ascii="Arial" w:eastAsia="ＭＳ 明朝" w:hAnsi="Arial" w:hint="eastAsia"/>
                <w:color w:val="0070C0"/>
              </w:rPr>
              <w:t>臨時</w:t>
            </w:r>
          </w:p>
        </w:tc>
        <w:tc>
          <w:tcPr>
            <w:tcW w:w="1875" w:type="dxa"/>
            <w:tcBorders>
              <w:top w:val="single" w:sz="4" w:space="0" w:color="auto"/>
              <w:left w:val="single" w:sz="4" w:space="0" w:color="auto"/>
              <w:bottom w:val="single" w:sz="4" w:space="0" w:color="auto"/>
              <w:right w:val="single" w:sz="4" w:space="0" w:color="auto"/>
            </w:tcBorders>
            <w:hideMark/>
          </w:tcPr>
          <w:p w14:paraId="0FEA76AC" w14:textId="24D50539" w:rsidR="009F0B98" w:rsidRPr="009F0B98" w:rsidRDefault="009F0B98" w:rsidP="009F0B98">
            <w:pPr>
              <w:autoSpaceDE w:val="0"/>
              <w:autoSpaceDN w:val="0"/>
              <w:adjustRightInd w:val="0"/>
              <w:rPr>
                <w:rFonts w:ascii="Arial" w:eastAsia="ＭＳ 明朝" w:hAnsi="Arial"/>
                <w:color w:val="0070C0"/>
              </w:rPr>
            </w:pPr>
            <w:r w:rsidRPr="009F0B98">
              <w:rPr>
                <w:rFonts w:ascii="Arial" w:eastAsia="ＭＳ 明朝" w:hAnsi="Arial" w:hint="eastAsia"/>
                <w:color w:val="0070C0"/>
              </w:rPr>
              <w:t>例：現地</w:t>
            </w:r>
            <w:r w:rsidR="00154CCE">
              <w:rPr>
                <w:rFonts w:ascii="Arial" w:eastAsia="ＭＳ 明朝" w:hAnsi="Arial" w:hint="eastAsia"/>
                <w:color w:val="0070C0"/>
              </w:rPr>
              <w:t>責任者</w:t>
            </w:r>
          </w:p>
        </w:tc>
        <w:tc>
          <w:tcPr>
            <w:tcW w:w="1559" w:type="dxa"/>
            <w:tcBorders>
              <w:top w:val="single" w:sz="4" w:space="0" w:color="auto"/>
              <w:left w:val="single" w:sz="4" w:space="0" w:color="auto"/>
              <w:bottom w:val="single" w:sz="4" w:space="0" w:color="auto"/>
              <w:right w:val="single" w:sz="4" w:space="0" w:color="auto"/>
            </w:tcBorders>
            <w:hideMark/>
          </w:tcPr>
          <w:p w14:paraId="30D74F0B" w14:textId="77777777" w:rsidR="009F0B98" w:rsidRPr="009F0B98" w:rsidRDefault="009F0B98" w:rsidP="009F0B98">
            <w:pPr>
              <w:autoSpaceDE w:val="0"/>
              <w:autoSpaceDN w:val="0"/>
              <w:adjustRightInd w:val="0"/>
              <w:rPr>
                <w:rFonts w:ascii="Arial" w:eastAsia="ＭＳ 明朝" w:hAnsi="Arial"/>
                <w:color w:val="0070C0"/>
              </w:rPr>
            </w:pPr>
            <w:r w:rsidRPr="009F0B98">
              <w:rPr>
                <w:rFonts w:ascii="Arial" w:eastAsia="ＭＳ 明朝" w:hAnsi="Arial" w:hint="eastAsia"/>
                <w:color w:val="0070C0"/>
              </w:rPr>
              <w:t>例：人類学</w:t>
            </w:r>
          </w:p>
        </w:tc>
        <w:tc>
          <w:tcPr>
            <w:tcW w:w="982" w:type="dxa"/>
            <w:tcBorders>
              <w:top w:val="single" w:sz="4" w:space="0" w:color="auto"/>
              <w:left w:val="single" w:sz="4" w:space="0" w:color="auto"/>
              <w:bottom w:val="single" w:sz="4" w:space="0" w:color="auto"/>
              <w:right w:val="single" w:sz="4" w:space="0" w:color="auto"/>
            </w:tcBorders>
            <w:hideMark/>
          </w:tcPr>
          <w:p w14:paraId="4F00396E" w14:textId="77777777" w:rsidR="009F0B98" w:rsidRPr="009F0B98" w:rsidRDefault="009F0B98" w:rsidP="009F0B98">
            <w:pPr>
              <w:autoSpaceDE w:val="0"/>
              <w:autoSpaceDN w:val="0"/>
              <w:adjustRightInd w:val="0"/>
              <w:rPr>
                <w:rFonts w:ascii="Arial" w:eastAsia="ＭＳ 明朝" w:hAnsi="Arial"/>
                <w:color w:val="0070C0"/>
              </w:rPr>
            </w:pPr>
            <w:r w:rsidRPr="009F0B98">
              <w:rPr>
                <w:rFonts w:ascii="Arial" w:eastAsia="ＭＳ 明朝" w:hAnsi="Arial" w:hint="eastAsia"/>
                <w:color w:val="0070C0"/>
              </w:rPr>
              <w:t>例：</w:t>
            </w:r>
            <w:r w:rsidRPr="009F0B98">
              <w:rPr>
                <w:rFonts w:ascii="Arial" w:eastAsia="ＭＳ 明朝" w:hAnsi="Arial"/>
                <w:color w:val="0070C0"/>
              </w:rPr>
              <w:t>50%</w:t>
            </w:r>
          </w:p>
        </w:tc>
        <w:tc>
          <w:tcPr>
            <w:tcW w:w="906" w:type="dxa"/>
            <w:tcBorders>
              <w:top w:val="single" w:sz="4" w:space="0" w:color="auto"/>
              <w:left w:val="single" w:sz="4" w:space="0" w:color="auto"/>
              <w:bottom w:val="single" w:sz="4" w:space="0" w:color="auto"/>
              <w:right w:val="single" w:sz="4" w:space="0" w:color="auto"/>
            </w:tcBorders>
            <w:hideMark/>
          </w:tcPr>
          <w:p w14:paraId="56A80208" w14:textId="50DE9648" w:rsidR="009F0B98" w:rsidRPr="009F0B98" w:rsidRDefault="009F0B98" w:rsidP="009F0B98">
            <w:pPr>
              <w:autoSpaceDE w:val="0"/>
              <w:autoSpaceDN w:val="0"/>
              <w:adjustRightInd w:val="0"/>
              <w:jc w:val="center"/>
              <w:rPr>
                <w:rFonts w:ascii="Arial" w:eastAsia="ＭＳ 明朝" w:hAnsi="Arial"/>
                <w:color w:val="0070C0"/>
              </w:rPr>
            </w:pPr>
            <w:r w:rsidRPr="009F0B98">
              <w:rPr>
                <w:rFonts w:ascii="Arial" w:eastAsia="ＭＳ 明朝" w:hAnsi="Arial" w:hint="eastAsia"/>
                <w:color w:val="0070C0"/>
              </w:rPr>
              <w:t>男</w:t>
            </w:r>
            <w:r w:rsidR="00154CCE">
              <w:rPr>
                <w:rFonts w:ascii="Arial" w:eastAsia="ＭＳ 明朝" w:hAnsi="Arial" w:hint="eastAsia"/>
                <w:color w:val="0070C0"/>
              </w:rPr>
              <w:t>／</w:t>
            </w:r>
            <w:r w:rsidRPr="009F0B98">
              <w:rPr>
                <w:rFonts w:ascii="Arial" w:eastAsia="ＭＳ 明朝" w:hAnsi="Arial" w:hint="eastAsia"/>
                <w:color w:val="0070C0"/>
              </w:rPr>
              <w:t>女</w:t>
            </w:r>
          </w:p>
        </w:tc>
      </w:tr>
      <w:tr w:rsidR="009F0B98" w:rsidRPr="009F0B98" w14:paraId="19FC2F5B" w14:textId="77777777" w:rsidTr="00043946">
        <w:trPr>
          <w:trHeight w:hRule="exact" w:val="284"/>
        </w:trPr>
        <w:tc>
          <w:tcPr>
            <w:tcW w:w="497" w:type="dxa"/>
            <w:tcBorders>
              <w:top w:val="single" w:sz="4" w:space="0" w:color="auto"/>
              <w:left w:val="single" w:sz="4" w:space="0" w:color="auto"/>
              <w:bottom w:val="single" w:sz="4" w:space="0" w:color="auto"/>
              <w:right w:val="single" w:sz="4" w:space="0" w:color="auto"/>
            </w:tcBorders>
            <w:hideMark/>
          </w:tcPr>
          <w:p w14:paraId="1982FBA0" w14:textId="77777777" w:rsidR="009F0B98" w:rsidRPr="009F0B98" w:rsidRDefault="009F0B98" w:rsidP="009F0B98">
            <w:pPr>
              <w:autoSpaceDE w:val="0"/>
              <w:autoSpaceDN w:val="0"/>
              <w:adjustRightInd w:val="0"/>
              <w:rPr>
                <w:rFonts w:ascii="Arial" w:eastAsia="ＭＳ 明朝" w:hAnsi="Arial"/>
                <w:color w:val="0070C0"/>
              </w:rPr>
            </w:pPr>
            <w:r w:rsidRPr="009F0B98">
              <w:rPr>
                <w:rFonts w:ascii="Arial" w:eastAsia="ＭＳ 明朝" w:hAnsi="Arial"/>
                <w:color w:val="0070C0"/>
              </w:rPr>
              <w:t>2</w:t>
            </w:r>
          </w:p>
        </w:tc>
        <w:tc>
          <w:tcPr>
            <w:tcW w:w="2020" w:type="dxa"/>
            <w:tcBorders>
              <w:top w:val="single" w:sz="4" w:space="0" w:color="auto"/>
              <w:left w:val="single" w:sz="4" w:space="0" w:color="auto"/>
              <w:bottom w:val="single" w:sz="4" w:space="0" w:color="auto"/>
              <w:right w:val="single" w:sz="4" w:space="0" w:color="auto"/>
            </w:tcBorders>
            <w:hideMark/>
          </w:tcPr>
          <w:p w14:paraId="50FBF1E1" w14:textId="77777777" w:rsidR="009F0B98" w:rsidRPr="009F0B98" w:rsidRDefault="009F0B98" w:rsidP="009F0B98">
            <w:pPr>
              <w:autoSpaceDE w:val="0"/>
              <w:autoSpaceDN w:val="0"/>
              <w:adjustRightInd w:val="0"/>
              <w:rPr>
                <w:rFonts w:ascii="Arial" w:eastAsia="ＭＳ 明朝" w:hAnsi="Arial"/>
                <w:color w:val="0070C0"/>
              </w:rPr>
            </w:pPr>
            <w:r w:rsidRPr="009F0B98">
              <w:rPr>
                <w:rFonts w:ascii="Arial" w:eastAsia="ＭＳ 明朝" w:hAnsi="Arial"/>
                <w:color w:val="0070C0"/>
              </w:rPr>
              <w:t>............</w:t>
            </w:r>
          </w:p>
        </w:tc>
        <w:tc>
          <w:tcPr>
            <w:tcW w:w="1557" w:type="dxa"/>
            <w:tcBorders>
              <w:top w:val="single" w:sz="4" w:space="0" w:color="auto"/>
              <w:left w:val="single" w:sz="4" w:space="0" w:color="auto"/>
              <w:bottom w:val="single" w:sz="4" w:space="0" w:color="auto"/>
              <w:right w:val="single" w:sz="4" w:space="0" w:color="auto"/>
            </w:tcBorders>
          </w:tcPr>
          <w:p w14:paraId="6C7B2CE3" w14:textId="77777777" w:rsidR="009F0B98" w:rsidRPr="009F0B98" w:rsidRDefault="009F0B98" w:rsidP="009F0B98">
            <w:pPr>
              <w:autoSpaceDE w:val="0"/>
              <w:autoSpaceDN w:val="0"/>
              <w:adjustRightInd w:val="0"/>
              <w:rPr>
                <w:rFonts w:ascii="Arial" w:eastAsia="ＭＳ 明朝" w:hAnsi="Arial"/>
                <w:color w:val="0070C0"/>
              </w:rPr>
            </w:pPr>
          </w:p>
        </w:tc>
        <w:tc>
          <w:tcPr>
            <w:tcW w:w="1875" w:type="dxa"/>
            <w:tcBorders>
              <w:top w:val="single" w:sz="4" w:space="0" w:color="auto"/>
              <w:left w:val="single" w:sz="4" w:space="0" w:color="auto"/>
              <w:bottom w:val="single" w:sz="4" w:space="0" w:color="auto"/>
              <w:right w:val="single" w:sz="4" w:space="0" w:color="auto"/>
            </w:tcBorders>
          </w:tcPr>
          <w:p w14:paraId="4C75ECBC" w14:textId="77777777" w:rsidR="009F0B98" w:rsidRPr="009F0B98" w:rsidRDefault="009F0B98" w:rsidP="009F0B98">
            <w:pPr>
              <w:autoSpaceDE w:val="0"/>
              <w:autoSpaceDN w:val="0"/>
              <w:adjustRightInd w:val="0"/>
              <w:rPr>
                <w:rFonts w:ascii="Arial" w:eastAsia="ＭＳ 明朝" w:hAnsi="Arial"/>
                <w:color w:val="0070C0"/>
              </w:rPr>
            </w:pPr>
          </w:p>
        </w:tc>
        <w:tc>
          <w:tcPr>
            <w:tcW w:w="1559" w:type="dxa"/>
            <w:tcBorders>
              <w:top w:val="single" w:sz="4" w:space="0" w:color="auto"/>
              <w:left w:val="single" w:sz="4" w:space="0" w:color="auto"/>
              <w:bottom w:val="single" w:sz="4" w:space="0" w:color="auto"/>
              <w:right w:val="single" w:sz="4" w:space="0" w:color="auto"/>
            </w:tcBorders>
          </w:tcPr>
          <w:p w14:paraId="6307D444" w14:textId="77777777" w:rsidR="009F0B98" w:rsidRPr="009F0B98" w:rsidRDefault="009F0B98" w:rsidP="009F0B98">
            <w:pPr>
              <w:autoSpaceDE w:val="0"/>
              <w:autoSpaceDN w:val="0"/>
              <w:adjustRightInd w:val="0"/>
              <w:rPr>
                <w:rFonts w:ascii="Arial" w:eastAsia="ＭＳ 明朝" w:hAnsi="Arial"/>
                <w:color w:val="0070C0"/>
              </w:rPr>
            </w:pPr>
          </w:p>
        </w:tc>
        <w:tc>
          <w:tcPr>
            <w:tcW w:w="982" w:type="dxa"/>
            <w:tcBorders>
              <w:top w:val="single" w:sz="4" w:space="0" w:color="auto"/>
              <w:left w:val="single" w:sz="4" w:space="0" w:color="auto"/>
              <w:bottom w:val="single" w:sz="4" w:space="0" w:color="auto"/>
              <w:right w:val="single" w:sz="4" w:space="0" w:color="auto"/>
            </w:tcBorders>
          </w:tcPr>
          <w:p w14:paraId="3E672B17" w14:textId="77777777" w:rsidR="009F0B98" w:rsidRPr="009F0B98" w:rsidRDefault="009F0B98" w:rsidP="009F0B98">
            <w:pPr>
              <w:autoSpaceDE w:val="0"/>
              <w:autoSpaceDN w:val="0"/>
              <w:adjustRightInd w:val="0"/>
              <w:rPr>
                <w:rFonts w:ascii="Arial" w:eastAsia="ＭＳ 明朝" w:hAnsi="Arial"/>
                <w:color w:val="0070C0"/>
              </w:rPr>
            </w:pPr>
          </w:p>
        </w:tc>
        <w:tc>
          <w:tcPr>
            <w:tcW w:w="906" w:type="dxa"/>
            <w:tcBorders>
              <w:top w:val="single" w:sz="4" w:space="0" w:color="auto"/>
              <w:left w:val="single" w:sz="4" w:space="0" w:color="auto"/>
              <w:bottom w:val="single" w:sz="4" w:space="0" w:color="auto"/>
              <w:right w:val="single" w:sz="4" w:space="0" w:color="auto"/>
            </w:tcBorders>
          </w:tcPr>
          <w:p w14:paraId="16ECEAE6" w14:textId="77777777" w:rsidR="009F0B98" w:rsidRPr="009F0B98" w:rsidRDefault="009F0B98" w:rsidP="009F0B98">
            <w:pPr>
              <w:autoSpaceDE w:val="0"/>
              <w:autoSpaceDN w:val="0"/>
              <w:adjustRightInd w:val="0"/>
              <w:rPr>
                <w:rFonts w:ascii="Arial" w:eastAsia="ＭＳ 明朝" w:hAnsi="Arial"/>
                <w:color w:val="0070C0"/>
              </w:rPr>
            </w:pPr>
          </w:p>
        </w:tc>
      </w:tr>
    </w:tbl>
    <w:p w14:paraId="7AB17991" w14:textId="77777777" w:rsidR="009F0B98" w:rsidRPr="009F0B98" w:rsidRDefault="009F0B98" w:rsidP="009F0B98">
      <w:pPr>
        <w:rPr>
          <w:rFonts w:ascii="Century" w:eastAsia="ＭＳ 明朝" w:hAnsi="Century" w:cs="Times New Roman"/>
        </w:rPr>
      </w:pPr>
    </w:p>
    <w:p w14:paraId="5607D104" w14:textId="7F4E6BE8" w:rsidR="00FD0483" w:rsidRPr="001F75ED" w:rsidRDefault="00FD0483" w:rsidP="00FD0483">
      <w:pPr>
        <w:rPr>
          <w:rFonts w:ascii="Century" w:eastAsia="ＭＳ 明朝" w:hAnsi="Century" w:cs="Times New Roman"/>
          <w:b/>
          <w:sz w:val="28"/>
          <w:szCs w:val="28"/>
        </w:rPr>
      </w:pPr>
      <w:r w:rsidRPr="001F75ED">
        <w:rPr>
          <w:rFonts w:ascii="Century" w:eastAsia="ＭＳ 明朝" w:hAnsi="Century" w:cs="Times New Roman"/>
          <w:b/>
          <w:sz w:val="28"/>
          <w:szCs w:val="28"/>
        </w:rPr>
        <w:t>E.4</w:t>
      </w:r>
      <w:r w:rsidRPr="001F75ED">
        <w:rPr>
          <w:rFonts w:ascii="Century" w:eastAsia="ＭＳ 明朝" w:hAnsi="Century" w:cs="Times New Roman" w:hint="eastAsia"/>
          <w:b/>
          <w:sz w:val="28"/>
          <w:szCs w:val="28"/>
        </w:rPr>
        <w:t xml:space="preserve">　重複</w:t>
      </w:r>
      <w:r w:rsidRPr="001F75ED">
        <w:rPr>
          <w:rFonts w:hint="eastAsia"/>
          <w:b/>
          <w:sz w:val="28"/>
          <w:szCs w:val="28"/>
        </w:rPr>
        <w:t>（オーバーラッピング）</w:t>
      </w:r>
    </w:p>
    <w:p w14:paraId="3DCE8086" w14:textId="7D64D253" w:rsidR="00CE033E" w:rsidRDefault="00603BEB" w:rsidP="00FD0483">
      <w:pPr>
        <w:rPr>
          <w:rStyle w:val="A20"/>
          <w:rFonts w:ascii="Arial" w:hAnsi="Arial"/>
          <w:b w:val="0"/>
          <w:color w:val="0070C0"/>
          <w:sz w:val="20"/>
        </w:rPr>
      </w:pPr>
      <w:r>
        <w:rPr>
          <w:rFonts w:ascii="Century" w:eastAsia="ＭＳ 明朝" w:hAnsi="Century" w:cs="Times New Roman"/>
          <w:color w:val="0070C0"/>
          <w:szCs w:val="21"/>
        </w:rPr>
        <w:t>申請地域</w:t>
      </w:r>
      <w:r w:rsidR="00FD0483">
        <w:rPr>
          <w:rFonts w:hint="eastAsia"/>
          <w:color w:val="0070C0"/>
          <w:szCs w:val="21"/>
        </w:rPr>
        <w:t>が</w:t>
      </w:r>
      <w:r w:rsidR="00CE033E" w:rsidRPr="00CE033E">
        <w:rPr>
          <w:rFonts w:hint="eastAsia"/>
          <w:color w:val="0070C0"/>
          <w:szCs w:val="21"/>
        </w:rPr>
        <w:t>世界遺産や生物圏</w:t>
      </w:r>
      <w:r w:rsidR="00CE033E">
        <w:rPr>
          <w:rFonts w:hint="eastAsia"/>
          <w:color w:val="0070C0"/>
          <w:szCs w:val="21"/>
        </w:rPr>
        <w:t>保存地域</w:t>
      </w:r>
      <w:r w:rsidR="00CE033E" w:rsidRPr="00CE033E">
        <w:rPr>
          <w:rFonts w:hint="eastAsia"/>
          <w:color w:val="0070C0"/>
          <w:szCs w:val="21"/>
        </w:rPr>
        <w:t>のような他のユネスコ</w:t>
      </w:r>
      <w:r w:rsidR="00CE033E">
        <w:rPr>
          <w:rFonts w:hint="eastAsia"/>
          <w:color w:val="0070C0"/>
          <w:szCs w:val="21"/>
        </w:rPr>
        <w:t>サイト</w:t>
      </w:r>
      <w:r w:rsidR="00CE033E" w:rsidRPr="00CE033E">
        <w:rPr>
          <w:rFonts w:hint="eastAsia"/>
          <w:color w:val="0070C0"/>
          <w:szCs w:val="21"/>
        </w:rPr>
        <w:t>と</w:t>
      </w:r>
      <w:r w:rsidR="004D6A0C">
        <w:rPr>
          <w:rFonts w:hint="eastAsia"/>
          <w:color w:val="0070C0"/>
          <w:szCs w:val="21"/>
        </w:rPr>
        <w:t>の</w:t>
      </w:r>
      <w:r w:rsidR="00FD0483" w:rsidRPr="00FD0483">
        <w:rPr>
          <w:rFonts w:ascii="Century" w:eastAsia="ＭＳ 明朝" w:hAnsi="Century" w:cs="Times New Roman" w:hint="eastAsia"/>
          <w:color w:val="0070C0"/>
          <w:szCs w:val="21"/>
        </w:rPr>
        <w:t>重複</w:t>
      </w:r>
      <w:r w:rsidR="004D6A0C">
        <w:rPr>
          <w:rFonts w:ascii="Century" w:eastAsia="ＭＳ 明朝" w:hAnsi="Century" w:cs="Times New Roman" w:hint="eastAsia"/>
          <w:color w:val="0070C0"/>
          <w:szCs w:val="21"/>
        </w:rPr>
        <w:t>の有無を明記し、重複</w:t>
      </w:r>
      <w:r w:rsidR="00FD0483" w:rsidRPr="00FD0483">
        <w:rPr>
          <w:rFonts w:ascii="Century" w:eastAsia="ＭＳ 明朝" w:hAnsi="Century" w:cs="Times New Roman" w:hint="eastAsia"/>
          <w:color w:val="0070C0"/>
          <w:szCs w:val="21"/>
        </w:rPr>
        <w:t>する場合には、</w:t>
      </w:r>
      <w:r w:rsidR="00CE033E" w:rsidRPr="00FD0483">
        <w:rPr>
          <w:rFonts w:ascii="Century" w:eastAsia="ＭＳ 明朝" w:hAnsi="Century" w:cs="Times New Roman" w:hint="eastAsia"/>
          <w:color w:val="0070C0"/>
          <w:szCs w:val="21"/>
        </w:rPr>
        <w:t>ジオパーク認定</w:t>
      </w:r>
      <w:r w:rsidR="00CE033E">
        <w:rPr>
          <w:rFonts w:hint="eastAsia"/>
          <w:color w:val="0070C0"/>
          <w:szCs w:val="21"/>
        </w:rPr>
        <w:t>により、</w:t>
      </w:r>
      <w:r w:rsidR="00CE033E" w:rsidRPr="004D6A0C">
        <w:rPr>
          <w:rFonts w:hint="eastAsia"/>
          <w:color w:val="0070C0"/>
          <w:szCs w:val="21"/>
        </w:rPr>
        <w:t>それぞれ</w:t>
      </w:r>
      <w:r w:rsidR="00CE033E" w:rsidRPr="004D6A0C">
        <w:rPr>
          <w:rStyle w:val="A20"/>
          <w:rFonts w:ascii="Arial" w:hAnsi="Arial" w:hint="eastAsia"/>
          <w:b w:val="0"/>
          <w:color w:val="0070C0"/>
          <w:sz w:val="21"/>
          <w:szCs w:val="21"/>
        </w:rPr>
        <w:t>独立したブランドでありつつ</w:t>
      </w:r>
      <w:r w:rsidR="000112F7">
        <w:rPr>
          <w:rStyle w:val="A20"/>
          <w:rFonts w:ascii="Arial" w:hAnsi="Arial" w:hint="eastAsia"/>
          <w:b w:val="0"/>
          <w:color w:val="0070C0"/>
          <w:sz w:val="21"/>
          <w:szCs w:val="21"/>
        </w:rPr>
        <w:t>、</w:t>
      </w:r>
      <w:r w:rsidR="00CE033E" w:rsidRPr="004D6A0C">
        <w:rPr>
          <w:rStyle w:val="A20"/>
          <w:rFonts w:ascii="Arial" w:hAnsi="Arial" w:hint="eastAsia"/>
          <w:b w:val="0"/>
          <w:color w:val="0070C0"/>
          <w:sz w:val="21"/>
          <w:szCs w:val="21"/>
        </w:rPr>
        <w:t>相乗効果により更なる価値を付加する根拠を示</w:t>
      </w:r>
      <w:r w:rsidR="004D6A0C">
        <w:rPr>
          <w:rStyle w:val="A20"/>
          <w:rFonts w:ascii="Arial" w:hAnsi="Arial" w:hint="eastAsia"/>
          <w:b w:val="0"/>
          <w:color w:val="0070C0"/>
          <w:sz w:val="21"/>
          <w:szCs w:val="21"/>
        </w:rPr>
        <w:t>してください</w:t>
      </w:r>
      <w:r w:rsidR="00CE033E" w:rsidRPr="004D6A0C">
        <w:rPr>
          <w:rStyle w:val="A20"/>
          <w:rFonts w:ascii="Arial" w:hAnsi="Arial" w:hint="eastAsia"/>
          <w:b w:val="0"/>
          <w:color w:val="0070C0"/>
          <w:sz w:val="21"/>
          <w:szCs w:val="21"/>
        </w:rPr>
        <w:t>。</w:t>
      </w:r>
    </w:p>
    <w:p w14:paraId="60DC3A10" w14:textId="77777777" w:rsidR="00857BA7" w:rsidRPr="0042569C" w:rsidRDefault="00857BA7" w:rsidP="003E2628">
      <w:pPr>
        <w:rPr>
          <w:rStyle w:val="A20"/>
          <w:rFonts w:ascii="Arial" w:hAnsi="Arial"/>
          <w:b w:val="0"/>
          <w:sz w:val="20"/>
        </w:rPr>
      </w:pPr>
    </w:p>
    <w:p w14:paraId="74B99E5C" w14:textId="77777777" w:rsidR="005E4563" w:rsidRPr="001F75ED" w:rsidRDefault="005E4563" w:rsidP="005E4563">
      <w:pPr>
        <w:rPr>
          <w:b/>
          <w:sz w:val="28"/>
          <w:szCs w:val="28"/>
        </w:rPr>
      </w:pPr>
      <w:r w:rsidRPr="001F75ED">
        <w:rPr>
          <w:b/>
          <w:sz w:val="28"/>
          <w:szCs w:val="28"/>
        </w:rPr>
        <w:lastRenderedPageBreak/>
        <w:t xml:space="preserve">E.5 </w:t>
      </w:r>
      <w:r w:rsidRPr="001F75ED">
        <w:rPr>
          <w:rFonts w:hint="eastAsia"/>
          <w:b/>
          <w:sz w:val="28"/>
          <w:szCs w:val="28"/>
        </w:rPr>
        <w:t>教育活動</w:t>
      </w:r>
    </w:p>
    <w:p w14:paraId="0FFD1434" w14:textId="3877B320" w:rsidR="005E4563" w:rsidRPr="005E4563" w:rsidRDefault="00603BEB" w:rsidP="005E4563">
      <w:pPr>
        <w:rPr>
          <w:color w:val="0070C0"/>
          <w:szCs w:val="21"/>
        </w:rPr>
      </w:pPr>
      <w:r>
        <w:rPr>
          <w:color w:val="0070C0"/>
          <w:szCs w:val="21"/>
        </w:rPr>
        <w:t>申請地域</w:t>
      </w:r>
      <w:r w:rsidR="005E4563" w:rsidRPr="005E4563">
        <w:rPr>
          <w:rFonts w:hint="eastAsia"/>
          <w:color w:val="0070C0"/>
          <w:szCs w:val="21"/>
        </w:rPr>
        <w:t>に</w:t>
      </w:r>
      <w:r w:rsidR="005E4563">
        <w:rPr>
          <w:rFonts w:hint="eastAsia"/>
          <w:color w:val="0070C0"/>
          <w:szCs w:val="21"/>
        </w:rPr>
        <w:t>関連する</w:t>
      </w:r>
      <w:r w:rsidR="005E4563" w:rsidRPr="005E4563">
        <w:rPr>
          <w:rFonts w:hint="eastAsia"/>
          <w:color w:val="0070C0"/>
          <w:szCs w:val="21"/>
        </w:rPr>
        <w:t>教育活動</w:t>
      </w:r>
      <w:r w:rsidR="005E4563">
        <w:rPr>
          <w:rFonts w:hint="eastAsia"/>
          <w:color w:val="0070C0"/>
          <w:szCs w:val="21"/>
        </w:rPr>
        <w:t>の進展や成果</w:t>
      </w:r>
      <w:r w:rsidR="005E4563" w:rsidRPr="005E4563">
        <w:rPr>
          <w:rFonts w:hint="eastAsia"/>
          <w:color w:val="0070C0"/>
          <w:szCs w:val="21"/>
        </w:rPr>
        <w:t>と</w:t>
      </w:r>
      <w:r w:rsidR="005E4563">
        <w:rPr>
          <w:rFonts w:hint="eastAsia"/>
          <w:color w:val="0070C0"/>
          <w:szCs w:val="21"/>
        </w:rPr>
        <w:t>教育</w:t>
      </w:r>
      <w:r w:rsidR="005E4563" w:rsidRPr="005E4563">
        <w:rPr>
          <w:rFonts w:hint="eastAsia"/>
          <w:color w:val="0070C0"/>
          <w:szCs w:val="21"/>
        </w:rPr>
        <w:t>プロジエクト</w:t>
      </w:r>
      <w:r w:rsidR="005E4563">
        <w:rPr>
          <w:rFonts w:hint="eastAsia"/>
          <w:color w:val="0070C0"/>
          <w:szCs w:val="21"/>
        </w:rPr>
        <w:t>を示</w:t>
      </w:r>
      <w:r w:rsidR="005E4563" w:rsidRPr="005E4563">
        <w:rPr>
          <w:rFonts w:hint="eastAsia"/>
          <w:color w:val="0070C0"/>
          <w:szCs w:val="21"/>
        </w:rPr>
        <w:t>してください。</w:t>
      </w:r>
    </w:p>
    <w:p w14:paraId="1EFE9E92" w14:textId="735E9DCE" w:rsidR="003E2628" w:rsidRPr="005E4563" w:rsidRDefault="003E2628" w:rsidP="003E2628">
      <w:pPr>
        <w:rPr>
          <w:rFonts w:ascii="Arial" w:hAnsi="Arial"/>
        </w:rPr>
      </w:pPr>
    </w:p>
    <w:p w14:paraId="085852B4" w14:textId="77777777" w:rsidR="0074006F" w:rsidRPr="001F75ED" w:rsidRDefault="0074006F" w:rsidP="0074006F">
      <w:pPr>
        <w:rPr>
          <w:b/>
          <w:sz w:val="28"/>
          <w:szCs w:val="28"/>
        </w:rPr>
      </w:pPr>
      <w:r w:rsidRPr="001F75ED">
        <w:rPr>
          <w:b/>
          <w:sz w:val="28"/>
          <w:szCs w:val="28"/>
        </w:rPr>
        <w:t xml:space="preserve">E.6 </w:t>
      </w:r>
      <w:r w:rsidRPr="001F75ED">
        <w:rPr>
          <w:rFonts w:hint="eastAsia"/>
          <w:b/>
          <w:sz w:val="28"/>
          <w:szCs w:val="28"/>
        </w:rPr>
        <w:t>ジオツーリズム</w:t>
      </w:r>
    </w:p>
    <w:p w14:paraId="365CC193" w14:textId="161F1E52" w:rsidR="003E2628" w:rsidRPr="002F47AF" w:rsidRDefault="0074006F" w:rsidP="003E2628">
      <w:pPr>
        <w:rPr>
          <w:rStyle w:val="A20"/>
          <w:b w:val="0"/>
          <w:color w:val="0070C0"/>
          <w:sz w:val="21"/>
          <w:szCs w:val="21"/>
        </w:rPr>
      </w:pPr>
      <w:r w:rsidRPr="0074006F">
        <w:rPr>
          <w:rFonts w:hint="eastAsia"/>
          <w:color w:val="0070C0"/>
          <w:szCs w:val="21"/>
        </w:rPr>
        <w:t>持続可能な観光</w:t>
      </w:r>
      <w:r>
        <w:rPr>
          <w:rFonts w:hint="eastAsia"/>
          <w:color w:val="0070C0"/>
          <w:szCs w:val="21"/>
        </w:rPr>
        <w:t>（サステイナブルツーリズム）</w:t>
      </w:r>
      <w:r w:rsidRPr="0074006F">
        <w:rPr>
          <w:rFonts w:hint="eastAsia"/>
          <w:color w:val="0070C0"/>
          <w:szCs w:val="21"/>
        </w:rPr>
        <w:t>に関する活動の進展</w:t>
      </w:r>
      <w:r>
        <w:rPr>
          <w:rFonts w:hint="eastAsia"/>
          <w:color w:val="0070C0"/>
          <w:szCs w:val="21"/>
        </w:rPr>
        <w:t>や成果を</w:t>
      </w:r>
      <w:r w:rsidRPr="0074006F">
        <w:rPr>
          <w:rFonts w:hint="eastAsia"/>
          <w:color w:val="0070C0"/>
          <w:szCs w:val="21"/>
        </w:rPr>
        <w:t>示してください。</w:t>
      </w:r>
    </w:p>
    <w:p w14:paraId="2C3D7563" w14:textId="77777777" w:rsidR="003E3681" w:rsidRPr="0042569C" w:rsidRDefault="003E3681" w:rsidP="003E2628">
      <w:pPr>
        <w:rPr>
          <w:rStyle w:val="A20"/>
          <w:rFonts w:ascii="Arial" w:hAnsi="Arial"/>
          <w:b w:val="0"/>
          <w:sz w:val="20"/>
        </w:rPr>
      </w:pPr>
    </w:p>
    <w:p w14:paraId="12E1DFB7" w14:textId="0BF3235A" w:rsidR="0074006F" w:rsidRPr="001F75ED" w:rsidRDefault="0074006F" w:rsidP="0074006F">
      <w:pPr>
        <w:rPr>
          <w:b/>
          <w:sz w:val="28"/>
          <w:szCs w:val="28"/>
        </w:rPr>
      </w:pPr>
      <w:r w:rsidRPr="001F75ED">
        <w:rPr>
          <w:b/>
          <w:sz w:val="28"/>
          <w:szCs w:val="28"/>
        </w:rPr>
        <w:t xml:space="preserve">E.7 </w:t>
      </w:r>
      <w:r w:rsidRPr="001F75ED">
        <w:rPr>
          <w:rFonts w:hint="eastAsia"/>
          <w:b/>
          <w:sz w:val="28"/>
          <w:szCs w:val="28"/>
        </w:rPr>
        <w:t>持続可能な開発とパートナーシップ</w:t>
      </w:r>
    </w:p>
    <w:p w14:paraId="657550B3" w14:textId="4E9FBB22" w:rsidR="0074006F" w:rsidRPr="001F75ED" w:rsidRDefault="0074006F" w:rsidP="00EB3A61">
      <w:pPr>
        <w:rPr>
          <w:b/>
          <w:szCs w:val="21"/>
        </w:rPr>
      </w:pPr>
      <w:r w:rsidRPr="001F75ED">
        <w:rPr>
          <w:b/>
          <w:szCs w:val="21"/>
        </w:rPr>
        <w:t xml:space="preserve">E.7.1 </w:t>
      </w:r>
      <w:r w:rsidRPr="001F75ED">
        <w:rPr>
          <w:rFonts w:hint="eastAsia"/>
          <w:b/>
          <w:szCs w:val="21"/>
        </w:rPr>
        <w:t>持続可能な開発に関する方針</w:t>
      </w:r>
    </w:p>
    <w:p w14:paraId="60A5C4BB" w14:textId="69AADE7B" w:rsidR="0074006F" w:rsidRPr="0074006F" w:rsidRDefault="0074006F" w:rsidP="0074006F">
      <w:pPr>
        <w:rPr>
          <w:color w:val="0070C0"/>
          <w:szCs w:val="21"/>
        </w:rPr>
      </w:pPr>
      <w:r w:rsidRPr="0074006F">
        <w:rPr>
          <w:color w:val="0070C0"/>
          <w:szCs w:val="21"/>
        </w:rPr>
        <w:t>1.</w:t>
      </w:r>
      <w:r w:rsidRPr="0074006F">
        <w:rPr>
          <w:rFonts w:hint="eastAsia"/>
          <w:color w:val="0070C0"/>
          <w:szCs w:val="21"/>
        </w:rPr>
        <w:t xml:space="preserve">　</w:t>
      </w:r>
      <w:r w:rsidR="00603BEB">
        <w:rPr>
          <w:color w:val="0070C0"/>
          <w:szCs w:val="21"/>
        </w:rPr>
        <w:t>申請地域</w:t>
      </w:r>
      <w:r w:rsidRPr="0074006F">
        <w:rPr>
          <w:rFonts w:hint="eastAsia"/>
          <w:color w:val="0070C0"/>
          <w:szCs w:val="21"/>
        </w:rPr>
        <w:t>による地域の持続可能な開発、開発政策・戦略への影響</w:t>
      </w:r>
      <w:r>
        <w:rPr>
          <w:rFonts w:hint="eastAsia"/>
          <w:color w:val="0070C0"/>
          <w:szCs w:val="21"/>
        </w:rPr>
        <w:t>について述べ</w:t>
      </w:r>
      <w:r w:rsidRPr="0074006F">
        <w:rPr>
          <w:rFonts w:hint="eastAsia"/>
          <w:color w:val="0070C0"/>
          <w:szCs w:val="21"/>
        </w:rPr>
        <w:t>てください。</w:t>
      </w:r>
    </w:p>
    <w:p w14:paraId="0EE92BB4" w14:textId="3B6DE884" w:rsidR="0074006F" w:rsidRPr="0074006F" w:rsidRDefault="0074006F" w:rsidP="0074006F">
      <w:pPr>
        <w:rPr>
          <w:color w:val="0070C0"/>
          <w:szCs w:val="21"/>
        </w:rPr>
      </w:pPr>
      <w:r w:rsidRPr="0074006F">
        <w:rPr>
          <w:color w:val="0070C0"/>
          <w:szCs w:val="21"/>
        </w:rPr>
        <w:t>2.</w:t>
      </w:r>
      <w:r w:rsidRPr="0074006F">
        <w:rPr>
          <w:rFonts w:hint="eastAsia"/>
          <w:color w:val="0070C0"/>
          <w:szCs w:val="21"/>
        </w:rPr>
        <w:t xml:space="preserve">　持続可能な</w:t>
      </w:r>
      <w:r>
        <w:rPr>
          <w:rFonts w:hint="eastAsia"/>
          <w:color w:val="0070C0"/>
          <w:szCs w:val="21"/>
        </w:rPr>
        <w:t>開発</w:t>
      </w:r>
      <w:r w:rsidRPr="0074006F">
        <w:rPr>
          <w:rFonts w:hint="eastAsia"/>
          <w:color w:val="0070C0"/>
          <w:szCs w:val="21"/>
        </w:rPr>
        <w:t>に</w:t>
      </w:r>
      <w:r>
        <w:rPr>
          <w:rFonts w:hint="eastAsia"/>
          <w:color w:val="0070C0"/>
          <w:szCs w:val="21"/>
        </w:rPr>
        <w:t>関連する</w:t>
      </w:r>
      <w:r w:rsidR="00603BEB">
        <w:rPr>
          <w:color w:val="0070C0"/>
          <w:szCs w:val="21"/>
        </w:rPr>
        <w:t>申請地域</w:t>
      </w:r>
      <w:r>
        <w:rPr>
          <w:rFonts w:hint="eastAsia"/>
          <w:color w:val="0070C0"/>
          <w:szCs w:val="21"/>
        </w:rPr>
        <w:t>の</w:t>
      </w:r>
      <w:r w:rsidRPr="0074006F">
        <w:rPr>
          <w:rFonts w:hint="eastAsia"/>
          <w:color w:val="0070C0"/>
          <w:szCs w:val="21"/>
        </w:rPr>
        <w:t>プロジエクト</w:t>
      </w:r>
      <w:r>
        <w:rPr>
          <w:rFonts w:hint="eastAsia"/>
          <w:color w:val="0070C0"/>
          <w:szCs w:val="21"/>
        </w:rPr>
        <w:t>を総合評価</w:t>
      </w:r>
      <w:r w:rsidRPr="0074006F">
        <w:rPr>
          <w:rFonts w:hint="eastAsia"/>
          <w:color w:val="0070C0"/>
          <w:szCs w:val="21"/>
        </w:rPr>
        <w:t>してください。</w:t>
      </w:r>
    </w:p>
    <w:p w14:paraId="61609F78" w14:textId="77777777" w:rsidR="003E2628" w:rsidRPr="0074006F" w:rsidRDefault="003E2628" w:rsidP="003E2628">
      <w:pPr>
        <w:rPr>
          <w:rStyle w:val="A20"/>
          <w:rFonts w:ascii="Arial" w:hAnsi="Arial"/>
          <w:b w:val="0"/>
          <w:bCs/>
          <w:sz w:val="20"/>
          <w:lang w:val="fr-FR"/>
        </w:rPr>
      </w:pPr>
    </w:p>
    <w:p w14:paraId="379CD922" w14:textId="77777777" w:rsidR="00EB3A61" w:rsidRPr="001F75ED" w:rsidRDefault="00EB3A61" w:rsidP="00EB3A61">
      <w:pPr>
        <w:rPr>
          <w:b/>
          <w:szCs w:val="21"/>
        </w:rPr>
      </w:pPr>
      <w:r w:rsidRPr="001F75ED">
        <w:rPr>
          <w:b/>
          <w:szCs w:val="21"/>
        </w:rPr>
        <w:t xml:space="preserve">E.7.2 </w:t>
      </w:r>
      <w:r w:rsidRPr="001F75ED">
        <w:rPr>
          <w:rFonts w:hint="eastAsia"/>
          <w:b/>
          <w:szCs w:val="21"/>
        </w:rPr>
        <w:t>パートナーシップ</w:t>
      </w:r>
    </w:p>
    <w:p w14:paraId="1742C3D2" w14:textId="3172894C" w:rsidR="00EB3A61" w:rsidRPr="003E7C98" w:rsidRDefault="00EB3A61" w:rsidP="00EB3A61">
      <w:pPr>
        <w:ind w:left="210" w:hangingChars="100" w:hanging="210"/>
        <w:rPr>
          <w:color w:val="0070C0"/>
          <w:szCs w:val="21"/>
        </w:rPr>
      </w:pPr>
      <w:r w:rsidRPr="003E7C98">
        <w:rPr>
          <w:color w:val="0070C0"/>
          <w:szCs w:val="21"/>
        </w:rPr>
        <w:t>1.</w:t>
      </w:r>
      <w:r w:rsidRPr="003E7C98">
        <w:rPr>
          <w:rFonts w:hint="eastAsia"/>
          <w:color w:val="0070C0"/>
          <w:szCs w:val="21"/>
        </w:rPr>
        <w:t xml:space="preserve">　</w:t>
      </w:r>
      <w:r w:rsidR="00603BEB">
        <w:rPr>
          <w:color w:val="0070C0"/>
          <w:szCs w:val="21"/>
        </w:rPr>
        <w:t>申請</w:t>
      </w:r>
      <w:r w:rsidR="001F75ED">
        <w:rPr>
          <w:rFonts w:hint="eastAsia"/>
          <w:color w:val="0070C0"/>
          <w:szCs w:val="21"/>
        </w:rPr>
        <w:t>組織</w:t>
      </w:r>
      <w:r w:rsidRPr="003E7C98">
        <w:rPr>
          <w:rFonts w:hint="eastAsia"/>
          <w:color w:val="0070C0"/>
          <w:szCs w:val="21"/>
        </w:rPr>
        <w:t>によって構築されたパートナーシップ</w:t>
      </w:r>
      <w:r w:rsidR="00B14A21" w:rsidRPr="00B14A21">
        <w:rPr>
          <w:rFonts w:hint="eastAsia"/>
          <w:color w:val="0070C0"/>
          <w:szCs w:val="21"/>
        </w:rPr>
        <w:t>（提携・連携）を示し、</w:t>
      </w:r>
      <w:r w:rsidR="00B14A21">
        <w:rPr>
          <w:rFonts w:hint="eastAsia"/>
          <w:color w:val="0070C0"/>
          <w:szCs w:val="21"/>
        </w:rPr>
        <w:t>（ホテル、レストラン、ガイドなど地元ステークホルダーとの）ジオパークの基準に基づ</w:t>
      </w:r>
      <w:r w:rsidR="000112F7">
        <w:rPr>
          <w:rFonts w:hint="eastAsia"/>
          <w:color w:val="0070C0"/>
          <w:szCs w:val="21"/>
        </w:rPr>
        <w:t>き書面で</w:t>
      </w:r>
      <w:r w:rsidR="009A4524">
        <w:rPr>
          <w:rFonts w:hint="eastAsia"/>
          <w:color w:val="0070C0"/>
          <w:szCs w:val="21"/>
        </w:rPr>
        <w:t>合意</w:t>
      </w:r>
      <w:r w:rsidR="000112F7">
        <w:rPr>
          <w:rFonts w:hint="eastAsia"/>
          <w:color w:val="0070C0"/>
          <w:szCs w:val="21"/>
        </w:rPr>
        <w:t>された</w:t>
      </w:r>
      <w:r w:rsidR="009A4524">
        <w:rPr>
          <w:rFonts w:hint="eastAsia"/>
          <w:color w:val="0070C0"/>
          <w:szCs w:val="21"/>
        </w:rPr>
        <w:t>（</w:t>
      </w:r>
      <w:r w:rsidR="00B14A21">
        <w:rPr>
          <w:rFonts w:hint="eastAsia"/>
          <w:color w:val="0070C0"/>
          <w:szCs w:val="21"/>
        </w:rPr>
        <w:t>正式</w:t>
      </w:r>
      <w:r w:rsidR="009A4524">
        <w:rPr>
          <w:rFonts w:hint="eastAsia"/>
          <w:color w:val="0070C0"/>
          <w:szCs w:val="21"/>
        </w:rPr>
        <w:t>の）</w:t>
      </w:r>
      <w:r w:rsidR="00B14A21">
        <w:rPr>
          <w:rFonts w:hint="eastAsia"/>
          <w:color w:val="0070C0"/>
          <w:szCs w:val="21"/>
        </w:rPr>
        <w:t>パートナーシップ（協定）かどうか</w:t>
      </w:r>
      <w:r w:rsidR="000112F7">
        <w:rPr>
          <w:rFonts w:hint="eastAsia"/>
          <w:color w:val="0070C0"/>
          <w:szCs w:val="21"/>
        </w:rPr>
        <w:t>を</w:t>
      </w:r>
      <w:r w:rsidR="00B14A21">
        <w:rPr>
          <w:rFonts w:hint="eastAsia"/>
          <w:color w:val="0070C0"/>
          <w:szCs w:val="21"/>
        </w:rPr>
        <w:t>明示してください。</w:t>
      </w:r>
    </w:p>
    <w:p w14:paraId="775F1A4A" w14:textId="07C74AB4" w:rsidR="00EB3A61" w:rsidRPr="003E7C98" w:rsidRDefault="00EB3A61" w:rsidP="00EB3A61">
      <w:pPr>
        <w:ind w:left="210" w:hangingChars="100" w:hanging="210"/>
        <w:rPr>
          <w:color w:val="0070C0"/>
          <w:szCs w:val="21"/>
        </w:rPr>
      </w:pPr>
      <w:r w:rsidRPr="003E7C98">
        <w:rPr>
          <w:color w:val="0070C0"/>
          <w:szCs w:val="21"/>
        </w:rPr>
        <w:t>2.</w:t>
      </w:r>
      <w:r w:rsidRPr="003E7C98">
        <w:rPr>
          <w:rFonts w:hint="eastAsia"/>
          <w:color w:val="0070C0"/>
          <w:szCs w:val="21"/>
        </w:rPr>
        <w:t xml:space="preserve">　</w:t>
      </w:r>
      <w:r w:rsidR="00603BEB">
        <w:rPr>
          <w:color w:val="0070C0"/>
          <w:szCs w:val="21"/>
        </w:rPr>
        <w:t>申請地域</w:t>
      </w:r>
      <w:r w:rsidRPr="003E7C98">
        <w:rPr>
          <w:rFonts w:hint="eastAsia"/>
          <w:color w:val="0070C0"/>
          <w:sz w:val="22"/>
        </w:rPr>
        <w:t>には、地域の生産品、正式</w:t>
      </w:r>
      <w:r w:rsidR="009A4524">
        <w:rPr>
          <w:rFonts w:hint="eastAsia"/>
          <w:color w:val="0070C0"/>
          <w:sz w:val="22"/>
        </w:rPr>
        <w:t>の</w:t>
      </w:r>
      <w:r w:rsidRPr="003E7C98">
        <w:rPr>
          <w:rFonts w:hint="eastAsia"/>
          <w:color w:val="0070C0"/>
          <w:sz w:val="22"/>
        </w:rPr>
        <w:t>パートナーシップ協定、基準、プロモーション活動など</w:t>
      </w:r>
      <w:r w:rsidR="00B14A21">
        <w:rPr>
          <w:rFonts w:hint="eastAsia"/>
          <w:color w:val="0070C0"/>
          <w:sz w:val="22"/>
        </w:rPr>
        <w:t>についての</w:t>
      </w:r>
      <w:r w:rsidRPr="003E7C98">
        <w:rPr>
          <w:rFonts w:hint="eastAsia"/>
          <w:color w:val="0070C0"/>
          <w:sz w:val="22"/>
        </w:rPr>
        <w:t>ブランド</w:t>
      </w:r>
      <w:r w:rsidR="00442D5C">
        <w:rPr>
          <w:rFonts w:hint="eastAsia"/>
          <w:color w:val="0070C0"/>
          <w:sz w:val="22"/>
        </w:rPr>
        <w:t>化方針</w:t>
      </w:r>
      <w:r w:rsidRPr="003E7C98">
        <w:rPr>
          <w:rFonts w:hint="eastAsia"/>
          <w:color w:val="0070C0"/>
          <w:sz w:val="22"/>
        </w:rPr>
        <w:t>があるか</w:t>
      </w:r>
      <w:r w:rsidR="00B14A21">
        <w:rPr>
          <w:rFonts w:hint="eastAsia"/>
          <w:color w:val="0070C0"/>
          <w:sz w:val="22"/>
        </w:rPr>
        <w:t>どうか</w:t>
      </w:r>
      <w:r w:rsidRPr="003E7C98">
        <w:rPr>
          <w:rFonts w:hint="eastAsia"/>
          <w:color w:val="0070C0"/>
          <w:sz w:val="22"/>
        </w:rPr>
        <w:t>説明してください。</w:t>
      </w:r>
    </w:p>
    <w:p w14:paraId="16808245" w14:textId="1034F563" w:rsidR="00EB3A61" w:rsidRPr="00527DC5" w:rsidRDefault="00EB3A61" w:rsidP="00EB3A61">
      <w:pPr>
        <w:ind w:left="210" w:hangingChars="100" w:hanging="210"/>
        <w:rPr>
          <w:color w:val="0070C0"/>
          <w:sz w:val="22"/>
        </w:rPr>
      </w:pPr>
      <w:r w:rsidRPr="003E7C98">
        <w:rPr>
          <w:color w:val="0070C0"/>
          <w:szCs w:val="21"/>
        </w:rPr>
        <w:t>3.</w:t>
      </w:r>
      <w:r w:rsidRPr="003E7C98">
        <w:rPr>
          <w:rFonts w:hint="eastAsia"/>
          <w:color w:val="0070C0"/>
          <w:szCs w:val="21"/>
        </w:rPr>
        <w:t xml:space="preserve">　</w:t>
      </w:r>
      <w:r w:rsidR="00603BEB">
        <w:rPr>
          <w:color w:val="0070C0"/>
          <w:szCs w:val="21"/>
        </w:rPr>
        <w:t>申請地域</w:t>
      </w:r>
      <w:r w:rsidRPr="003E7C98">
        <w:rPr>
          <w:rFonts w:hint="eastAsia"/>
          <w:color w:val="0070C0"/>
          <w:sz w:val="22"/>
        </w:rPr>
        <w:t>が、</w:t>
      </w:r>
      <w:r w:rsidR="00442D5C">
        <w:rPr>
          <w:rFonts w:hint="eastAsia"/>
          <w:color w:val="0070C0"/>
          <w:sz w:val="22"/>
        </w:rPr>
        <w:t>これらの</w:t>
      </w:r>
      <w:r w:rsidRPr="003E7C98">
        <w:rPr>
          <w:rFonts w:hint="eastAsia"/>
          <w:color w:val="0070C0"/>
          <w:sz w:val="22"/>
        </w:rPr>
        <w:t>パートナーシップを（フェスティバル、フェア、ウェブサイトやリー</w:t>
      </w:r>
      <w:r w:rsidRPr="00527DC5">
        <w:rPr>
          <w:rFonts w:hint="eastAsia"/>
          <w:color w:val="0070C0"/>
          <w:sz w:val="22"/>
        </w:rPr>
        <w:t>フレットによるプロモーション等で）推進しているか</w:t>
      </w:r>
      <w:r w:rsidR="00442D5C">
        <w:rPr>
          <w:rFonts w:hint="eastAsia"/>
          <w:color w:val="0070C0"/>
          <w:sz w:val="22"/>
        </w:rPr>
        <w:t>どうかを</w:t>
      </w:r>
      <w:r w:rsidR="00B14A21" w:rsidRPr="00527DC5">
        <w:rPr>
          <w:rFonts w:hint="eastAsia"/>
          <w:color w:val="0070C0"/>
          <w:sz w:val="22"/>
        </w:rPr>
        <w:t>明記</w:t>
      </w:r>
      <w:r w:rsidRPr="00527DC5">
        <w:rPr>
          <w:rFonts w:hint="eastAsia"/>
          <w:color w:val="0070C0"/>
          <w:sz w:val="22"/>
        </w:rPr>
        <w:t>してください。</w:t>
      </w:r>
    </w:p>
    <w:p w14:paraId="60A126C7" w14:textId="3ED1181B" w:rsidR="00B14A21" w:rsidRPr="001F75ED" w:rsidRDefault="00EB3A61" w:rsidP="00527DC5">
      <w:pPr>
        <w:ind w:left="220" w:hangingChars="100" w:hanging="220"/>
        <w:rPr>
          <w:rStyle w:val="A20"/>
          <w:rFonts w:ascii="Arial" w:hAnsi="Arial"/>
          <w:b w:val="0"/>
          <w:bCs/>
          <w:color w:val="0070C0"/>
          <w:sz w:val="21"/>
          <w:szCs w:val="21"/>
          <w:lang w:val="fr-FR"/>
        </w:rPr>
      </w:pPr>
      <w:r w:rsidRPr="00527DC5">
        <w:rPr>
          <w:color w:val="0070C0"/>
          <w:sz w:val="22"/>
        </w:rPr>
        <w:t>4.</w:t>
      </w:r>
      <w:r w:rsidRPr="00527DC5">
        <w:rPr>
          <w:rFonts w:hint="eastAsia"/>
          <w:color w:val="0070C0"/>
          <w:sz w:val="22"/>
        </w:rPr>
        <w:t xml:space="preserve">　この</w:t>
      </w:r>
      <w:r w:rsidR="00442D5C">
        <w:rPr>
          <w:rFonts w:hint="eastAsia"/>
          <w:color w:val="0070C0"/>
          <w:sz w:val="22"/>
        </w:rPr>
        <w:t>方針</w:t>
      </w:r>
      <w:r w:rsidRPr="00527DC5">
        <w:rPr>
          <w:rFonts w:hint="eastAsia"/>
          <w:color w:val="0070C0"/>
          <w:sz w:val="22"/>
        </w:rPr>
        <w:t>の全体的な質と</w:t>
      </w:r>
      <w:r w:rsidR="00442D5C">
        <w:rPr>
          <w:rFonts w:hint="eastAsia"/>
          <w:color w:val="0070C0"/>
          <w:sz w:val="22"/>
        </w:rPr>
        <w:t>認知度</w:t>
      </w:r>
      <w:r w:rsidRPr="00527DC5">
        <w:rPr>
          <w:rFonts w:hint="eastAsia"/>
          <w:color w:val="0070C0"/>
          <w:sz w:val="22"/>
        </w:rPr>
        <w:t>（使用</w:t>
      </w:r>
      <w:r w:rsidR="00442D5C">
        <w:rPr>
          <w:rFonts w:hint="eastAsia"/>
          <w:color w:val="0070C0"/>
          <w:sz w:val="22"/>
        </w:rPr>
        <w:t>している</w:t>
      </w:r>
      <w:r w:rsidRPr="00527DC5">
        <w:rPr>
          <w:rFonts w:hint="eastAsia"/>
          <w:color w:val="0070C0"/>
          <w:sz w:val="22"/>
        </w:rPr>
        <w:t>基準</w:t>
      </w:r>
      <w:r w:rsidR="00442D5C">
        <w:rPr>
          <w:rFonts w:hint="eastAsia"/>
          <w:color w:val="0070C0"/>
          <w:sz w:val="22"/>
        </w:rPr>
        <w:t>や</w:t>
      </w:r>
      <w:r w:rsidRPr="00527DC5">
        <w:rPr>
          <w:rFonts w:hint="eastAsia"/>
          <w:color w:val="0070C0"/>
          <w:sz w:val="22"/>
        </w:rPr>
        <w:t>パートナーの数等）</w:t>
      </w:r>
      <w:r w:rsidR="00B14A21" w:rsidRPr="001F75ED">
        <w:rPr>
          <w:rFonts w:hint="eastAsia"/>
          <w:color w:val="0070C0"/>
          <w:szCs w:val="21"/>
        </w:rPr>
        <w:t>について</w:t>
      </w:r>
      <w:r w:rsidR="00B14A21" w:rsidRPr="001F75ED">
        <w:rPr>
          <w:rStyle w:val="A20"/>
          <w:rFonts w:ascii="Arial" w:hAnsi="Arial" w:hint="eastAsia"/>
          <w:b w:val="0"/>
          <w:bCs/>
          <w:color w:val="0070C0"/>
          <w:sz w:val="21"/>
          <w:szCs w:val="21"/>
          <w:lang w:val="fr-FR"/>
        </w:rPr>
        <w:t>記述してください。</w:t>
      </w:r>
    </w:p>
    <w:p w14:paraId="259B897F" w14:textId="21D78908" w:rsidR="003E2628" w:rsidRPr="00527DC5" w:rsidRDefault="003E2628" w:rsidP="003E2628">
      <w:pPr>
        <w:rPr>
          <w:rStyle w:val="A20"/>
          <w:rFonts w:ascii="Arial" w:hAnsi="Arial"/>
          <w:b w:val="0"/>
          <w:bCs/>
          <w:color w:val="0070C0"/>
          <w:sz w:val="20"/>
          <w:lang w:val="fr-FR"/>
        </w:rPr>
      </w:pPr>
    </w:p>
    <w:p w14:paraId="0CA8F983" w14:textId="6166620A" w:rsidR="00527DC5" w:rsidRPr="001F75ED" w:rsidRDefault="00527DC5" w:rsidP="00527DC5">
      <w:pPr>
        <w:ind w:left="422" w:hangingChars="200" w:hanging="422"/>
        <w:rPr>
          <w:b/>
          <w:szCs w:val="21"/>
        </w:rPr>
      </w:pPr>
      <w:r w:rsidRPr="001F75ED">
        <w:rPr>
          <w:b/>
          <w:szCs w:val="21"/>
        </w:rPr>
        <w:t xml:space="preserve">E.7.3 </w:t>
      </w:r>
      <w:r w:rsidRPr="001F75ED">
        <w:rPr>
          <w:rFonts w:hint="eastAsia"/>
          <w:b/>
          <w:szCs w:val="21"/>
        </w:rPr>
        <w:t>地元コミュニティや先住民族の全面的かつ効果的な参加</w:t>
      </w:r>
    </w:p>
    <w:p w14:paraId="4978BE4D" w14:textId="3F62DB62" w:rsidR="00527DC5" w:rsidRPr="00527DC5" w:rsidRDefault="00527DC5" w:rsidP="00527DC5">
      <w:pPr>
        <w:ind w:left="420" w:hangingChars="200" w:hanging="420"/>
        <w:rPr>
          <w:color w:val="0070C0"/>
          <w:szCs w:val="21"/>
        </w:rPr>
      </w:pPr>
      <w:r w:rsidRPr="00527DC5">
        <w:rPr>
          <w:color w:val="0070C0"/>
          <w:szCs w:val="21"/>
        </w:rPr>
        <w:t>1.</w:t>
      </w:r>
      <w:r w:rsidRPr="00527DC5">
        <w:rPr>
          <w:rFonts w:hint="eastAsia"/>
          <w:color w:val="0070C0"/>
          <w:szCs w:val="21"/>
        </w:rPr>
        <w:t xml:space="preserve">　</w:t>
      </w:r>
      <w:r w:rsidR="002F47AF">
        <w:rPr>
          <w:rFonts w:hint="eastAsia"/>
          <w:color w:val="0070C0"/>
          <w:szCs w:val="21"/>
        </w:rPr>
        <w:t>ジオパーク準備</w:t>
      </w:r>
      <w:r w:rsidR="00603BEB">
        <w:rPr>
          <w:color w:val="0070C0"/>
          <w:szCs w:val="21"/>
        </w:rPr>
        <w:t>地域</w:t>
      </w:r>
      <w:r w:rsidRPr="00527DC5">
        <w:rPr>
          <w:rFonts w:hint="eastAsia"/>
          <w:color w:val="0070C0"/>
          <w:szCs w:val="21"/>
        </w:rPr>
        <w:t>の運営や発展の計画・実施に地元コミュニティや先住民族が全面的かつ効果的に参加しているか記述してください。</w:t>
      </w:r>
    </w:p>
    <w:p w14:paraId="38297427" w14:textId="020E8164" w:rsidR="00527DC5" w:rsidRDefault="00527DC5" w:rsidP="00527DC5">
      <w:pPr>
        <w:ind w:left="420" w:hangingChars="200" w:hanging="420"/>
        <w:rPr>
          <w:color w:val="0070C0"/>
          <w:szCs w:val="21"/>
        </w:rPr>
      </w:pPr>
      <w:r w:rsidRPr="00527DC5">
        <w:rPr>
          <w:color w:val="0070C0"/>
          <w:szCs w:val="21"/>
        </w:rPr>
        <w:t>2.</w:t>
      </w:r>
      <w:r w:rsidRPr="00527DC5">
        <w:rPr>
          <w:rFonts w:hint="eastAsia"/>
          <w:color w:val="0070C0"/>
          <w:szCs w:val="21"/>
        </w:rPr>
        <w:t xml:space="preserve">　</w:t>
      </w:r>
      <w:r w:rsidRPr="00527DC5">
        <w:rPr>
          <w:rFonts w:hint="eastAsia"/>
        </w:rPr>
        <w:t xml:space="preserve"> </w:t>
      </w:r>
      <w:r w:rsidRPr="00527DC5">
        <w:rPr>
          <w:rFonts w:hint="eastAsia"/>
          <w:color w:val="0070C0"/>
          <w:szCs w:val="21"/>
        </w:rPr>
        <w:t>地元コミュニティや先住民族はどのように参画し、</w:t>
      </w:r>
      <w:r w:rsidR="00603BEB">
        <w:rPr>
          <w:rFonts w:hint="eastAsia"/>
          <w:color w:val="0070C0"/>
          <w:szCs w:val="21"/>
        </w:rPr>
        <w:t>申請</w:t>
      </w:r>
      <w:r w:rsidR="002F47AF">
        <w:rPr>
          <w:rFonts w:hint="eastAsia"/>
          <w:color w:val="0070C0"/>
          <w:szCs w:val="21"/>
        </w:rPr>
        <w:t>組織</w:t>
      </w:r>
      <w:r w:rsidRPr="00527DC5">
        <w:rPr>
          <w:rFonts w:hint="eastAsia"/>
          <w:color w:val="0070C0"/>
          <w:szCs w:val="21"/>
        </w:rPr>
        <w:t>はどのような行動をとっていますか。</w:t>
      </w:r>
      <w:r>
        <w:rPr>
          <w:rFonts w:hint="eastAsia"/>
          <w:color w:val="0070C0"/>
          <w:szCs w:val="21"/>
        </w:rPr>
        <w:t>例えば、</w:t>
      </w:r>
    </w:p>
    <w:p w14:paraId="73BD1506" w14:textId="77777777" w:rsidR="00527DC5" w:rsidRPr="00527DC5" w:rsidRDefault="00527DC5" w:rsidP="00527DC5">
      <w:pPr>
        <w:ind w:left="630" w:hangingChars="300" w:hanging="630"/>
        <w:rPr>
          <w:color w:val="0070C0"/>
          <w:szCs w:val="21"/>
        </w:rPr>
      </w:pPr>
      <w:r>
        <w:rPr>
          <w:rFonts w:hint="eastAsia"/>
          <w:color w:val="0070C0"/>
          <w:szCs w:val="21"/>
        </w:rPr>
        <w:t xml:space="preserve">　　</w:t>
      </w:r>
      <w:r w:rsidRPr="00527DC5">
        <w:rPr>
          <w:rFonts w:hint="eastAsia"/>
          <w:color w:val="0070C0"/>
          <w:szCs w:val="21"/>
        </w:rPr>
        <w:t>・意思決定における地元コミュニティや先住民族の役割強化</w:t>
      </w:r>
    </w:p>
    <w:p w14:paraId="37DC81B0" w14:textId="3127A300" w:rsidR="00527DC5" w:rsidRPr="00527DC5" w:rsidRDefault="00527DC5" w:rsidP="00527DC5">
      <w:pPr>
        <w:ind w:left="630" w:hangingChars="300" w:hanging="630"/>
        <w:rPr>
          <w:color w:val="0070C0"/>
          <w:szCs w:val="21"/>
        </w:rPr>
      </w:pPr>
      <w:r w:rsidRPr="00527DC5">
        <w:rPr>
          <w:rFonts w:hint="eastAsia"/>
          <w:color w:val="0070C0"/>
          <w:szCs w:val="21"/>
        </w:rPr>
        <w:t xml:space="preserve">　</w:t>
      </w:r>
      <w:r>
        <w:rPr>
          <w:rFonts w:hint="eastAsia"/>
          <w:color w:val="0070C0"/>
          <w:szCs w:val="21"/>
        </w:rPr>
        <w:t xml:space="preserve">　</w:t>
      </w:r>
      <w:r w:rsidRPr="00527DC5">
        <w:rPr>
          <w:rFonts w:hint="eastAsia"/>
          <w:color w:val="0070C0"/>
          <w:szCs w:val="21"/>
        </w:rPr>
        <w:t>・有形（食べ物、水、燃料、シェルター）および無形（意義のある場所や精神的な場所）のサイトや資源への継続的なアクセス・利用の保障</w:t>
      </w:r>
    </w:p>
    <w:p w14:paraId="66B1A0AC" w14:textId="00454257" w:rsidR="00527DC5" w:rsidRDefault="00527DC5" w:rsidP="00527DC5">
      <w:pPr>
        <w:ind w:left="630" w:hangingChars="300" w:hanging="630"/>
        <w:rPr>
          <w:color w:val="0070C0"/>
          <w:szCs w:val="21"/>
        </w:rPr>
      </w:pPr>
      <w:r w:rsidRPr="00527DC5">
        <w:rPr>
          <w:rFonts w:hint="eastAsia"/>
          <w:color w:val="0070C0"/>
          <w:szCs w:val="21"/>
        </w:rPr>
        <w:t xml:space="preserve">　</w:t>
      </w:r>
      <w:r>
        <w:rPr>
          <w:rFonts w:hint="eastAsia"/>
          <w:color w:val="0070C0"/>
          <w:szCs w:val="21"/>
        </w:rPr>
        <w:t xml:space="preserve">　</w:t>
      </w:r>
      <w:r w:rsidRPr="00527DC5">
        <w:rPr>
          <w:rFonts w:hint="eastAsia"/>
          <w:color w:val="0070C0"/>
          <w:szCs w:val="21"/>
        </w:rPr>
        <w:t>・地元コミュニティや先住民族の言語、知識システム、慣習、価値、世界観といった独自文化の尊重や継承支援</w:t>
      </w:r>
    </w:p>
    <w:p w14:paraId="586A7A95" w14:textId="23A63790" w:rsidR="00527DC5" w:rsidRPr="002F47AF" w:rsidRDefault="00527DC5" w:rsidP="002F47AF">
      <w:pPr>
        <w:pStyle w:val="ab"/>
        <w:numPr>
          <w:ilvl w:val="0"/>
          <w:numId w:val="27"/>
        </w:numPr>
        <w:rPr>
          <w:color w:val="0070C0"/>
          <w:szCs w:val="21"/>
        </w:rPr>
      </w:pPr>
      <w:r w:rsidRPr="002F47AF">
        <w:rPr>
          <w:rFonts w:hint="eastAsia"/>
          <w:color w:val="0070C0"/>
          <w:szCs w:val="21"/>
        </w:rPr>
        <w:t>言語が障壁である場合に、</w:t>
      </w:r>
      <w:r w:rsidR="00603BEB" w:rsidRPr="002F47AF">
        <w:rPr>
          <w:color w:val="0070C0"/>
          <w:szCs w:val="21"/>
        </w:rPr>
        <w:t>申請地域</w:t>
      </w:r>
      <w:r w:rsidRPr="002F47AF">
        <w:rPr>
          <w:rFonts w:hint="eastAsia"/>
          <w:color w:val="0070C0"/>
          <w:szCs w:val="21"/>
        </w:rPr>
        <w:t>はよくコミュニケーションできるように地元の通訳者を活用または他の方法をとっていますか。</w:t>
      </w:r>
    </w:p>
    <w:p w14:paraId="2568219B" w14:textId="77777777" w:rsidR="003E2628" w:rsidRPr="0042569C" w:rsidRDefault="003E2628" w:rsidP="003E2628">
      <w:pPr>
        <w:rPr>
          <w:rFonts w:ascii="Arial" w:hAnsi="Arial"/>
        </w:rPr>
      </w:pPr>
    </w:p>
    <w:p w14:paraId="4D5CD55E" w14:textId="77777777" w:rsidR="004305D4" w:rsidRPr="005D053D" w:rsidRDefault="004305D4" w:rsidP="001F75ED">
      <w:pPr>
        <w:rPr>
          <w:b/>
          <w:sz w:val="28"/>
          <w:szCs w:val="28"/>
        </w:rPr>
      </w:pPr>
      <w:r w:rsidRPr="005D053D">
        <w:rPr>
          <w:b/>
          <w:sz w:val="28"/>
          <w:szCs w:val="28"/>
        </w:rPr>
        <w:t xml:space="preserve">E.8 </w:t>
      </w:r>
      <w:r w:rsidRPr="005D053D">
        <w:rPr>
          <w:rFonts w:hint="eastAsia"/>
          <w:b/>
          <w:sz w:val="28"/>
          <w:szCs w:val="28"/>
        </w:rPr>
        <w:t>ネットワーク活動</w:t>
      </w:r>
    </w:p>
    <w:p w14:paraId="5B7E3D15" w14:textId="48A97E8D" w:rsidR="004305D4" w:rsidRPr="004305D4" w:rsidRDefault="005D053D" w:rsidP="004305D4">
      <w:pPr>
        <w:pStyle w:val="ab"/>
        <w:numPr>
          <w:ilvl w:val="0"/>
          <w:numId w:val="29"/>
        </w:numPr>
        <w:contextualSpacing w:val="0"/>
        <w:rPr>
          <w:color w:val="0070C0"/>
          <w:szCs w:val="21"/>
        </w:rPr>
      </w:pPr>
      <w:r>
        <w:rPr>
          <w:rFonts w:hint="eastAsia"/>
          <w:color w:val="0070C0"/>
          <w:szCs w:val="21"/>
        </w:rPr>
        <w:t>日本</w:t>
      </w:r>
      <w:r w:rsidR="008E2E1A" w:rsidRPr="008E2E1A">
        <w:rPr>
          <w:rFonts w:hint="eastAsia"/>
          <w:color w:val="0070C0"/>
          <w:szCs w:val="21"/>
        </w:rPr>
        <w:t>ジオパークネットワーク</w:t>
      </w:r>
      <w:r w:rsidR="008E2E1A">
        <w:rPr>
          <w:rFonts w:hint="eastAsia"/>
          <w:color w:val="0070C0"/>
          <w:szCs w:val="21"/>
        </w:rPr>
        <w:t>と</w:t>
      </w:r>
      <w:r w:rsidR="004305D4" w:rsidRPr="004305D4">
        <w:rPr>
          <w:rFonts w:hint="eastAsia"/>
          <w:color w:val="0070C0"/>
          <w:szCs w:val="21"/>
        </w:rPr>
        <w:t>の活動、</w:t>
      </w:r>
      <w:r w:rsidR="002F47AF">
        <w:rPr>
          <w:rFonts w:hint="eastAsia"/>
          <w:color w:val="0070C0"/>
          <w:szCs w:val="21"/>
        </w:rPr>
        <w:t>日本</w:t>
      </w:r>
      <w:r w:rsidR="004305D4" w:rsidRPr="004305D4">
        <w:rPr>
          <w:rFonts w:hint="eastAsia"/>
          <w:color w:val="0070C0"/>
          <w:szCs w:val="21"/>
        </w:rPr>
        <w:t>ジオパーク</w:t>
      </w:r>
      <w:r w:rsidR="008E2E1A">
        <w:rPr>
          <w:rFonts w:hint="eastAsia"/>
          <w:color w:val="0070C0"/>
          <w:szCs w:val="21"/>
        </w:rPr>
        <w:t>、</w:t>
      </w:r>
      <w:r w:rsidR="004305D4" w:rsidRPr="004305D4">
        <w:rPr>
          <w:rFonts w:hint="eastAsia"/>
          <w:color w:val="0070C0"/>
          <w:szCs w:val="21"/>
        </w:rPr>
        <w:t>その他の</w:t>
      </w:r>
      <w:r w:rsidR="008E2E1A">
        <w:rPr>
          <w:rFonts w:hint="eastAsia"/>
          <w:color w:val="0070C0"/>
          <w:szCs w:val="21"/>
        </w:rPr>
        <w:t>地方、</w:t>
      </w:r>
      <w:r w:rsidR="004305D4" w:rsidRPr="004305D4">
        <w:rPr>
          <w:rFonts w:hint="eastAsia"/>
          <w:color w:val="0070C0"/>
          <w:szCs w:val="21"/>
        </w:rPr>
        <w:t>地域、国際レベルでの</w:t>
      </w:r>
      <w:r w:rsidR="002F47AF">
        <w:rPr>
          <w:rFonts w:hint="eastAsia"/>
          <w:color w:val="0070C0"/>
          <w:szCs w:val="21"/>
        </w:rPr>
        <w:t>連携活動</w:t>
      </w:r>
      <w:r w:rsidR="008E2E1A">
        <w:rPr>
          <w:rFonts w:hint="eastAsia"/>
          <w:color w:val="0070C0"/>
          <w:szCs w:val="21"/>
        </w:rPr>
        <w:t>について</w:t>
      </w:r>
      <w:r w:rsidR="004305D4" w:rsidRPr="004305D4">
        <w:rPr>
          <w:rFonts w:hint="eastAsia"/>
          <w:color w:val="0070C0"/>
          <w:szCs w:val="21"/>
        </w:rPr>
        <w:t>概説してください。</w:t>
      </w:r>
    </w:p>
    <w:p w14:paraId="14FA411F" w14:textId="5C78553C" w:rsidR="004305D4" w:rsidRPr="004305D4" w:rsidRDefault="00603BEB" w:rsidP="004305D4">
      <w:pPr>
        <w:pStyle w:val="ab"/>
        <w:numPr>
          <w:ilvl w:val="0"/>
          <w:numId w:val="29"/>
        </w:numPr>
        <w:contextualSpacing w:val="0"/>
        <w:rPr>
          <w:color w:val="0070C0"/>
          <w:szCs w:val="21"/>
        </w:rPr>
      </w:pPr>
      <w:r>
        <w:rPr>
          <w:color w:val="0070C0"/>
          <w:szCs w:val="21"/>
        </w:rPr>
        <w:t>申請地域</w:t>
      </w:r>
      <w:r w:rsidR="008E2E1A" w:rsidRPr="008E2E1A">
        <w:rPr>
          <w:rFonts w:hint="eastAsia"/>
          <w:color w:val="0070C0"/>
          <w:szCs w:val="21"/>
        </w:rPr>
        <w:t>が形成したパートナー</w:t>
      </w:r>
      <w:r w:rsidR="002F47AF">
        <w:rPr>
          <w:rFonts w:hint="eastAsia"/>
          <w:color w:val="0070C0"/>
          <w:szCs w:val="21"/>
        </w:rPr>
        <w:t>との連携や</w:t>
      </w:r>
      <w:r w:rsidR="008E2E1A" w:rsidRPr="008E2E1A">
        <w:rPr>
          <w:rFonts w:hint="eastAsia"/>
          <w:color w:val="0070C0"/>
          <w:szCs w:val="21"/>
        </w:rPr>
        <w:t>ネットワーク（地域、地方レベル又は学校、大学、企業、サービス提供者など）について概要を述べてください。</w:t>
      </w:r>
    </w:p>
    <w:p w14:paraId="7F9A47CA" w14:textId="77777777" w:rsidR="004305D4" w:rsidRPr="004305D4" w:rsidRDefault="004305D4" w:rsidP="003E2628">
      <w:pPr>
        <w:rPr>
          <w:rStyle w:val="A20"/>
          <w:rFonts w:ascii="Arial" w:hAnsi="Arial"/>
          <w:b w:val="0"/>
          <w:bCs/>
          <w:sz w:val="21"/>
          <w:szCs w:val="21"/>
          <w:lang w:val="fr-FR"/>
        </w:rPr>
      </w:pPr>
    </w:p>
    <w:p w14:paraId="63012A02" w14:textId="77777777" w:rsidR="004F6E9D" w:rsidRPr="005D053D" w:rsidRDefault="004F6E9D" w:rsidP="004F6E9D">
      <w:pPr>
        <w:rPr>
          <w:b/>
          <w:sz w:val="28"/>
          <w:szCs w:val="28"/>
        </w:rPr>
      </w:pPr>
      <w:r w:rsidRPr="005D053D">
        <w:rPr>
          <w:b/>
          <w:sz w:val="28"/>
          <w:szCs w:val="28"/>
        </w:rPr>
        <w:t xml:space="preserve">E.9 </w:t>
      </w:r>
      <w:r w:rsidRPr="005D053D">
        <w:rPr>
          <w:rFonts w:hint="eastAsia"/>
          <w:b/>
          <w:sz w:val="28"/>
          <w:szCs w:val="28"/>
        </w:rPr>
        <w:t>地質鉱物資源の販売</w:t>
      </w:r>
    </w:p>
    <w:p w14:paraId="494DAF4E" w14:textId="77777777" w:rsidR="002436E2" w:rsidRDefault="00603BEB" w:rsidP="004F6E9D">
      <w:pPr>
        <w:rPr>
          <w:color w:val="0070C0"/>
          <w:szCs w:val="21"/>
        </w:rPr>
      </w:pPr>
      <w:r>
        <w:rPr>
          <w:color w:val="0070C0"/>
          <w:szCs w:val="21"/>
        </w:rPr>
        <w:t>申請</w:t>
      </w:r>
      <w:r w:rsidR="005D053D">
        <w:rPr>
          <w:rFonts w:hint="eastAsia"/>
          <w:color w:val="0070C0"/>
          <w:szCs w:val="21"/>
        </w:rPr>
        <w:t>組織</w:t>
      </w:r>
      <w:r w:rsidR="004F6E9D" w:rsidRPr="004F6E9D">
        <w:rPr>
          <w:rFonts w:hint="eastAsia"/>
          <w:color w:val="0070C0"/>
          <w:szCs w:val="21"/>
        </w:rPr>
        <w:t>が地質鉱物資源の販売に関連していないことを記載してください。</w:t>
      </w:r>
    </w:p>
    <w:p w14:paraId="3EB58C15" w14:textId="488C952B" w:rsidR="004F6E9D" w:rsidRPr="005D053D" w:rsidRDefault="004F6E9D" w:rsidP="004F6E9D">
      <w:pPr>
        <w:rPr>
          <w:color w:val="0070C0"/>
          <w:szCs w:val="21"/>
        </w:rPr>
      </w:pPr>
      <w:r w:rsidRPr="004F6E9D">
        <w:rPr>
          <w:rFonts w:hint="eastAsia"/>
          <w:color w:val="0070C0"/>
        </w:rPr>
        <w:t>この点について</w:t>
      </w:r>
      <w:r w:rsidR="002436E2">
        <w:rPr>
          <w:rFonts w:hint="eastAsia"/>
          <w:color w:val="0070C0"/>
        </w:rPr>
        <w:t>は</w:t>
      </w:r>
      <w:r w:rsidRPr="004F6E9D">
        <w:rPr>
          <w:rFonts w:hint="eastAsia"/>
          <w:color w:val="0070C0"/>
        </w:rPr>
        <w:t>、</w:t>
      </w:r>
      <w:r>
        <w:rPr>
          <w:rFonts w:hint="eastAsia"/>
          <w:color w:val="0070C0"/>
        </w:rPr>
        <w:t>ユネスコ世界ジオパーク</w:t>
      </w:r>
      <w:r w:rsidRPr="004F6E9D">
        <w:rPr>
          <w:rFonts w:hint="eastAsia"/>
          <w:color w:val="0070C0"/>
        </w:rPr>
        <w:t>運営指針の第</w:t>
      </w:r>
      <w:r w:rsidRPr="004F6E9D">
        <w:rPr>
          <w:color w:val="0070C0"/>
        </w:rPr>
        <w:t xml:space="preserve"> 3</w:t>
      </w:r>
      <w:r w:rsidRPr="004F6E9D">
        <w:rPr>
          <w:rFonts w:hint="eastAsia"/>
          <w:color w:val="0070C0"/>
        </w:rPr>
        <w:t>節（</w:t>
      </w:r>
      <w:r w:rsidRPr="004F6E9D">
        <w:rPr>
          <w:color w:val="0070C0"/>
        </w:rPr>
        <w:t>vii</w:t>
      </w:r>
      <w:r w:rsidRPr="004F6E9D">
        <w:rPr>
          <w:rFonts w:hint="eastAsia"/>
          <w:color w:val="0070C0"/>
        </w:rPr>
        <w:t>）を参照してください。</w:t>
      </w:r>
    </w:p>
    <w:p w14:paraId="11DF9DDD" w14:textId="5CC8E699" w:rsidR="004F6E9D" w:rsidRDefault="004F6E9D">
      <w:pPr>
        <w:spacing w:line="296" w:lineRule="exact"/>
        <w:rPr>
          <w:rFonts w:ascii="Arial" w:hAnsi="Arial"/>
        </w:rPr>
      </w:pPr>
    </w:p>
    <w:p w14:paraId="160DEA81" w14:textId="120A727E" w:rsidR="00804466" w:rsidRPr="005D053D" w:rsidRDefault="00804466" w:rsidP="00804466">
      <w:pPr>
        <w:rPr>
          <w:b/>
          <w:sz w:val="28"/>
          <w:szCs w:val="28"/>
        </w:rPr>
      </w:pPr>
      <w:r w:rsidRPr="005D053D">
        <w:rPr>
          <w:b/>
          <w:sz w:val="28"/>
          <w:szCs w:val="28"/>
        </w:rPr>
        <w:t>F</w:t>
      </w:r>
      <w:r w:rsidR="005D053D" w:rsidRPr="005D053D">
        <w:rPr>
          <w:rFonts w:hint="eastAsia"/>
          <w:b/>
          <w:sz w:val="28"/>
          <w:szCs w:val="28"/>
        </w:rPr>
        <w:t>日本</w:t>
      </w:r>
      <w:r w:rsidRPr="005D053D">
        <w:rPr>
          <w:rFonts w:hint="eastAsia"/>
          <w:b/>
          <w:sz w:val="28"/>
          <w:szCs w:val="28"/>
        </w:rPr>
        <w:t>ジオパーク</w:t>
      </w:r>
      <w:r w:rsidR="005D053D" w:rsidRPr="005D053D">
        <w:rPr>
          <w:rFonts w:hint="eastAsia"/>
          <w:b/>
          <w:sz w:val="28"/>
          <w:szCs w:val="28"/>
        </w:rPr>
        <w:t>認定を希望する背景と</w:t>
      </w:r>
      <w:r w:rsidR="00BD2F2D" w:rsidRPr="005D053D">
        <w:rPr>
          <w:rFonts w:hint="eastAsia"/>
          <w:b/>
          <w:sz w:val="28"/>
          <w:szCs w:val="28"/>
        </w:rPr>
        <w:t>理由</w:t>
      </w:r>
    </w:p>
    <w:p w14:paraId="22131B5E" w14:textId="0A75C772" w:rsidR="00BD2F2D" w:rsidRPr="00804466" w:rsidRDefault="005D053D" w:rsidP="00BD2F2D">
      <w:pPr>
        <w:rPr>
          <w:color w:val="0070C0"/>
          <w:szCs w:val="21"/>
        </w:rPr>
      </w:pPr>
      <w:r>
        <w:rPr>
          <w:rFonts w:hint="eastAsia"/>
          <w:color w:val="0070C0"/>
          <w:szCs w:val="21"/>
        </w:rPr>
        <w:lastRenderedPageBreak/>
        <w:t>日本</w:t>
      </w:r>
      <w:r w:rsidR="00804466" w:rsidRPr="00804466">
        <w:rPr>
          <w:rFonts w:hint="eastAsia"/>
          <w:color w:val="0070C0"/>
          <w:szCs w:val="21"/>
        </w:rPr>
        <w:t>ジオパーク</w:t>
      </w:r>
      <w:r>
        <w:rPr>
          <w:rFonts w:hint="eastAsia"/>
          <w:color w:val="0070C0"/>
          <w:szCs w:val="21"/>
        </w:rPr>
        <w:t>認定を希望する背景と</w:t>
      </w:r>
      <w:r w:rsidR="00804466" w:rsidRPr="00804466">
        <w:rPr>
          <w:rFonts w:hint="eastAsia"/>
          <w:color w:val="0070C0"/>
          <w:szCs w:val="21"/>
        </w:rPr>
        <w:t>理由を説明してください。</w:t>
      </w:r>
    </w:p>
    <w:sectPr w:rsidR="00BD2F2D" w:rsidRPr="00804466">
      <w:footerReference w:type="default" r:id="rId12"/>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8892" w14:textId="77777777" w:rsidR="00E773C9" w:rsidRDefault="00E773C9" w:rsidP="007661E6">
      <w:r>
        <w:separator/>
      </w:r>
    </w:p>
  </w:endnote>
  <w:endnote w:type="continuationSeparator" w:id="0">
    <w:p w14:paraId="68A3BF32" w14:textId="77777777" w:rsidR="00E773C9" w:rsidRDefault="00E773C9" w:rsidP="0076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762551"/>
      <w:docPartObj>
        <w:docPartGallery w:val="Page Numbers (Bottom of Page)"/>
        <w:docPartUnique/>
      </w:docPartObj>
    </w:sdtPr>
    <w:sdtContent>
      <w:p w14:paraId="10DCE4D5" w14:textId="439607E7" w:rsidR="006E5A2F" w:rsidRDefault="006E5A2F">
        <w:pPr>
          <w:pStyle w:val="ae"/>
          <w:jc w:val="center"/>
        </w:pPr>
        <w:r>
          <w:fldChar w:fldCharType="begin"/>
        </w:r>
        <w:r>
          <w:instrText>PAGE   \* MERGEFORMAT</w:instrText>
        </w:r>
        <w:r>
          <w:fldChar w:fldCharType="separate"/>
        </w:r>
        <w:r>
          <w:rPr>
            <w:noProof/>
          </w:rPr>
          <w:t>3</w:t>
        </w:r>
        <w:r>
          <w:fldChar w:fldCharType="end"/>
        </w:r>
      </w:p>
    </w:sdtContent>
  </w:sdt>
  <w:p w14:paraId="6CD91C08" w14:textId="77777777" w:rsidR="006E5A2F" w:rsidRDefault="006E5A2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25EC" w14:textId="77777777" w:rsidR="00E773C9" w:rsidRDefault="00E773C9" w:rsidP="007661E6">
      <w:r>
        <w:separator/>
      </w:r>
    </w:p>
  </w:footnote>
  <w:footnote w:type="continuationSeparator" w:id="0">
    <w:p w14:paraId="35136F0B" w14:textId="77777777" w:rsidR="00E773C9" w:rsidRDefault="00E773C9" w:rsidP="00766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15:restartNumberingAfterBreak="0">
    <w:nsid w:val="012A600B"/>
    <w:multiLevelType w:val="hybridMultilevel"/>
    <w:tmpl w:val="5406D78E"/>
    <w:lvl w:ilvl="0" w:tplc="12D0F150">
      <w:start w:val="1"/>
      <w:numFmt w:val="decimal"/>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76B4FFE"/>
    <w:multiLevelType w:val="hybridMultilevel"/>
    <w:tmpl w:val="1110F410"/>
    <w:lvl w:ilvl="0" w:tplc="97F897C6">
      <w:start w:val="1"/>
      <w:numFmt w:val="bullet"/>
      <w:lvlText w:val="–"/>
      <w:lvlJc w:val="left"/>
      <w:pPr>
        <w:ind w:left="720" w:hanging="360"/>
      </w:pPr>
      <w:rPr>
        <w:rFonts w:ascii="Verdana" w:hAnsi="Verdan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871A9"/>
    <w:multiLevelType w:val="hybridMultilevel"/>
    <w:tmpl w:val="9846593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9D030FC"/>
    <w:multiLevelType w:val="hybridMultilevel"/>
    <w:tmpl w:val="3A6223E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E28474C"/>
    <w:multiLevelType w:val="hybridMultilevel"/>
    <w:tmpl w:val="37763428"/>
    <w:lvl w:ilvl="0" w:tplc="0D02775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1BF7407"/>
    <w:multiLevelType w:val="hybridMultilevel"/>
    <w:tmpl w:val="72FE056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89D77A0"/>
    <w:multiLevelType w:val="hybridMultilevel"/>
    <w:tmpl w:val="9070AA70"/>
    <w:lvl w:ilvl="0" w:tplc="E1F043D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B6646A9"/>
    <w:multiLevelType w:val="hybridMultilevel"/>
    <w:tmpl w:val="A61C017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5270964"/>
    <w:multiLevelType w:val="hybridMultilevel"/>
    <w:tmpl w:val="2AE061B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7F232A2"/>
    <w:multiLevelType w:val="hybridMultilevel"/>
    <w:tmpl w:val="34F27ADA"/>
    <w:lvl w:ilvl="0" w:tplc="8744DDB0">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35FA7845"/>
    <w:multiLevelType w:val="hybridMultilevel"/>
    <w:tmpl w:val="13982B4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EF61EB2"/>
    <w:multiLevelType w:val="hybridMultilevel"/>
    <w:tmpl w:val="640A4428"/>
    <w:lvl w:ilvl="0" w:tplc="E742621C">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40583A2F"/>
    <w:multiLevelType w:val="hybridMultilevel"/>
    <w:tmpl w:val="D6FAAE32"/>
    <w:lvl w:ilvl="0" w:tplc="C1508EB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C297439"/>
    <w:multiLevelType w:val="hybridMultilevel"/>
    <w:tmpl w:val="2292BEF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74B177A"/>
    <w:multiLevelType w:val="hybridMultilevel"/>
    <w:tmpl w:val="72BC0630"/>
    <w:lvl w:ilvl="0" w:tplc="8AB854B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58015B71"/>
    <w:multiLevelType w:val="hybridMultilevel"/>
    <w:tmpl w:val="EA72A97A"/>
    <w:lvl w:ilvl="0" w:tplc="1C88E02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82A1E9A"/>
    <w:multiLevelType w:val="hybridMultilevel"/>
    <w:tmpl w:val="CC84836C"/>
    <w:lvl w:ilvl="0" w:tplc="EEC210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0D0CC4"/>
    <w:multiLevelType w:val="hybridMultilevel"/>
    <w:tmpl w:val="D5BC2A7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9443E66"/>
    <w:multiLevelType w:val="hybridMultilevel"/>
    <w:tmpl w:val="82CE9CB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0B6602F"/>
    <w:multiLevelType w:val="hybridMultilevel"/>
    <w:tmpl w:val="AB58FF34"/>
    <w:lvl w:ilvl="0" w:tplc="64CE9D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C958D0"/>
    <w:multiLevelType w:val="hybridMultilevel"/>
    <w:tmpl w:val="8B50EA2C"/>
    <w:lvl w:ilvl="0" w:tplc="979808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A413DF"/>
    <w:multiLevelType w:val="hybridMultilevel"/>
    <w:tmpl w:val="4AE48FEC"/>
    <w:lvl w:ilvl="0" w:tplc="A6A247A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F86699"/>
    <w:multiLevelType w:val="hybridMultilevel"/>
    <w:tmpl w:val="7006F170"/>
    <w:lvl w:ilvl="0" w:tplc="040C000F">
      <w:start w:val="1"/>
      <w:numFmt w:val="decimal"/>
      <w:lvlText w:val="%1."/>
      <w:lvlJc w:val="left"/>
      <w:pPr>
        <w:ind w:left="360" w:hanging="360"/>
      </w:pPr>
      <w:rPr>
        <w:rFonts w:hint="default"/>
      </w:rPr>
    </w:lvl>
    <w:lvl w:ilvl="1" w:tplc="487AD05E">
      <w:start w:val="2"/>
      <w:numFmt w:val="bullet"/>
      <w:lvlText w:val="-"/>
      <w:lvlJc w:val="left"/>
      <w:pPr>
        <w:ind w:left="1080" w:hanging="360"/>
      </w:pPr>
      <w:rPr>
        <w:rFonts w:ascii="Arial" w:eastAsia="Calibri" w:hAnsi="Arial"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709E2E35"/>
    <w:multiLevelType w:val="hybridMultilevel"/>
    <w:tmpl w:val="F5BE2DB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47F71D5"/>
    <w:multiLevelType w:val="hybridMultilevel"/>
    <w:tmpl w:val="34CCD81E"/>
    <w:lvl w:ilvl="0" w:tplc="BF24781C">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754A79DE"/>
    <w:multiLevelType w:val="hybridMultilevel"/>
    <w:tmpl w:val="B3B82DB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78773D14"/>
    <w:multiLevelType w:val="hybridMultilevel"/>
    <w:tmpl w:val="8BC23CE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7F6E6DEB"/>
    <w:multiLevelType w:val="hybridMultilevel"/>
    <w:tmpl w:val="28967B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1275148">
    <w:abstractNumId w:val="0"/>
  </w:num>
  <w:num w:numId="2" w16cid:durableId="1339582144">
    <w:abstractNumId w:val="28"/>
  </w:num>
  <w:num w:numId="3" w16cid:durableId="233860433">
    <w:abstractNumId w:val="26"/>
  </w:num>
  <w:num w:numId="4" w16cid:durableId="139469300">
    <w:abstractNumId w:val="6"/>
  </w:num>
  <w:num w:numId="5" w16cid:durableId="330834695">
    <w:abstractNumId w:val="18"/>
  </w:num>
  <w:num w:numId="6" w16cid:durableId="692996675">
    <w:abstractNumId w:val="11"/>
  </w:num>
  <w:num w:numId="7" w16cid:durableId="764231099">
    <w:abstractNumId w:val="14"/>
  </w:num>
  <w:num w:numId="8" w16cid:durableId="441068996">
    <w:abstractNumId w:val="19"/>
  </w:num>
  <w:num w:numId="9" w16cid:durableId="2130852395">
    <w:abstractNumId w:val="9"/>
  </w:num>
  <w:num w:numId="10" w16cid:durableId="896282680">
    <w:abstractNumId w:val="27"/>
  </w:num>
  <w:num w:numId="11" w16cid:durableId="2030795213">
    <w:abstractNumId w:val="4"/>
  </w:num>
  <w:num w:numId="12" w16cid:durableId="1213730942">
    <w:abstractNumId w:val="3"/>
  </w:num>
  <w:num w:numId="13" w16cid:durableId="1389568860">
    <w:abstractNumId w:val="24"/>
  </w:num>
  <w:num w:numId="14" w16cid:durableId="1525090276">
    <w:abstractNumId w:val="23"/>
  </w:num>
  <w:num w:numId="15" w16cid:durableId="1149712709">
    <w:abstractNumId w:val="2"/>
  </w:num>
  <w:num w:numId="16" w16cid:durableId="913777696">
    <w:abstractNumId w:val="8"/>
  </w:num>
  <w:num w:numId="17" w16cid:durableId="494994248">
    <w:abstractNumId w:val="20"/>
  </w:num>
  <w:num w:numId="18" w16cid:durableId="1910384793">
    <w:abstractNumId w:val="1"/>
  </w:num>
  <w:num w:numId="19" w16cid:durableId="754324795">
    <w:abstractNumId w:val="17"/>
  </w:num>
  <w:num w:numId="20" w16cid:durableId="1221089149">
    <w:abstractNumId w:val="21"/>
  </w:num>
  <w:num w:numId="21" w16cid:durableId="302665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68627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8725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8533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959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55977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451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28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816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C0"/>
    <w:rsid w:val="00010F5D"/>
    <w:rsid w:val="000112F7"/>
    <w:rsid w:val="00011C6A"/>
    <w:rsid w:val="00013EC3"/>
    <w:rsid w:val="00024308"/>
    <w:rsid w:val="00042C16"/>
    <w:rsid w:val="00043946"/>
    <w:rsid w:val="00047A42"/>
    <w:rsid w:val="000519A0"/>
    <w:rsid w:val="00054905"/>
    <w:rsid w:val="00061A3E"/>
    <w:rsid w:val="0007377C"/>
    <w:rsid w:val="00073DFD"/>
    <w:rsid w:val="00087CF4"/>
    <w:rsid w:val="00092101"/>
    <w:rsid w:val="00096560"/>
    <w:rsid w:val="00096743"/>
    <w:rsid w:val="000A366E"/>
    <w:rsid w:val="000B4B54"/>
    <w:rsid w:val="000C50BF"/>
    <w:rsid w:val="000C6277"/>
    <w:rsid w:val="000F079D"/>
    <w:rsid w:val="00121B57"/>
    <w:rsid w:val="00142B01"/>
    <w:rsid w:val="00152A59"/>
    <w:rsid w:val="00154CCE"/>
    <w:rsid w:val="00157DD8"/>
    <w:rsid w:val="001627B1"/>
    <w:rsid w:val="00164BF3"/>
    <w:rsid w:val="0016601E"/>
    <w:rsid w:val="00170127"/>
    <w:rsid w:val="001E1ADB"/>
    <w:rsid w:val="001E1B74"/>
    <w:rsid w:val="001F75ED"/>
    <w:rsid w:val="00202396"/>
    <w:rsid w:val="00213523"/>
    <w:rsid w:val="00234A93"/>
    <w:rsid w:val="00234F25"/>
    <w:rsid w:val="002436E2"/>
    <w:rsid w:val="00267A45"/>
    <w:rsid w:val="00270E5B"/>
    <w:rsid w:val="002717FB"/>
    <w:rsid w:val="002851A5"/>
    <w:rsid w:val="00290285"/>
    <w:rsid w:val="00293445"/>
    <w:rsid w:val="00296C73"/>
    <w:rsid w:val="002A6C1E"/>
    <w:rsid w:val="002B1198"/>
    <w:rsid w:val="002C3A1D"/>
    <w:rsid w:val="002D29F0"/>
    <w:rsid w:val="002D2D41"/>
    <w:rsid w:val="002D6ABD"/>
    <w:rsid w:val="002E1166"/>
    <w:rsid w:val="002E2203"/>
    <w:rsid w:val="002F47AF"/>
    <w:rsid w:val="002F52D7"/>
    <w:rsid w:val="00306E4D"/>
    <w:rsid w:val="00321D04"/>
    <w:rsid w:val="003511B3"/>
    <w:rsid w:val="00355C73"/>
    <w:rsid w:val="00376465"/>
    <w:rsid w:val="00380055"/>
    <w:rsid w:val="003A41E6"/>
    <w:rsid w:val="003B1823"/>
    <w:rsid w:val="003B47DD"/>
    <w:rsid w:val="003B704C"/>
    <w:rsid w:val="003E2628"/>
    <w:rsid w:val="003E3681"/>
    <w:rsid w:val="003E7C98"/>
    <w:rsid w:val="003F74CF"/>
    <w:rsid w:val="00400B15"/>
    <w:rsid w:val="004110DF"/>
    <w:rsid w:val="0041320C"/>
    <w:rsid w:val="004150E2"/>
    <w:rsid w:val="00416565"/>
    <w:rsid w:val="00416B5E"/>
    <w:rsid w:val="0042569C"/>
    <w:rsid w:val="004305D4"/>
    <w:rsid w:val="00434E69"/>
    <w:rsid w:val="00442D5C"/>
    <w:rsid w:val="00450C15"/>
    <w:rsid w:val="00461890"/>
    <w:rsid w:val="004637A7"/>
    <w:rsid w:val="0047725F"/>
    <w:rsid w:val="004A4634"/>
    <w:rsid w:val="004B1215"/>
    <w:rsid w:val="004B1A0C"/>
    <w:rsid w:val="004C6070"/>
    <w:rsid w:val="004D365E"/>
    <w:rsid w:val="004D519F"/>
    <w:rsid w:val="004D6A0C"/>
    <w:rsid w:val="004E1310"/>
    <w:rsid w:val="004E15C0"/>
    <w:rsid w:val="004F4FA8"/>
    <w:rsid w:val="004F53B4"/>
    <w:rsid w:val="004F6E9D"/>
    <w:rsid w:val="00527DC5"/>
    <w:rsid w:val="00556196"/>
    <w:rsid w:val="00557204"/>
    <w:rsid w:val="00565185"/>
    <w:rsid w:val="00571ADD"/>
    <w:rsid w:val="00573650"/>
    <w:rsid w:val="0057648C"/>
    <w:rsid w:val="00584B42"/>
    <w:rsid w:val="00587CEA"/>
    <w:rsid w:val="005962CF"/>
    <w:rsid w:val="005B03A1"/>
    <w:rsid w:val="005B2029"/>
    <w:rsid w:val="005C0104"/>
    <w:rsid w:val="005D053D"/>
    <w:rsid w:val="005E4123"/>
    <w:rsid w:val="005E4563"/>
    <w:rsid w:val="005F4864"/>
    <w:rsid w:val="00603BEB"/>
    <w:rsid w:val="00604647"/>
    <w:rsid w:val="00606501"/>
    <w:rsid w:val="00612073"/>
    <w:rsid w:val="0062164A"/>
    <w:rsid w:val="006249EF"/>
    <w:rsid w:val="0063109B"/>
    <w:rsid w:val="00631A79"/>
    <w:rsid w:val="0063278E"/>
    <w:rsid w:val="00635070"/>
    <w:rsid w:val="006432D3"/>
    <w:rsid w:val="00646324"/>
    <w:rsid w:val="00657D9F"/>
    <w:rsid w:val="00660834"/>
    <w:rsid w:val="0067088E"/>
    <w:rsid w:val="006C3D36"/>
    <w:rsid w:val="006D3F8F"/>
    <w:rsid w:val="006E5A2F"/>
    <w:rsid w:val="00700CB2"/>
    <w:rsid w:val="00703EAB"/>
    <w:rsid w:val="0070750D"/>
    <w:rsid w:val="00715929"/>
    <w:rsid w:val="00724EBD"/>
    <w:rsid w:val="0072542B"/>
    <w:rsid w:val="0073406E"/>
    <w:rsid w:val="00736CBD"/>
    <w:rsid w:val="0074006F"/>
    <w:rsid w:val="00741AE8"/>
    <w:rsid w:val="00746642"/>
    <w:rsid w:val="007520AB"/>
    <w:rsid w:val="007652F2"/>
    <w:rsid w:val="007661E6"/>
    <w:rsid w:val="00766611"/>
    <w:rsid w:val="007815D0"/>
    <w:rsid w:val="007A5826"/>
    <w:rsid w:val="007C5FB6"/>
    <w:rsid w:val="007D616C"/>
    <w:rsid w:val="007E001B"/>
    <w:rsid w:val="007E2B64"/>
    <w:rsid w:val="007E371B"/>
    <w:rsid w:val="007F0696"/>
    <w:rsid w:val="00804466"/>
    <w:rsid w:val="0081625C"/>
    <w:rsid w:val="008169C7"/>
    <w:rsid w:val="00834CA1"/>
    <w:rsid w:val="00846819"/>
    <w:rsid w:val="00853945"/>
    <w:rsid w:val="00857BA7"/>
    <w:rsid w:val="008611FA"/>
    <w:rsid w:val="00863E57"/>
    <w:rsid w:val="0086680C"/>
    <w:rsid w:val="0088044C"/>
    <w:rsid w:val="008870FF"/>
    <w:rsid w:val="008D2CA9"/>
    <w:rsid w:val="008D3567"/>
    <w:rsid w:val="008E2E1A"/>
    <w:rsid w:val="008E5234"/>
    <w:rsid w:val="00912FB8"/>
    <w:rsid w:val="009239E5"/>
    <w:rsid w:val="00930473"/>
    <w:rsid w:val="009352FB"/>
    <w:rsid w:val="0096281C"/>
    <w:rsid w:val="009748B2"/>
    <w:rsid w:val="009A4524"/>
    <w:rsid w:val="009B19AD"/>
    <w:rsid w:val="009B1D60"/>
    <w:rsid w:val="009B48DE"/>
    <w:rsid w:val="009C143A"/>
    <w:rsid w:val="009D0C52"/>
    <w:rsid w:val="009D1CFA"/>
    <w:rsid w:val="009D45E6"/>
    <w:rsid w:val="009D602D"/>
    <w:rsid w:val="009E73CF"/>
    <w:rsid w:val="009F0B98"/>
    <w:rsid w:val="009F4579"/>
    <w:rsid w:val="009F64AB"/>
    <w:rsid w:val="00A05844"/>
    <w:rsid w:val="00A25D92"/>
    <w:rsid w:val="00A26656"/>
    <w:rsid w:val="00A423F7"/>
    <w:rsid w:val="00A538A7"/>
    <w:rsid w:val="00A54C95"/>
    <w:rsid w:val="00AC138B"/>
    <w:rsid w:val="00AC385B"/>
    <w:rsid w:val="00AD2523"/>
    <w:rsid w:val="00AD3456"/>
    <w:rsid w:val="00AD5299"/>
    <w:rsid w:val="00AE1587"/>
    <w:rsid w:val="00B14A21"/>
    <w:rsid w:val="00B1654F"/>
    <w:rsid w:val="00B30B5B"/>
    <w:rsid w:val="00B37B07"/>
    <w:rsid w:val="00B40C53"/>
    <w:rsid w:val="00B5562E"/>
    <w:rsid w:val="00B660AE"/>
    <w:rsid w:val="00B80411"/>
    <w:rsid w:val="00B82092"/>
    <w:rsid w:val="00B83C30"/>
    <w:rsid w:val="00B92332"/>
    <w:rsid w:val="00BA741C"/>
    <w:rsid w:val="00BD2C68"/>
    <w:rsid w:val="00BD2F2D"/>
    <w:rsid w:val="00BD3203"/>
    <w:rsid w:val="00C04129"/>
    <w:rsid w:val="00C1491D"/>
    <w:rsid w:val="00C262D7"/>
    <w:rsid w:val="00C27EAD"/>
    <w:rsid w:val="00C3253E"/>
    <w:rsid w:val="00C32A39"/>
    <w:rsid w:val="00C5094C"/>
    <w:rsid w:val="00C5317C"/>
    <w:rsid w:val="00C56C1A"/>
    <w:rsid w:val="00C666AD"/>
    <w:rsid w:val="00C66DA9"/>
    <w:rsid w:val="00C70BBC"/>
    <w:rsid w:val="00C90B64"/>
    <w:rsid w:val="00C90EEA"/>
    <w:rsid w:val="00C94995"/>
    <w:rsid w:val="00C96A21"/>
    <w:rsid w:val="00CA2C60"/>
    <w:rsid w:val="00CA7466"/>
    <w:rsid w:val="00CB33BE"/>
    <w:rsid w:val="00CC484E"/>
    <w:rsid w:val="00CD543B"/>
    <w:rsid w:val="00CE033E"/>
    <w:rsid w:val="00D26DFD"/>
    <w:rsid w:val="00D451E7"/>
    <w:rsid w:val="00D4639F"/>
    <w:rsid w:val="00D866A2"/>
    <w:rsid w:val="00D87032"/>
    <w:rsid w:val="00D95C24"/>
    <w:rsid w:val="00DC4F79"/>
    <w:rsid w:val="00DD7206"/>
    <w:rsid w:val="00DE08C0"/>
    <w:rsid w:val="00DE207C"/>
    <w:rsid w:val="00E16E85"/>
    <w:rsid w:val="00E228C1"/>
    <w:rsid w:val="00E23A22"/>
    <w:rsid w:val="00E364B1"/>
    <w:rsid w:val="00E45287"/>
    <w:rsid w:val="00E60D1C"/>
    <w:rsid w:val="00E67D0A"/>
    <w:rsid w:val="00E773C9"/>
    <w:rsid w:val="00E80467"/>
    <w:rsid w:val="00EA5997"/>
    <w:rsid w:val="00EA5CB6"/>
    <w:rsid w:val="00EB211B"/>
    <w:rsid w:val="00EB3A61"/>
    <w:rsid w:val="00EC1D61"/>
    <w:rsid w:val="00EC7CF2"/>
    <w:rsid w:val="00ED0575"/>
    <w:rsid w:val="00EE5491"/>
    <w:rsid w:val="00EF1043"/>
    <w:rsid w:val="00EF2CF6"/>
    <w:rsid w:val="00EF493A"/>
    <w:rsid w:val="00EF5421"/>
    <w:rsid w:val="00F02202"/>
    <w:rsid w:val="00F13047"/>
    <w:rsid w:val="00F1655E"/>
    <w:rsid w:val="00F339CF"/>
    <w:rsid w:val="00F45552"/>
    <w:rsid w:val="00F5476B"/>
    <w:rsid w:val="00F71D26"/>
    <w:rsid w:val="00F813A5"/>
    <w:rsid w:val="00F874D9"/>
    <w:rsid w:val="00F95299"/>
    <w:rsid w:val="00FB1381"/>
    <w:rsid w:val="00FB3EB2"/>
    <w:rsid w:val="00FC4E72"/>
    <w:rsid w:val="00FD0483"/>
    <w:rsid w:val="00FE13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CB11BA"/>
  <w14:defaultImageDpi w14:val="300"/>
  <w15:docId w15:val="{AA92229D-662D-4D9A-B610-9B2F7A96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F2D"/>
    <w:pPr>
      <w:widowControl w:val="0"/>
      <w:jc w:val="both"/>
    </w:pPr>
    <w:rPr>
      <w:rFonts w:asciiTheme="minorHAnsi" w:hAnsiTheme="minorHAnsi" w:cstheme="minorBidi"/>
      <w:kern w:val="2"/>
      <w:sz w:val="21"/>
      <w:szCs w:val="2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61A3E"/>
    <w:rPr>
      <w:sz w:val="18"/>
      <w:szCs w:val="18"/>
    </w:rPr>
  </w:style>
  <w:style w:type="paragraph" w:styleId="a4">
    <w:name w:val="annotation text"/>
    <w:basedOn w:val="a"/>
    <w:link w:val="a5"/>
    <w:uiPriority w:val="99"/>
    <w:unhideWhenUsed/>
    <w:rsid w:val="00061A3E"/>
    <w:rPr>
      <w:sz w:val="24"/>
      <w:szCs w:val="24"/>
    </w:rPr>
  </w:style>
  <w:style w:type="character" w:customStyle="1" w:styleId="a5">
    <w:name w:val="コメント文字列 (文字)"/>
    <w:basedOn w:val="a0"/>
    <w:link w:val="a4"/>
    <w:uiPriority w:val="99"/>
    <w:rsid w:val="00061A3E"/>
    <w:rPr>
      <w:sz w:val="24"/>
      <w:szCs w:val="24"/>
    </w:rPr>
  </w:style>
  <w:style w:type="paragraph" w:styleId="a6">
    <w:name w:val="annotation subject"/>
    <w:basedOn w:val="a4"/>
    <w:next w:val="a4"/>
    <w:link w:val="a7"/>
    <w:uiPriority w:val="99"/>
    <w:semiHidden/>
    <w:unhideWhenUsed/>
    <w:rsid w:val="00061A3E"/>
    <w:rPr>
      <w:b/>
      <w:bCs/>
      <w:sz w:val="20"/>
      <w:szCs w:val="20"/>
    </w:rPr>
  </w:style>
  <w:style w:type="character" w:customStyle="1" w:styleId="a7">
    <w:name w:val="コメント内容 (文字)"/>
    <w:basedOn w:val="a5"/>
    <w:link w:val="a6"/>
    <w:uiPriority w:val="99"/>
    <w:semiHidden/>
    <w:rsid w:val="00061A3E"/>
    <w:rPr>
      <w:b/>
      <w:bCs/>
      <w:sz w:val="24"/>
      <w:szCs w:val="24"/>
    </w:rPr>
  </w:style>
  <w:style w:type="paragraph" w:styleId="a8">
    <w:name w:val="Balloon Text"/>
    <w:basedOn w:val="a"/>
    <w:link w:val="a9"/>
    <w:uiPriority w:val="99"/>
    <w:semiHidden/>
    <w:unhideWhenUsed/>
    <w:rsid w:val="00061A3E"/>
    <w:rPr>
      <w:rFonts w:ascii="Lucida Grande" w:hAnsi="Lucida Grande" w:cs="Lucida Grande"/>
      <w:sz w:val="18"/>
      <w:szCs w:val="18"/>
    </w:rPr>
  </w:style>
  <w:style w:type="character" w:customStyle="1" w:styleId="a9">
    <w:name w:val="吹き出し (文字)"/>
    <w:basedOn w:val="a0"/>
    <w:link w:val="a8"/>
    <w:uiPriority w:val="99"/>
    <w:semiHidden/>
    <w:rsid w:val="00061A3E"/>
    <w:rPr>
      <w:rFonts w:ascii="Lucida Grande" w:hAnsi="Lucida Grande" w:cs="Lucida Grande"/>
      <w:sz w:val="18"/>
      <w:szCs w:val="18"/>
    </w:rPr>
  </w:style>
  <w:style w:type="character" w:customStyle="1" w:styleId="A20">
    <w:name w:val="A2"/>
    <w:uiPriority w:val="99"/>
    <w:rsid w:val="003E2628"/>
    <w:rPr>
      <w:b/>
      <w:color w:val="211D1E"/>
      <w:sz w:val="36"/>
    </w:rPr>
  </w:style>
  <w:style w:type="table" w:styleId="aa">
    <w:name w:val="Table Grid"/>
    <w:basedOn w:val="a1"/>
    <w:rsid w:val="003E2628"/>
    <w:rPr>
      <w:rFonts w:cs="Times New Roman"/>
      <w:lang w:val="en-I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E15C0"/>
    <w:pPr>
      <w:ind w:left="720"/>
      <w:contextualSpacing/>
    </w:pPr>
  </w:style>
  <w:style w:type="paragraph" w:styleId="ac">
    <w:name w:val="header"/>
    <w:basedOn w:val="a"/>
    <w:link w:val="ad"/>
    <w:uiPriority w:val="99"/>
    <w:unhideWhenUsed/>
    <w:rsid w:val="007661E6"/>
    <w:pPr>
      <w:tabs>
        <w:tab w:val="center" w:pos="4536"/>
        <w:tab w:val="right" w:pos="9072"/>
      </w:tabs>
    </w:pPr>
  </w:style>
  <w:style w:type="character" w:customStyle="1" w:styleId="ad">
    <w:name w:val="ヘッダー (文字)"/>
    <w:basedOn w:val="a0"/>
    <w:link w:val="ac"/>
    <w:uiPriority w:val="99"/>
    <w:rsid w:val="007661E6"/>
  </w:style>
  <w:style w:type="paragraph" w:styleId="ae">
    <w:name w:val="footer"/>
    <w:basedOn w:val="a"/>
    <w:link w:val="af"/>
    <w:uiPriority w:val="99"/>
    <w:unhideWhenUsed/>
    <w:rsid w:val="007661E6"/>
    <w:pPr>
      <w:tabs>
        <w:tab w:val="center" w:pos="4536"/>
        <w:tab w:val="right" w:pos="9072"/>
      </w:tabs>
    </w:pPr>
  </w:style>
  <w:style w:type="character" w:customStyle="1" w:styleId="af">
    <w:name w:val="フッター (文字)"/>
    <w:basedOn w:val="a0"/>
    <w:link w:val="ae"/>
    <w:uiPriority w:val="99"/>
    <w:rsid w:val="007661E6"/>
  </w:style>
  <w:style w:type="paragraph" w:styleId="af0">
    <w:name w:val="Revision"/>
    <w:hidden/>
    <w:uiPriority w:val="71"/>
    <w:rsid w:val="00B82092"/>
  </w:style>
  <w:style w:type="paragraph" w:customStyle="1" w:styleId="Default">
    <w:name w:val="Default"/>
    <w:rsid w:val="000C50BF"/>
    <w:pPr>
      <w:autoSpaceDE w:val="0"/>
      <w:autoSpaceDN w:val="0"/>
      <w:adjustRightInd w:val="0"/>
    </w:pPr>
    <w:rPr>
      <w:rFonts w:ascii="Arial" w:hAnsi="Arial"/>
      <w:color w:val="000000"/>
      <w:sz w:val="24"/>
      <w:szCs w:val="24"/>
      <w:lang w:val="en-IE"/>
    </w:rPr>
  </w:style>
  <w:style w:type="character" w:styleId="af1">
    <w:name w:val="Hyperlink"/>
    <w:basedOn w:val="a0"/>
    <w:uiPriority w:val="99"/>
    <w:unhideWhenUsed/>
    <w:rsid w:val="00321D04"/>
    <w:rPr>
      <w:color w:val="0000FF" w:themeColor="hyperlink"/>
      <w:u w:val="single"/>
    </w:rPr>
  </w:style>
  <w:style w:type="character" w:customStyle="1" w:styleId="text">
    <w:name w:val="text"/>
    <w:basedOn w:val="a0"/>
    <w:rsid w:val="0047725F"/>
  </w:style>
  <w:style w:type="table" w:customStyle="1" w:styleId="1">
    <w:name w:val="表 (格子)1"/>
    <w:basedOn w:val="a1"/>
    <w:next w:val="aa"/>
    <w:rsid w:val="009F0B98"/>
    <w:rPr>
      <w:rFonts w:eastAsia="Times New Roman" w:cs="Times New Roman"/>
      <w:lang w:val="en-IE"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603B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9869">
      <w:bodyDiv w:val="1"/>
      <w:marLeft w:val="0"/>
      <w:marRight w:val="0"/>
      <w:marTop w:val="0"/>
      <w:marBottom w:val="0"/>
      <w:divBdr>
        <w:top w:val="none" w:sz="0" w:space="0" w:color="auto"/>
        <w:left w:val="none" w:sz="0" w:space="0" w:color="auto"/>
        <w:bottom w:val="none" w:sz="0" w:space="0" w:color="auto"/>
        <w:right w:val="none" w:sz="0" w:space="0" w:color="auto"/>
      </w:divBdr>
    </w:div>
    <w:div w:id="92672921">
      <w:bodyDiv w:val="1"/>
      <w:marLeft w:val="0"/>
      <w:marRight w:val="0"/>
      <w:marTop w:val="0"/>
      <w:marBottom w:val="0"/>
      <w:divBdr>
        <w:top w:val="none" w:sz="0" w:space="0" w:color="auto"/>
        <w:left w:val="none" w:sz="0" w:space="0" w:color="auto"/>
        <w:bottom w:val="none" w:sz="0" w:space="0" w:color="auto"/>
        <w:right w:val="none" w:sz="0" w:space="0" w:color="auto"/>
      </w:divBdr>
    </w:div>
    <w:div w:id="109861462">
      <w:bodyDiv w:val="1"/>
      <w:marLeft w:val="0"/>
      <w:marRight w:val="0"/>
      <w:marTop w:val="0"/>
      <w:marBottom w:val="0"/>
      <w:divBdr>
        <w:top w:val="none" w:sz="0" w:space="0" w:color="auto"/>
        <w:left w:val="none" w:sz="0" w:space="0" w:color="auto"/>
        <w:bottom w:val="none" w:sz="0" w:space="0" w:color="auto"/>
        <w:right w:val="none" w:sz="0" w:space="0" w:color="auto"/>
      </w:divBdr>
    </w:div>
    <w:div w:id="398133753">
      <w:bodyDiv w:val="1"/>
      <w:marLeft w:val="0"/>
      <w:marRight w:val="0"/>
      <w:marTop w:val="0"/>
      <w:marBottom w:val="0"/>
      <w:divBdr>
        <w:top w:val="none" w:sz="0" w:space="0" w:color="auto"/>
        <w:left w:val="none" w:sz="0" w:space="0" w:color="auto"/>
        <w:bottom w:val="none" w:sz="0" w:space="0" w:color="auto"/>
        <w:right w:val="none" w:sz="0" w:space="0" w:color="auto"/>
      </w:divBdr>
    </w:div>
    <w:div w:id="439297337">
      <w:bodyDiv w:val="1"/>
      <w:marLeft w:val="0"/>
      <w:marRight w:val="0"/>
      <w:marTop w:val="0"/>
      <w:marBottom w:val="0"/>
      <w:divBdr>
        <w:top w:val="none" w:sz="0" w:space="0" w:color="auto"/>
        <w:left w:val="none" w:sz="0" w:space="0" w:color="auto"/>
        <w:bottom w:val="none" w:sz="0" w:space="0" w:color="auto"/>
        <w:right w:val="none" w:sz="0" w:space="0" w:color="auto"/>
      </w:divBdr>
    </w:div>
    <w:div w:id="514077753">
      <w:bodyDiv w:val="1"/>
      <w:marLeft w:val="0"/>
      <w:marRight w:val="0"/>
      <w:marTop w:val="0"/>
      <w:marBottom w:val="0"/>
      <w:divBdr>
        <w:top w:val="none" w:sz="0" w:space="0" w:color="auto"/>
        <w:left w:val="none" w:sz="0" w:space="0" w:color="auto"/>
        <w:bottom w:val="none" w:sz="0" w:space="0" w:color="auto"/>
        <w:right w:val="none" w:sz="0" w:space="0" w:color="auto"/>
      </w:divBdr>
    </w:div>
    <w:div w:id="642470012">
      <w:bodyDiv w:val="1"/>
      <w:marLeft w:val="0"/>
      <w:marRight w:val="0"/>
      <w:marTop w:val="0"/>
      <w:marBottom w:val="0"/>
      <w:divBdr>
        <w:top w:val="none" w:sz="0" w:space="0" w:color="auto"/>
        <w:left w:val="none" w:sz="0" w:space="0" w:color="auto"/>
        <w:bottom w:val="none" w:sz="0" w:space="0" w:color="auto"/>
        <w:right w:val="none" w:sz="0" w:space="0" w:color="auto"/>
      </w:divBdr>
    </w:div>
    <w:div w:id="658726878">
      <w:bodyDiv w:val="1"/>
      <w:marLeft w:val="0"/>
      <w:marRight w:val="0"/>
      <w:marTop w:val="0"/>
      <w:marBottom w:val="0"/>
      <w:divBdr>
        <w:top w:val="none" w:sz="0" w:space="0" w:color="auto"/>
        <w:left w:val="none" w:sz="0" w:space="0" w:color="auto"/>
        <w:bottom w:val="none" w:sz="0" w:space="0" w:color="auto"/>
        <w:right w:val="none" w:sz="0" w:space="0" w:color="auto"/>
      </w:divBdr>
    </w:div>
    <w:div w:id="683091641">
      <w:bodyDiv w:val="1"/>
      <w:marLeft w:val="0"/>
      <w:marRight w:val="0"/>
      <w:marTop w:val="0"/>
      <w:marBottom w:val="0"/>
      <w:divBdr>
        <w:top w:val="none" w:sz="0" w:space="0" w:color="auto"/>
        <w:left w:val="none" w:sz="0" w:space="0" w:color="auto"/>
        <w:bottom w:val="none" w:sz="0" w:space="0" w:color="auto"/>
        <w:right w:val="none" w:sz="0" w:space="0" w:color="auto"/>
      </w:divBdr>
    </w:div>
    <w:div w:id="744765093">
      <w:bodyDiv w:val="1"/>
      <w:marLeft w:val="0"/>
      <w:marRight w:val="0"/>
      <w:marTop w:val="0"/>
      <w:marBottom w:val="0"/>
      <w:divBdr>
        <w:top w:val="none" w:sz="0" w:space="0" w:color="auto"/>
        <w:left w:val="none" w:sz="0" w:space="0" w:color="auto"/>
        <w:bottom w:val="none" w:sz="0" w:space="0" w:color="auto"/>
        <w:right w:val="none" w:sz="0" w:space="0" w:color="auto"/>
      </w:divBdr>
    </w:div>
    <w:div w:id="955645993">
      <w:bodyDiv w:val="1"/>
      <w:marLeft w:val="0"/>
      <w:marRight w:val="0"/>
      <w:marTop w:val="0"/>
      <w:marBottom w:val="0"/>
      <w:divBdr>
        <w:top w:val="none" w:sz="0" w:space="0" w:color="auto"/>
        <w:left w:val="none" w:sz="0" w:space="0" w:color="auto"/>
        <w:bottom w:val="none" w:sz="0" w:space="0" w:color="auto"/>
        <w:right w:val="none" w:sz="0" w:space="0" w:color="auto"/>
      </w:divBdr>
    </w:div>
    <w:div w:id="981157908">
      <w:bodyDiv w:val="1"/>
      <w:marLeft w:val="0"/>
      <w:marRight w:val="0"/>
      <w:marTop w:val="0"/>
      <w:marBottom w:val="0"/>
      <w:divBdr>
        <w:top w:val="none" w:sz="0" w:space="0" w:color="auto"/>
        <w:left w:val="none" w:sz="0" w:space="0" w:color="auto"/>
        <w:bottom w:val="none" w:sz="0" w:space="0" w:color="auto"/>
        <w:right w:val="none" w:sz="0" w:space="0" w:color="auto"/>
      </w:divBdr>
    </w:div>
    <w:div w:id="990869038">
      <w:bodyDiv w:val="1"/>
      <w:marLeft w:val="0"/>
      <w:marRight w:val="0"/>
      <w:marTop w:val="0"/>
      <w:marBottom w:val="0"/>
      <w:divBdr>
        <w:top w:val="none" w:sz="0" w:space="0" w:color="auto"/>
        <w:left w:val="none" w:sz="0" w:space="0" w:color="auto"/>
        <w:bottom w:val="none" w:sz="0" w:space="0" w:color="auto"/>
        <w:right w:val="none" w:sz="0" w:space="0" w:color="auto"/>
      </w:divBdr>
    </w:div>
    <w:div w:id="1013266173">
      <w:bodyDiv w:val="1"/>
      <w:marLeft w:val="0"/>
      <w:marRight w:val="0"/>
      <w:marTop w:val="0"/>
      <w:marBottom w:val="0"/>
      <w:divBdr>
        <w:top w:val="none" w:sz="0" w:space="0" w:color="auto"/>
        <w:left w:val="none" w:sz="0" w:space="0" w:color="auto"/>
        <w:bottom w:val="none" w:sz="0" w:space="0" w:color="auto"/>
        <w:right w:val="none" w:sz="0" w:space="0" w:color="auto"/>
      </w:divBdr>
    </w:div>
    <w:div w:id="1161652626">
      <w:bodyDiv w:val="1"/>
      <w:marLeft w:val="0"/>
      <w:marRight w:val="0"/>
      <w:marTop w:val="0"/>
      <w:marBottom w:val="0"/>
      <w:divBdr>
        <w:top w:val="none" w:sz="0" w:space="0" w:color="auto"/>
        <w:left w:val="none" w:sz="0" w:space="0" w:color="auto"/>
        <w:bottom w:val="none" w:sz="0" w:space="0" w:color="auto"/>
        <w:right w:val="none" w:sz="0" w:space="0" w:color="auto"/>
      </w:divBdr>
    </w:div>
    <w:div w:id="1259212472">
      <w:bodyDiv w:val="1"/>
      <w:marLeft w:val="0"/>
      <w:marRight w:val="0"/>
      <w:marTop w:val="0"/>
      <w:marBottom w:val="0"/>
      <w:divBdr>
        <w:top w:val="none" w:sz="0" w:space="0" w:color="auto"/>
        <w:left w:val="none" w:sz="0" w:space="0" w:color="auto"/>
        <w:bottom w:val="none" w:sz="0" w:space="0" w:color="auto"/>
        <w:right w:val="none" w:sz="0" w:space="0" w:color="auto"/>
      </w:divBdr>
    </w:div>
    <w:div w:id="1380977892">
      <w:bodyDiv w:val="1"/>
      <w:marLeft w:val="0"/>
      <w:marRight w:val="0"/>
      <w:marTop w:val="0"/>
      <w:marBottom w:val="0"/>
      <w:divBdr>
        <w:top w:val="none" w:sz="0" w:space="0" w:color="auto"/>
        <w:left w:val="none" w:sz="0" w:space="0" w:color="auto"/>
        <w:bottom w:val="none" w:sz="0" w:space="0" w:color="auto"/>
        <w:right w:val="none" w:sz="0" w:space="0" w:color="auto"/>
      </w:divBdr>
    </w:div>
    <w:div w:id="1726642504">
      <w:bodyDiv w:val="1"/>
      <w:marLeft w:val="0"/>
      <w:marRight w:val="0"/>
      <w:marTop w:val="0"/>
      <w:marBottom w:val="0"/>
      <w:divBdr>
        <w:top w:val="none" w:sz="0" w:space="0" w:color="auto"/>
        <w:left w:val="none" w:sz="0" w:space="0" w:color="auto"/>
        <w:bottom w:val="none" w:sz="0" w:space="0" w:color="auto"/>
        <w:right w:val="none" w:sz="0" w:space="0" w:color="auto"/>
      </w:divBdr>
    </w:div>
    <w:div w:id="1727947284">
      <w:bodyDiv w:val="1"/>
      <w:marLeft w:val="0"/>
      <w:marRight w:val="0"/>
      <w:marTop w:val="0"/>
      <w:marBottom w:val="0"/>
      <w:divBdr>
        <w:top w:val="none" w:sz="0" w:space="0" w:color="auto"/>
        <w:left w:val="none" w:sz="0" w:space="0" w:color="auto"/>
        <w:bottom w:val="none" w:sz="0" w:space="0" w:color="auto"/>
        <w:right w:val="none" w:sz="0" w:space="0" w:color="auto"/>
      </w:divBdr>
    </w:div>
    <w:div w:id="1732272721">
      <w:bodyDiv w:val="1"/>
      <w:marLeft w:val="0"/>
      <w:marRight w:val="0"/>
      <w:marTop w:val="0"/>
      <w:marBottom w:val="0"/>
      <w:divBdr>
        <w:top w:val="none" w:sz="0" w:space="0" w:color="auto"/>
        <w:left w:val="none" w:sz="0" w:space="0" w:color="auto"/>
        <w:bottom w:val="none" w:sz="0" w:space="0" w:color="auto"/>
        <w:right w:val="none" w:sz="0" w:space="0" w:color="auto"/>
      </w:divBdr>
    </w:div>
    <w:div w:id="2006082538">
      <w:bodyDiv w:val="1"/>
      <w:marLeft w:val="0"/>
      <w:marRight w:val="0"/>
      <w:marTop w:val="0"/>
      <w:marBottom w:val="0"/>
      <w:divBdr>
        <w:top w:val="none" w:sz="0" w:space="0" w:color="auto"/>
        <w:left w:val="none" w:sz="0" w:space="0" w:color="auto"/>
        <w:bottom w:val="none" w:sz="0" w:space="0" w:color="auto"/>
        <w:right w:val="none" w:sz="0" w:space="0" w:color="auto"/>
      </w:divBdr>
    </w:div>
    <w:div w:id="2071145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gc.geopark.jp/files/20160121_0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patzak\AppData\Local\Microsoft\Windows\Temporary%20Internet%20Files\Content.Outlook\5OGQX9L3\Application_dossier_UGG_GM.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A7EAD3573C0214A83EB0D7A67DDCA73" ma:contentTypeVersion="16" ma:contentTypeDescription="新しいドキュメントを作成します。" ma:contentTypeScope="" ma:versionID="5634f618dacef927b1d8568a8d5eb09f">
  <xsd:schema xmlns:xsd="http://www.w3.org/2001/XMLSchema" xmlns:xs="http://www.w3.org/2001/XMLSchema" xmlns:p="http://schemas.microsoft.com/office/2006/metadata/properties" xmlns:ns2="2390fc61-c4f6-40ec-98cd-83564e20849f" xmlns:ns3="504fd76a-e233-4e95-ad91-99801cb0b33d" targetNamespace="http://schemas.microsoft.com/office/2006/metadata/properties" ma:root="true" ma:fieldsID="e383ae0da6f5c28465a3d0656415124e" ns2:_="" ns3:_="">
    <xsd:import namespace="2390fc61-c4f6-40ec-98cd-83564e20849f"/>
    <xsd:import namespace="504fd76a-e233-4e95-ad91-99801cb0b3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fc61-c4f6-40ec-98cd-83564e208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8b33ec0b-6b48-4297-a6b4-64b41235d4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4fd76a-e233-4e95-ad91-99801cb0b33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044a5767-9d82-4e6c-acd6-3257bd954723}" ma:internalName="TaxCatchAll" ma:showField="CatchAllData" ma:web="504fd76a-e233-4e95-ad91-99801cb0b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90fc61-c4f6-40ec-98cd-83564e20849f">
      <Terms xmlns="http://schemas.microsoft.com/office/infopath/2007/PartnerControls"/>
    </lcf76f155ced4ddcb4097134ff3c332f>
    <TaxCatchAll xmlns="504fd76a-e233-4e95-ad91-99801cb0b3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25DA9-72C5-4D87-A992-68FBDC3BD1A9}"/>
</file>

<file path=customXml/itemProps2.xml><?xml version="1.0" encoding="utf-8"?>
<ds:datastoreItem xmlns:ds="http://schemas.openxmlformats.org/officeDocument/2006/customXml" ds:itemID="{41C611EB-1470-4B1B-A157-D8C4DA370FF9}">
  <ds:schemaRefs>
    <ds:schemaRef ds:uri="http://schemas.openxmlformats.org/officeDocument/2006/bibliography"/>
  </ds:schemaRefs>
</ds:datastoreItem>
</file>

<file path=customXml/itemProps3.xml><?xml version="1.0" encoding="utf-8"?>
<ds:datastoreItem xmlns:ds="http://schemas.openxmlformats.org/officeDocument/2006/customXml" ds:itemID="{D10EB52A-AAC9-41FB-BAE4-5E78029A6A5A}">
  <ds:schemaRefs>
    <ds:schemaRef ds:uri="http://schemas.microsoft.com/office/2006/metadata/properties"/>
    <ds:schemaRef ds:uri="http://schemas.microsoft.com/office/infopath/2007/PartnerControls"/>
    <ds:schemaRef ds:uri="4b515de0-43d6-4b2a-bd4b-000c4f7b60ef"/>
    <ds:schemaRef ds:uri="b8699527-1da6-41ef-b039-b0d1600b20d5"/>
  </ds:schemaRefs>
</ds:datastoreItem>
</file>

<file path=customXml/itemProps4.xml><?xml version="1.0" encoding="utf-8"?>
<ds:datastoreItem xmlns:ds="http://schemas.openxmlformats.org/officeDocument/2006/customXml" ds:itemID="{9DC9B3FC-9230-41AC-8F13-21773138A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Application_dossier_UGG_GM</Template>
  <TotalTime>79</TotalTime>
  <Pages>5</Pages>
  <Words>2355</Words>
  <Characters>2451</Characters>
  <Application>Microsoft Office Word</Application>
  <DocSecurity>0</DocSecurity>
  <Lines>111</Lines>
  <Paragraphs>120</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Patzak, M.</dc:creator>
  <cp:keywords/>
  <cp:lastModifiedBy>Yukiko Yamasaki</cp:lastModifiedBy>
  <cp:revision>20</cp:revision>
  <cp:lastPrinted>2019-03-06T04:57:00Z</cp:lastPrinted>
  <dcterms:created xsi:type="dcterms:W3CDTF">2025-03-18T01:35:00Z</dcterms:created>
  <dcterms:modified xsi:type="dcterms:W3CDTF">2026-03-31T02:58:00Z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0x0101003A7EAD3573C0214A83EB0D7A67DDCA73</vt:lpwstr>
  </property>
  <property fmtid="{D5CDD505-2E9C-101B-9397-08002B2CF9AE}" pid="3" name="MediaServiceImageTags">
    <vt:lpwstr/>
  </property>
</Properties>
</file>